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0F" w:rsidRPr="00AC6AA0" w:rsidRDefault="00C56A0F" w:rsidP="00C56A0F">
      <w:pPr>
        <w:pStyle w:val="msonormalbullet2gif"/>
        <w:spacing w:after="0"/>
        <w:ind w:firstLine="426"/>
        <w:contextualSpacing/>
        <w:jc w:val="center"/>
        <w:rPr>
          <w:sz w:val="28"/>
          <w:szCs w:val="28"/>
        </w:rPr>
      </w:pPr>
      <w:r w:rsidRPr="00AC6AA0">
        <w:rPr>
          <w:color w:val="1C1C1C"/>
          <w:sz w:val="28"/>
          <w:szCs w:val="28"/>
          <w:lang w:val="uk-UA"/>
        </w:rPr>
        <w:t>Умови</w:t>
      </w:r>
    </w:p>
    <w:p w:rsidR="00C56A0F" w:rsidRPr="00AC6AA0" w:rsidRDefault="00C56A0F" w:rsidP="00C56A0F">
      <w:pPr>
        <w:pStyle w:val="msonormalbullet2gif"/>
        <w:spacing w:after="0"/>
        <w:contextualSpacing/>
        <w:jc w:val="center"/>
        <w:rPr>
          <w:sz w:val="28"/>
          <w:szCs w:val="28"/>
        </w:rPr>
      </w:pPr>
      <w:r w:rsidRPr="00AC6AA0">
        <w:rPr>
          <w:color w:val="1C1C1C"/>
          <w:sz w:val="28"/>
          <w:szCs w:val="28"/>
          <w:lang w:val="uk-UA"/>
        </w:rPr>
        <w:t>проведення Дитячо-юнацького фестивалю мистецтв</w:t>
      </w:r>
    </w:p>
    <w:p w:rsidR="00C56A0F" w:rsidRDefault="00C56A0F" w:rsidP="00C56A0F">
      <w:pPr>
        <w:pStyle w:val="msonormalbullet2gif"/>
        <w:spacing w:after="0"/>
        <w:contextualSpacing/>
        <w:jc w:val="center"/>
        <w:rPr>
          <w:color w:val="1C1C1C"/>
          <w:sz w:val="28"/>
          <w:szCs w:val="28"/>
          <w:lang w:val="uk-UA"/>
        </w:rPr>
      </w:pPr>
      <w:r w:rsidRPr="00AC6AA0">
        <w:rPr>
          <w:color w:val="1C1C1C"/>
          <w:sz w:val="28"/>
          <w:szCs w:val="28"/>
          <w:lang w:val="uk-UA"/>
        </w:rPr>
        <w:t>«Сурми звитяги»</w:t>
      </w:r>
    </w:p>
    <w:p w:rsidR="00C56A0F" w:rsidRPr="00AC6AA0" w:rsidRDefault="00C56A0F" w:rsidP="00C56A0F">
      <w:pPr>
        <w:pStyle w:val="msonormalbullet2gif"/>
        <w:spacing w:after="0"/>
        <w:contextualSpacing/>
        <w:jc w:val="center"/>
        <w:rPr>
          <w:sz w:val="28"/>
          <w:szCs w:val="28"/>
        </w:rPr>
      </w:pPr>
    </w:p>
    <w:p w:rsidR="00C56A0F" w:rsidRPr="00AC6AA0" w:rsidRDefault="00C56A0F" w:rsidP="00C56A0F">
      <w:pPr>
        <w:numPr>
          <w:ilvl w:val="0"/>
          <w:numId w:val="2"/>
        </w:numPr>
        <w:ind w:left="0" w:firstLine="0"/>
        <w:contextualSpacing/>
        <w:jc w:val="center"/>
        <w:rPr>
          <w:sz w:val="28"/>
          <w:szCs w:val="28"/>
        </w:rPr>
      </w:pPr>
      <w:r w:rsidRPr="00AC6AA0">
        <w:rPr>
          <w:color w:val="1C1C1C"/>
          <w:sz w:val="28"/>
          <w:szCs w:val="28"/>
          <w:lang w:val="uk-UA"/>
        </w:rPr>
        <w:t>Мета і завдання</w:t>
      </w:r>
    </w:p>
    <w:p w:rsidR="00C56A0F" w:rsidRDefault="00C56A0F" w:rsidP="00C56A0F">
      <w:pPr>
        <w:ind w:firstLine="426"/>
        <w:contextualSpacing/>
        <w:jc w:val="both"/>
        <w:rPr>
          <w:sz w:val="28"/>
          <w:szCs w:val="28"/>
          <w:lang w:val="uk-UA"/>
        </w:rPr>
      </w:pPr>
      <w:r w:rsidRPr="00AC6AA0">
        <w:rPr>
          <w:color w:val="1C1C1C"/>
          <w:sz w:val="28"/>
          <w:szCs w:val="28"/>
          <w:lang w:val="uk-UA"/>
        </w:rPr>
        <w:t xml:space="preserve">1.1. Дитячо-юнацький фестиваль мистецтв «Сурми звитяги»                        (далі - Фестиваль) проводиться з метою: широко пропагувати серед дітей та юнацтва кращі зразки мистецьких творів патріотичного спрямування, що розкривають героїчний шлях національно-визвольної боротьби українського народу в ХХ столітті, вивчати пісенну спадщину Січового Стрілецтва, Української Галицької Армії, </w:t>
      </w:r>
      <w:r w:rsidRPr="00676FAF">
        <w:rPr>
          <w:sz w:val="28"/>
          <w:szCs w:val="28"/>
          <w:lang w:val="uk-UA"/>
        </w:rPr>
        <w:t>Організації Українських націоналістів,</w:t>
      </w:r>
      <w:r>
        <w:rPr>
          <w:color w:val="1C1C1C"/>
          <w:sz w:val="28"/>
          <w:szCs w:val="28"/>
          <w:lang w:val="uk-UA"/>
        </w:rPr>
        <w:t xml:space="preserve"> </w:t>
      </w:r>
      <w:r w:rsidRPr="00AC6AA0">
        <w:rPr>
          <w:color w:val="1C1C1C"/>
          <w:sz w:val="28"/>
          <w:szCs w:val="28"/>
          <w:lang w:val="uk-UA"/>
        </w:rPr>
        <w:t>Української Повстанської Армії, сучасну українську молодіжну патріотичну пісню, що звучала під час Революції на Граніті, н</w:t>
      </w:r>
      <w:r>
        <w:rPr>
          <w:color w:val="1C1C1C"/>
          <w:sz w:val="28"/>
          <w:szCs w:val="28"/>
          <w:lang w:val="uk-UA"/>
        </w:rPr>
        <w:t>а Помаранчевому та Євромайданах</w:t>
      </w:r>
      <w:r w:rsidRPr="00AC6AA0">
        <w:rPr>
          <w:color w:val="1C1C1C"/>
          <w:sz w:val="28"/>
          <w:szCs w:val="28"/>
          <w:lang w:val="uk-UA"/>
        </w:rPr>
        <w:t xml:space="preserve"> Революції Гідності, та підтримувати і прославляти бойовий дух наших воїнів на фронтах </w:t>
      </w:r>
      <w:r w:rsidRPr="00DD036A">
        <w:rPr>
          <w:sz w:val="28"/>
          <w:szCs w:val="28"/>
          <w:lang w:val="uk-UA"/>
        </w:rPr>
        <w:t>Операції об'єднаних сил ЗСУ (ООС).</w:t>
      </w:r>
      <w:r w:rsidRPr="00544FF3">
        <w:rPr>
          <w:sz w:val="28"/>
          <w:szCs w:val="28"/>
          <w:lang w:val="uk-UA"/>
        </w:rPr>
        <w:t xml:space="preserve"> </w:t>
      </w:r>
    </w:p>
    <w:p w:rsidR="00C56A0F" w:rsidRDefault="00C56A0F" w:rsidP="00C56A0F">
      <w:pPr>
        <w:ind w:firstLine="426"/>
        <w:contextualSpacing/>
        <w:jc w:val="both"/>
        <w:rPr>
          <w:sz w:val="28"/>
          <w:szCs w:val="28"/>
          <w:lang w:val="uk-UA"/>
        </w:rPr>
      </w:pPr>
      <w:r w:rsidRPr="00544FF3">
        <w:rPr>
          <w:sz w:val="28"/>
          <w:szCs w:val="28"/>
          <w:lang w:val="uk-UA"/>
        </w:rPr>
        <w:t>У 2021 році виповнюється 130 років з дня народження Євгена Коновальця та 30 років незалежності України.</w:t>
      </w:r>
      <w:r>
        <w:rPr>
          <w:sz w:val="28"/>
          <w:szCs w:val="28"/>
          <w:lang w:val="uk-UA"/>
        </w:rPr>
        <w:t xml:space="preserve"> </w:t>
      </w:r>
      <w:r w:rsidRPr="00544FF3">
        <w:rPr>
          <w:sz w:val="28"/>
          <w:szCs w:val="28"/>
          <w:lang w:val="uk-UA"/>
        </w:rPr>
        <w:t xml:space="preserve">Оргкомітет та журі сподіваються на широке висвітлення цих тем у цьогорічному </w:t>
      </w:r>
      <w:r>
        <w:rPr>
          <w:sz w:val="28"/>
          <w:szCs w:val="28"/>
          <w:lang w:val="uk-UA"/>
        </w:rPr>
        <w:t>Ф</w:t>
      </w:r>
      <w:r w:rsidRPr="00544FF3">
        <w:rPr>
          <w:sz w:val="28"/>
          <w:szCs w:val="28"/>
          <w:lang w:val="uk-UA"/>
        </w:rPr>
        <w:t>естивалі і будуть раді ознайомитися з мистецькими творами, присвяченими вказаній тематиці.</w:t>
      </w:r>
    </w:p>
    <w:p w:rsidR="00C56A0F" w:rsidRPr="00AC6AA0" w:rsidRDefault="00C56A0F" w:rsidP="00C56A0F">
      <w:pPr>
        <w:ind w:firstLine="426"/>
        <w:contextualSpacing/>
        <w:jc w:val="both"/>
        <w:rPr>
          <w:sz w:val="28"/>
          <w:szCs w:val="28"/>
        </w:rPr>
      </w:pPr>
      <w:r w:rsidRPr="00AC6AA0">
        <w:rPr>
          <w:color w:val="1C1C1C"/>
          <w:sz w:val="28"/>
          <w:szCs w:val="28"/>
          <w:lang w:val="uk-UA"/>
        </w:rPr>
        <w:t>1.2. Основними завданнями Фестивалю є:</w:t>
      </w:r>
    </w:p>
    <w:p w:rsidR="00C56A0F" w:rsidRPr="00AC6AA0" w:rsidRDefault="00C56A0F" w:rsidP="00C56A0F">
      <w:pPr>
        <w:ind w:firstLine="426"/>
        <w:contextualSpacing/>
        <w:jc w:val="both"/>
        <w:rPr>
          <w:sz w:val="28"/>
          <w:szCs w:val="28"/>
        </w:rPr>
      </w:pPr>
      <w:r w:rsidRPr="00AC6AA0">
        <w:rPr>
          <w:color w:val="1C1C1C"/>
          <w:sz w:val="28"/>
          <w:szCs w:val="28"/>
          <w:lang w:val="uk-UA"/>
        </w:rPr>
        <w:t>популяризація українського патріотичного мистецтва, зокрема, пісні, поезії, хореографії та малярства;</w:t>
      </w:r>
    </w:p>
    <w:p w:rsidR="00C56A0F" w:rsidRPr="003A4B3C" w:rsidRDefault="00C56A0F" w:rsidP="00C56A0F">
      <w:pPr>
        <w:ind w:firstLine="426"/>
        <w:contextualSpacing/>
        <w:jc w:val="both"/>
        <w:rPr>
          <w:sz w:val="28"/>
          <w:szCs w:val="28"/>
        </w:rPr>
      </w:pPr>
      <w:r w:rsidRPr="00AC6AA0">
        <w:rPr>
          <w:color w:val="1C1C1C"/>
          <w:sz w:val="28"/>
          <w:szCs w:val="28"/>
          <w:lang w:val="uk-UA"/>
        </w:rPr>
        <w:t xml:space="preserve">об’єднання зусиль державних установ, політичних та громадських </w:t>
      </w:r>
      <w:r w:rsidRPr="003A4B3C">
        <w:rPr>
          <w:sz w:val="28"/>
          <w:szCs w:val="28"/>
          <w:lang w:val="uk-UA"/>
        </w:rPr>
        <w:t>організацій у справі патріотичного виховання молоді;</w:t>
      </w:r>
    </w:p>
    <w:p w:rsidR="00C56A0F" w:rsidRDefault="00C56A0F" w:rsidP="00C56A0F">
      <w:pPr>
        <w:ind w:firstLine="426"/>
        <w:contextualSpacing/>
        <w:jc w:val="both"/>
        <w:rPr>
          <w:color w:val="1C1C1C"/>
          <w:sz w:val="28"/>
          <w:szCs w:val="28"/>
          <w:lang w:val="uk-UA"/>
        </w:rPr>
      </w:pPr>
      <w:r w:rsidRPr="003A4B3C">
        <w:rPr>
          <w:sz w:val="28"/>
          <w:szCs w:val="28"/>
          <w:lang w:val="uk-UA"/>
        </w:rPr>
        <w:t>виявлення і доведення до широкого загалу громадськості справжній стан у сучасній молодіжній творчості, формування громадської думки стосовно необхідності всебічного сприяння розвитку</w:t>
      </w:r>
      <w:r w:rsidRPr="00AC6AA0">
        <w:rPr>
          <w:color w:val="1C1C1C"/>
          <w:sz w:val="28"/>
          <w:szCs w:val="28"/>
          <w:lang w:val="uk-UA"/>
        </w:rPr>
        <w:t xml:space="preserve"> українського сучасного мистецтва;</w:t>
      </w:r>
    </w:p>
    <w:p w:rsidR="00C56A0F" w:rsidRPr="00544FF3" w:rsidRDefault="00C56A0F" w:rsidP="00C56A0F">
      <w:pPr>
        <w:ind w:firstLine="426"/>
        <w:contextualSpacing/>
        <w:jc w:val="both"/>
        <w:rPr>
          <w:sz w:val="28"/>
          <w:szCs w:val="28"/>
        </w:rPr>
      </w:pPr>
      <w:proofErr w:type="spellStart"/>
      <w:r w:rsidRPr="00544FF3">
        <w:rPr>
          <w:sz w:val="28"/>
          <w:szCs w:val="28"/>
        </w:rPr>
        <w:t>вияв</w:t>
      </w:r>
      <w:r w:rsidRPr="00544FF3">
        <w:rPr>
          <w:sz w:val="28"/>
          <w:szCs w:val="28"/>
          <w:lang w:val="uk-UA"/>
        </w:rPr>
        <w:t>лення</w:t>
      </w:r>
      <w:proofErr w:type="spellEnd"/>
      <w:r w:rsidRPr="00544FF3">
        <w:rPr>
          <w:sz w:val="28"/>
          <w:szCs w:val="28"/>
        </w:rPr>
        <w:t xml:space="preserve"> </w:t>
      </w:r>
      <w:proofErr w:type="spellStart"/>
      <w:r w:rsidRPr="00544FF3">
        <w:rPr>
          <w:sz w:val="28"/>
          <w:szCs w:val="28"/>
        </w:rPr>
        <w:t>проблеми</w:t>
      </w:r>
      <w:proofErr w:type="spellEnd"/>
      <w:r w:rsidRPr="00544FF3">
        <w:rPr>
          <w:sz w:val="28"/>
          <w:szCs w:val="28"/>
        </w:rPr>
        <w:t xml:space="preserve"> у </w:t>
      </w:r>
      <w:proofErr w:type="spellStart"/>
      <w:r w:rsidRPr="00544FF3">
        <w:rPr>
          <w:sz w:val="28"/>
          <w:szCs w:val="28"/>
        </w:rPr>
        <w:t>популяризації</w:t>
      </w:r>
      <w:proofErr w:type="spellEnd"/>
      <w:r w:rsidRPr="00544FF3">
        <w:rPr>
          <w:sz w:val="28"/>
          <w:szCs w:val="28"/>
        </w:rPr>
        <w:t xml:space="preserve"> </w:t>
      </w:r>
      <w:proofErr w:type="spellStart"/>
      <w:r w:rsidRPr="00544FF3">
        <w:rPr>
          <w:sz w:val="28"/>
          <w:szCs w:val="28"/>
        </w:rPr>
        <w:t>українського</w:t>
      </w:r>
      <w:proofErr w:type="spellEnd"/>
      <w:r w:rsidRPr="00544FF3">
        <w:rPr>
          <w:sz w:val="28"/>
          <w:szCs w:val="28"/>
        </w:rPr>
        <w:t xml:space="preserve"> </w:t>
      </w:r>
      <w:proofErr w:type="spellStart"/>
      <w:r w:rsidRPr="00544FF3">
        <w:rPr>
          <w:sz w:val="28"/>
          <w:szCs w:val="28"/>
        </w:rPr>
        <w:t>патріотичного</w:t>
      </w:r>
      <w:proofErr w:type="spellEnd"/>
      <w:r w:rsidRPr="00544FF3">
        <w:rPr>
          <w:sz w:val="28"/>
          <w:szCs w:val="28"/>
        </w:rPr>
        <w:t xml:space="preserve"> </w:t>
      </w:r>
      <w:proofErr w:type="spellStart"/>
      <w:r w:rsidRPr="00544FF3">
        <w:rPr>
          <w:sz w:val="28"/>
          <w:szCs w:val="28"/>
        </w:rPr>
        <w:t>мистецтва</w:t>
      </w:r>
      <w:proofErr w:type="spellEnd"/>
      <w:r w:rsidRPr="00544FF3">
        <w:rPr>
          <w:sz w:val="28"/>
          <w:szCs w:val="28"/>
        </w:rPr>
        <w:t xml:space="preserve"> </w:t>
      </w:r>
      <w:r w:rsidRPr="00A2678D">
        <w:rPr>
          <w:sz w:val="28"/>
          <w:szCs w:val="28"/>
        </w:rPr>
        <w:t xml:space="preserve">та </w:t>
      </w:r>
      <w:r w:rsidRPr="00A2678D">
        <w:rPr>
          <w:sz w:val="28"/>
          <w:szCs w:val="28"/>
          <w:lang w:val="uk-UA"/>
        </w:rPr>
        <w:t>опрацюва</w:t>
      </w:r>
      <w:r>
        <w:rPr>
          <w:sz w:val="28"/>
          <w:szCs w:val="28"/>
          <w:lang w:val="uk-UA"/>
        </w:rPr>
        <w:t>ння</w:t>
      </w:r>
      <w:r w:rsidRPr="00544FF3">
        <w:rPr>
          <w:sz w:val="28"/>
          <w:szCs w:val="28"/>
        </w:rPr>
        <w:t xml:space="preserve"> </w:t>
      </w:r>
      <w:proofErr w:type="spellStart"/>
      <w:r w:rsidRPr="00544FF3">
        <w:rPr>
          <w:sz w:val="28"/>
          <w:szCs w:val="28"/>
        </w:rPr>
        <w:t>пропозиції</w:t>
      </w:r>
      <w:proofErr w:type="spellEnd"/>
      <w:r w:rsidRPr="00544FF3">
        <w:rPr>
          <w:sz w:val="28"/>
          <w:szCs w:val="28"/>
        </w:rPr>
        <w:t xml:space="preserve"> </w:t>
      </w:r>
      <w:proofErr w:type="spellStart"/>
      <w:r w:rsidRPr="00544FF3">
        <w:rPr>
          <w:sz w:val="28"/>
          <w:szCs w:val="28"/>
        </w:rPr>
        <w:t>щодо</w:t>
      </w:r>
      <w:proofErr w:type="spellEnd"/>
      <w:r w:rsidRPr="00544FF3">
        <w:rPr>
          <w:sz w:val="28"/>
          <w:szCs w:val="28"/>
        </w:rPr>
        <w:t xml:space="preserve"> </w:t>
      </w:r>
      <w:proofErr w:type="spellStart"/>
      <w:r w:rsidRPr="00544FF3">
        <w:rPr>
          <w:sz w:val="28"/>
          <w:szCs w:val="28"/>
        </w:rPr>
        <w:t>їх</w:t>
      </w:r>
      <w:proofErr w:type="spellEnd"/>
      <w:r w:rsidRPr="00544FF3">
        <w:rPr>
          <w:sz w:val="28"/>
          <w:szCs w:val="28"/>
        </w:rPr>
        <w:t xml:space="preserve"> </w:t>
      </w:r>
      <w:proofErr w:type="spellStart"/>
      <w:r w:rsidRPr="00544FF3">
        <w:rPr>
          <w:sz w:val="28"/>
          <w:szCs w:val="28"/>
        </w:rPr>
        <w:t>розв’язання</w:t>
      </w:r>
      <w:proofErr w:type="spellEnd"/>
      <w:r w:rsidRPr="00544FF3">
        <w:rPr>
          <w:sz w:val="28"/>
          <w:szCs w:val="28"/>
        </w:rPr>
        <w:t>;</w:t>
      </w:r>
    </w:p>
    <w:p w:rsidR="00C56A0F" w:rsidRDefault="00C56A0F" w:rsidP="00C56A0F">
      <w:pPr>
        <w:ind w:firstLine="426"/>
        <w:contextualSpacing/>
        <w:jc w:val="both"/>
        <w:rPr>
          <w:sz w:val="28"/>
          <w:szCs w:val="28"/>
          <w:lang w:val="uk-UA"/>
        </w:rPr>
      </w:pPr>
      <w:r w:rsidRPr="00AC6AA0">
        <w:rPr>
          <w:color w:val="1C1C1C"/>
          <w:sz w:val="28"/>
          <w:szCs w:val="28"/>
          <w:lang w:val="uk-UA"/>
        </w:rPr>
        <w:t>виявлення та відзначення найкращих творчих колективів та окремих виконавців.</w:t>
      </w:r>
      <w:r w:rsidRPr="00544FF3">
        <w:rPr>
          <w:sz w:val="28"/>
          <w:szCs w:val="28"/>
          <w:lang w:val="uk-UA"/>
        </w:rPr>
        <w:t xml:space="preserve"> </w:t>
      </w:r>
    </w:p>
    <w:p w:rsidR="00C56A0F" w:rsidRPr="00AC6AA0" w:rsidRDefault="00C56A0F" w:rsidP="00C56A0F">
      <w:pPr>
        <w:ind w:firstLine="426"/>
        <w:contextualSpacing/>
        <w:jc w:val="both"/>
        <w:rPr>
          <w:sz w:val="28"/>
          <w:szCs w:val="28"/>
        </w:rPr>
      </w:pPr>
    </w:p>
    <w:p w:rsidR="00C56A0F" w:rsidRPr="00AC6AA0" w:rsidRDefault="00C56A0F" w:rsidP="00C56A0F">
      <w:pPr>
        <w:numPr>
          <w:ilvl w:val="0"/>
          <w:numId w:val="2"/>
        </w:numPr>
        <w:contextualSpacing/>
        <w:jc w:val="center"/>
        <w:rPr>
          <w:sz w:val="28"/>
          <w:szCs w:val="28"/>
        </w:rPr>
      </w:pPr>
      <w:r w:rsidRPr="00AC6AA0">
        <w:rPr>
          <w:color w:val="1C1C1C"/>
          <w:sz w:val="28"/>
          <w:szCs w:val="28"/>
          <w:lang w:val="uk-UA"/>
        </w:rPr>
        <w:t>Організатори Фестивалю</w:t>
      </w:r>
    </w:p>
    <w:p w:rsidR="00C56A0F" w:rsidRPr="00500D3C" w:rsidRDefault="00C56A0F" w:rsidP="00C56A0F">
      <w:pPr>
        <w:ind w:firstLine="426"/>
        <w:contextualSpacing/>
        <w:jc w:val="both"/>
        <w:rPr>
          <w:color w:val="1C1C1C"/>
          <w:sz w:val="28"/>
          <w:szCs w:val="28"/>
          <w:lang w:val="uk-UA"/>
        </w:rPr>
      </w:pPr>
      <w:r w:rsidRPr="00AC6AA0">
        <w:rPr>
          <w:color w:val="1C1C1C"/>
          <w:sz w:val="28"/>
          <w:szCs w:val="28"/>
          <w:lang w:val="uk-UA"/>
        </w:rPr>
        <w:t>2.1. Організаторами Фестивалю є Український державний центр позашкільної освіти, Громадсь</w:t>
      </w:r>
      <w:r>
        <w:rPr>
          <w:color w:val="1C1C1C"/>
          <w:sz w:val="28"/>
          <w:szCs w:val="28"/>
          <w:lang w:val="uk-UA"/>
        </w:rPr>
        <w:t xml:space="preserve">ка організація «Сурми звитяги», </w:t>
      </w:r>
      <w:r w:rsidRPr="00DB1C97">
        <w:rPr>
          <w:color w:val="1C1C1C"/>
          <w:sz w:val="28"/>
          <w:szCs w:val="28"/>
          <w:lang w:val="uk-UA"/>
        </w:rPr>
        <w:t>Центр</w:t>
      </w:r>
      <w:r>
        <w:rPr>
          <w:color w:val="1C1C1C"/>
          <w:sz w:val="28"/>
          <w:szCs w:val="28"/>
          <w:lang w:val="uk-UA"/>
        </w:rPr>
        <w:t xml:space="preserve"> </w:t>
      </w:r>
      <w:r w:rsidRPr="00DB1C97">
        <w:rPr>
          <w:color w:val="1C1C1C"/>
          <w:sz w:val="28"/>
          <w:szCs w:val="28"/>
          <w:lang w:val="uk-UA"/>
        </w:rPr>
        <w:t>творчості дітей та юнацтва Галичини</w:t>
      </w:r>
      <w:r>
        <w:rPr>
          <w:color w:val="1C1C1C"/>
          <w:sz w:val="28"/>
          <w:szCs w:val="28"/>
          <w:lang w:val="uk-UA"/>
        </w:rPr>
        <w:t>,</w:t>
      </w:r>
      <w:r w:rsidRPr="00DB1C97">
        <w:rPr>
          <w:color w:val="1C1C1C"/>
          <w:sz w:val="28"/>
          <w:szCs w:val="28"/>
          <w:lang w:val="uk-UA"/>
        </w:rPr>
        <w:t xml:space="preserve"> </w:t>
      </w:r>
      <w:r w:rsidRPr="00500D3C">
        <w:rPr>
          <w:color w:val="1C1C1C"/>
          <w:sz w:val="28"/>
          <w:szCs w:val="28"/>
          <w:lang w:val="uk-UA"/>
        </w:rPr>
        <w:t>Український державний центр національно-патріотичного виховання, краєзнавс</w:t>
      </w:r>
      <w:r>
        <w:rPr>
          <w:color w:val="1C1C1C"/>
          <w:sz w:val="28"/>
          <w:szCs w:val="28"/>
          <w:lang w:val="uk-UA"/>
        </w:rPr>
        <w:t>тва і туризму учнівської молоді,</w:t>
      </w:r>
      <w:r w:rsidRPr="00500D3C">
        <w:rPr>
          <w:lang w:val="uk-UA"/>
        </w:rPr>
        <w:t xml:space="preserve"> </w:t>
      </w:r>
      <w:r w:rsidRPr="00500D3C">
        <w:rPr>
          <w:color w:val="1C1C1C"/>
          <w:sz w:val="28"/>
          <w:szCs w:val="28"/>
          <w:lang w:val="uk-UA"/>
        </w:rPr>
        <w:t>спільно з Центром Національного Відродження імені Степана Бандери, Всеукраїнським товарис</w:t>
      </w:r>
      <w:r>
        <w:rPr>
          <w:color w:val="1C1C1C"/>
          <w:sz w:val="28"/>
          <w:szCs w:val="28"/>
          <w:lang w:val="uk-UA"/>
        </w:rPr>
        <w:t>твом «Просвіта» ім. Т. Шевченка.</w:t>
      </w:r>
    </w:p>
    <w:p w:rsidR="00C56A0F" w:rsidRPr="00C56A0F" w:rsidRDefault="00C56A0F" w:rsidP="00C56A0F">
      <w:pPr>
        <w:ind w:firstLine="426"/>
        <w:contextualSpacing/>
        <w:jc w:val="both"/>
        <w:rPr>
          <w:sz w:val="28"/>
          <w:szCs w:val="28"/>
          <w:lang w:val="uk-UA"/>
        </w:rPr>
      </w:pPr>
      <w:r w:rsidRPr="00AC6AA0">
        <w:rPr>
          <w:color w:val="1C1C1C"/>
          <w:sz w:val="28"/>
          <w:szCs w:val="28"/>
          <w:lang w:val="uk-UA"/>
        </w:rPr>
        <w:t>За згодою вищеназваних, до складу організаторів Фестивалю можуть бути долучені інші організації, які мають конкретні пропозиції і братимуть участь у реалізації спільно затвердженої програми Фестивалю.</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 xml:space="preserve">2.2. З метою забезпечення ефективної організації та проведення Фестивалю організатори створюють оргкомітет Фестивалю та призначають журі. Склад журі та оргкомітету при потребі може бути змінений, у ході підготовки </w:t>
      </w:r>
      <w:r w:rsidRPr="00AC6AA0">
        <w:rPr>
          <w:color w:val="1C1C1C"/>
          <w:sz w:val="28"/>
          <w:szCs w:val="28"/>
          <w:lang w:val="uk-UA"/>
        </w:rPr>
        <w:lastRenderedPageBreak/>
        <w:t xml:space="preserve">Фестивалю. </w:t>
      </w:r>
      <w:r w:rsidRPr="002134A7">
        <w:rPr>
          <w:color w:val="1C1C1C"/>
          <w:sz w:val="28"/>
          <w:szCs w:val="28"/>
          <w:lang w:val="uk-UA"/>
        </w:rPr>
        <w:t xml:space="preserve">Журі визначає кращі мистецькі колективи та окремих виконавців, дає аналіз творчого рівня виступів, надає методичні рекомендації керівникам колективів, визначає лауреатів та рекомендує кращі номери для відбору на заключний концерт. Члени журі проводять методичні семінари та майстер-класи. </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2.3. Для проведення першого відбіркового туру створюються оргкомітети на місцях. Оргкомітет Фестивалю здійснює весь необхідний обсяг роботи з підготовки, організації та проведення Фестивалю. Оргкомітет призначає персональний склад журі, проводить збір заявок на участь у ІІ турі Фестивалю, складає програму його проведення, призначає сценарно-режисерську групу для заключного концерту, залучає необхідних фахівців для ефективної підготовки та організації Фестивалю.</w:t>
      </w:r>
    </w:p>
    <w:p w:rsidR="00C56A0F" w:rsidRPr="00AC6AA0" w:rsidRDefault="00C56A0F" w:rsidP="00C56A0F">
      <w:pPr>
        <w:ind w:firstLine="426"/>
        <w:contextualSpacing/>
        <w:jc w:val="both"/>
        <w:rPr>
          <w:sz w:val="28"/>
          <w:szCs w:val="28"/>
        </w:rPr>
      </w:pPr>
    </w:p>
    <w:p w:rsidR="00C56A0F" w:rsidRPr="00AC6AA0" w:rsidRDefault="00C56A0F" w:rsidP="00C56A0F">
      <w:pPr>
        <w:numPr>
          <w:ilvl w:val="0"/>
          <w:numId w:val="2"/>
        </w:numPr>
        <w:ind w:left="0" w:firstLine="0"/>
        <w:contextualSpacing/>
        <w:jc w:val="center"/>
        <w:rPr>
          <w:sz w:val="28"/>
          <w:szCs w:val="28"/>
        </w:rPr>
      </w:pPr>
      <w:proofErr w:type="spellStart"/>
      <w:r w:rsidRPr="00AC6AA0">
        <w:rPr>
          <w:color w:val="1C1C1C"/>
          <w:sz w:val="28"/>
          <w:szCs w:val="28"/>
        </w:rPr>
        <w:t>Учасники</w:t>
      </w:r>
      <w:proofErr w:type="spellEnd"/>
      <w:r w:rsidRPr="00AC6AA0">
        <w:rPr>
          <w:color w:val="1C1C1C"/>
          <w:sz w:val="28"/>
          <w:szCs w:val="28"/>
        </w:rPr>
        <w:t xml:space="preserve"> Фестивалю</w:t>
      </w:r>
    </w:p>
    <w:p w:rsidR="00C56A0F" w:rsidRPr="007E74B1" w:rsidRDefault="00C56A0F" w:rsidP="00C56A0F">
      <w:pPr>
        <w:ind w:firstLine="360"/>
        <w:jc w:val="both"/>
        <w:rPr>
          <w:color w:val="1C1C1C"/>
          <w:sz w:val="28"/>
          <w:szCs w:val="28"/>
          <w:lang w:val="uk-UA"/>
        </w:rPr>
      </w:pPr>
      <w:r w:rsidRPr="00AC6AA0">
        <w:rPr>
          <w:color w:val="1C1C1C"/>
          <w:sz w:val="28"/>
          <w:szCs w:val="28"/>
          <w:lang w:val="uk-UA"/>
        </w:rPr>
        <w:t xml:space="preserve">3.1. </w:t>
      </w:r>
      <w:r>
        <w:rPr>
          <w:color w:val="1C1C1C"/>
          <w:sz w:val="28"/>
          <w:szCs w:val="28"/>
          <w:lang w:val="uk-UA"/>
        </w:rPr>
        <w:t>До участі у Ф</w:t>
      </w:r>
      <w:r w:rsidRPr="007E74B1">
        <w:rPr>
          <w:color w:val="1C1C1C"/>
          <w:sz w:val="28"/>
          <w:szCs w:val="28"/>
          <w:lang w:val="uk-UA"/>
        </w:rPr>
        <w:t xml:space="preserve">естивалі запрошуються вихованці (учні) закладів позашкільної, загальної середньої, професійної, вищої освіти, музичних і мистецьких шкіл та інших закладів України віком від 10 до 27 років. </w:t>
      </w:r>
    </w:p>
    <w:p w:rsidR="00C56A0F" w:rsidRPr="00AC6AA0" w:rsidRDefault="00C56A0F" w:rsidP="00C56A0F">
      <w:pPr>
        <w:ind w:firstLine="360"/>
        <w:contextualSpacing/>
        <w:jc w:val="both"/>
        <w:rPr>
          <w:sz w:val="28"/>
          <w:szCs w:val="28"/>
        </w:rPr>
      </w:pPr>
      <w:r w:rsidRPr="00AC6AA0">
        <w:rPr>
          <w:color w:val="1C1C1C"/>
          <w:sz w:val="28"/>
          <w:szCs w:val="28"/>
          <w:lang w:val="uk-UA"/>
        </w:rPr>
        <w:t>3.2. Колективи, що беруть участь у Фестивалі, поділяються на дві конкурсні категорії.</w:t>
      </w:r>
    </w:p>
    <w:p w:rsidR="00C56A0F" w:rsidRPr="00AE64DD" w:rsidRDefault="00C56A0F" w:rsidP="00C56A0F">
      <w:pPr>
        <w:ind w:firstLine="360"/>
        <w:contextualSpacing/>
        <w:jc w:val="both"/>
        <w:rPr>
          <w:sz w:val="28"/>
          <w:szCs w:val="28"/>
          <w:lang w:val="uk-UA"/>
        </w:rPr>
      </w:pPr>
      <w:r w:rsidRPr="00AE64DD">
        <w:rPr>
          <w:color w:val="1C1C1C"/>
          <w:sz w:val="28"/>
          <w:szCs w:val="28"/>
          <w:lang w:val="uk-UA"/>
        </w:rPr>
        <w:t>До першої категорії включаються колективи загальної середньої, позашкільної освіти, музичних і мистецьких шкіл а також молодіжних громадських організацій. Вік учасників першої категорії 10-16 років.</w:t>
      </w:r>
    </w:p>
    <w:p w:rsidR="00C56A0F" w:rsidRPr="00AE64DD" w:rsidRDefault="00C56A0F" w:rsidP="00C56A0F">
      <w:pPr>
        <w:suppressAutoHyphens w:val="0"/>
        <w:ind w:firstLine="426"/>
        <w:contextualSpacing/>
        <w:jc w:val="both"/>
        <w:rPr>
          <w:sz w:val="28"/>
          <w:szCs w:val="28"/>
        </w:rPr>
      </w:pPr>
      <w:r w:rsidRPr="00AE64DD">
        <w:rPr>
          <w:color w:val="1C1C1C"/>
          <w:sz w:val="28"/>
          <w:szCs w:val="28"/>
          <w:lang w:val="uk-UA"/>
        </w:rPr>
        <w:t xml:space="preserve">До другої категорії включаються колективи закладів вищої освіти усіх рівнів акредитації, молодіжних громадських організацій та приватні особи. До цієї ж категорії входять колективи змішаного вікового складу. Вік учасників другої категорії 17-27 років. </w:t>
      </w:r>
    </w:p>
    <w:p w:rsidR="00C56A0F" w:rsidRPr="00AE64DD" w:rsidRDefault="00C56A0F" w:rsidP="00C56A0F">
      <w:pPr>
        <w:suppressAutoHyphens w:val="0"/>
        <w:ind w:firstLine="426"/>
        <w:contextualSpacing/>
        <w:jc w:val="both"/>
        <w:rPr>
          <w:sz w:val="28"/>
          <w:szCs w:val="28"/>
        </w:rPr>
      </w:pPr>
      <w:r w:rsidRPr="00AE64DD">
        <w:rPr>
          <w:color w:val="1C1C1C"/>
          <w:sz w:val="28"/>
          <w:szCs w:val="28"/>
          <w:lang w:val="uk-UA"/>
        </w:rPr>
        <w:t>Лауреати попередніх років можуть брати участь у Фестивалі,                представивши нову конкурсну програму.</w:t>
      </w:r>
    </w:p>
    <w:p w:rsidR="00C56A0F" w:rsidRDefault="00C56A0F" w:rsidP="00C56A0F">
      <w:pPr>
        <w:suppressAutoHyphens w:val="0"/>
        <w:ind w:firstLine="426"/>
        <w:contextualSpacing/>
        <w:jc w:val="both"/>
        <w:rPr>
          <w:color w:val="1C1C1C"/>
          <w:sz w:val="28"/>
          <w:szCs w:val="28"/>
          <w:lang w:val="uk-UA"/>
        </w:rPr>
      </w:pPr>
      <w:r w:rsidRPr="00AE64DD">
        <w:rPr>
          <w:color w:val="1C1C1C"/>
          <w:sz w:val="28"/>
          <w:szCs w:val="28"/>
          <w:lang w:val="uk-UA"/>
        </w:rPr>
        <w:t>Професійні мистецькі колективи можуть бути залучені до участі як гості Фестивалю.</w:t>
      </w:r>
      <w:r w:rsidRPr="00AC6AA0">
        <w:rPr>
          <w:color w:val="1C1C1C"/>
          <w:sz w:val="28"/>
          <w:szCs w:val="28"/>
          <w:lang w:val="uk-UA"/>
        </w:rPr>
        <w:t xml:space="preserve"> </w:t>
      </w:r>
    </w:p>
    <w:p w:rsidR="00C56A0F" w:rsidRPr="00AC6AA0" w:rsidRDefault="00C56A0F" w:rsidP="00C56A0F">
      <w:pPr>
        <w:suppressAutoHyphens w:val="0"/>
        <w:ind w:firstLine="426"/>
        <w:contextualSpacing/>
        <w:jc w:val="both"/>
        <w:rPr>
          <w:sz w:val="28"/>
          <w:szCs w:val="28"/>
        </w:rPr>
      </w:pPr>
    </w:p>
    <w:p w:rsidR="00C56A0F" w:rsidRPr="00AC6AA0" w:rsidRDefault="00C56A0F" w:rsidP="00C56A0F">
      <w:pPr>
        <w:numPr>
          <w:ilvl w:val="0"/>
          <w:numId w:val="2"/>
        </w:numPr>
        <w:contextualSpacing/>
        <w:jc w:val="center"/>
        <w:rPr>
          <w:sz w:val="28"/>
          <w:szCs w:val="28"/>
        </w:rPr>
      </w:pPr>
      <w:r w:rsidRPr="00AC6AA0">
        <w:rPr>
          <w:color w:val="1C1C1C"/>
          <w:sz w:val="28"/>
          <w:szCs w:val="28"/>
          <w:lang w:val="uk-UA"/>
        </w:rPr>
        <w:t>Основні вимоги до учасників Фестивалю</w:t>
      </w:r>
    </w:p>
    <w:p w:rsidR="00C56A0F" w:rsidRPr="00AC6AA0" w:rsidRDefault="00C56A0F" w:rsidP="00C56A0F">
      <w:pPr>
        <w:ind w:left="426"/>
        <w:contextualSpacing/>
        <w:jc w:val="both"/>
        <w:rPr>
          <w:sz w:val="28"/>
          <w:szCs w:val="28"/>
        </w:rPr>
      </w:pPr>
      <w:r>
        <w:rPr>
          <w:color w:val="1C1C1C"/>
          <w:sz w:val="28"/>
          <w:szCs w:val="28"/>
          <w:lang w:val="uk-UA"/>
        </w:rPr>
        <w:t>4.1.</w:t>
      </w:r>
      <w:r w:rsidRPr="00AC6AA0">
        <w:rPr>
          <w:color w:val="1C1C1C"/>
          <w:sz w:val="28"/>
          <w:szCs w:val="28"/>
          <w:lang w:val="uk-UA"/>
        </w:rPr>
        <w:t>Молодіжна форма.</w:t>
      </w:r>
    </w:p>
    <w:p w:rsidR="00C56A0F" w:rsidRPr="00AC6AA0" w:rsidRDefault="00C56A0F" w:rsidP="00C56A0F">
      <w:pPr>
        <w:ind w:firstLine="426"/>
        <w:contextualSpacing/>
        <w:jc w:val="both"/>
        <w:rPr>
          <w:sz w:val="28"/>
          <w:szCs w:val="28"/>
        </w:rPr>
      </w:pPr>
      <w:r w:rsidRPr="00AC6AA0">
        <w:rPr>
          <w:color w:val="1C1C1C"/>
          <w:sz w:val="28"/>
          <w:szCs w:val="28"/>
          <w:lang w:val="uk-UA"/>
        </w:rPr>
        <w:t>Фаховість виконання.</w:t>
      </w:r>
    </w:p>
    <w:p w:rsidR="00C56A0F" w:rsidRPr="00AC6AA0" w:rsidRDefault="00C56A0F" w:rsidP="00C56A0F">
      <w:pPr>
        <w:ind w:firstLine="426"/>
        <w:contextualSpacing/>
        <w:jc w:val="both"/>
        <w:rPr>
          <w:sz w:val="28"/>
          <w:szCs w:val="28"/>
        </w:rPr>
      </w:pPr>
      <w:r w:rsidRPr="00AC6AA0">
        <w:rPr>
          <w:color w:val="1C1C1C"/>
          <w:sz w:val="28"/>
          <w:szCs w:val="28"/>
          <w:lang w:val="uk-UA"/>
        </w:rPr>
        <w:t>Сучасне аранжування.</w:t>
      </w:r>
    </w:p>
    <w:p w:rsidR="00C56A0F" w:rsidRPr="00AC6AA0" w:rsidRDefault="00C56A0F" w:rsidP="00C56A0F">
      <w:pPr>
        <w:ind w:firstLine="426"/>
        <w:contextualSpacing/>
        <w:jc w:val="both"/>
        <w:rPr>
          <w:sz w:val="28"/>
          <w:szCs w:val="28"/>
        </w:rPr>
      </w:pPr>
      <w:r w:rsidRPr="00AC6AA0">
        <w:rPr>
          <w:color w:val="1C1C1C"/>
          <w:sz w:val="28"/>
          <w:szCs w:val="28"/>
          <w:lang w:val="uk-UA"/>
        </w:rPr>
        <w:t>Модерна манера виконання (використання сучасних музичних форм: рок, арт-рок, метал, джаз, реп, хіп-хоп та інші).</w:t>
      </w:r>
    </w:p>
    <w:p w:rsidR="00C56A0F" w:rsidRPr="00AC6AA0" w:rsidRDefault="00C56A0F" w:rsidP="00C56A0F">
      <w:pPr>
        <w:ind w:firstLine="426"/>
        <w:contextualSpacing/>
        <w:jc w:val="both"/>
        <w:rPr>
          <w:sz w:val="28"/>
          <w:szCs w:val="28"/>
        </w:rPr>
      </w:pPr>
      <w:r w:rsidRPr="00AC6AA0">
        <w:rPr>
          <w:color w:val="1C1C1C"/>
          <w:sz w:val="28"/>
          <w:szCs w:val="28"/>
          <w:lang w:val="uk-UA"/>
        </w:rPr>
        <w:t>Використання сучасних музичних засобів (</w:t>
      </w:r>
      <w:proofErr w:type="spellStart"/>
      <w:r w:rsidRPr="00AC6AA0">
        <w:rPr>
          <w:color w:val="1C1C1C"/>
          <w:sz w:val="28"/>
          <w:szCs w:val="28"/>
          <w:lang w:val="uk-UA"/>
        </w:rPr>
        <w:t>секвенсори</w:t>
      </w:r>
      <w:proofErr w:type="spellEnd"/>
      <w:r w:rsidRPr="00AC6AA0">
        <w:rPr>
          <w:color w:val="1C1C1C"/>
          <w:sz w:val="28"/>
          <w:szCs w:val="28"/>
          <w:lang w:val="uk-UA"/>
        </w:rPr>
        <w:t>, гітари, клавішні, духові, ударні інструменти та інше).</w:t>
      </w:r>
    </w:p>
    <w:p w:rsidR="00C56A0F" w:rsidRPr="00AC6AA0" w:rsidRDefault="00C56A0F" w:rsidP="00C56A0F">
      <w:pPr>
        <w:ind w:firstLine="426"/>
        <w:contextualSpacing/>
        <w:jc w:val="both"/>
        <w:rPr>
          <w:sz w:val="28"/>
          <w:szCs w:val="28"/>
        </w:rPr>
      </w:pPr>
      <w:r w:rsidRPr="00AC6AA0">
        <w:rPr>
          <w:color w:val="1C1C1C"/>
          <w:sz w:val="28"/>
          <w:szCs w:val="28"/>
          <w:lang w:val="uk-UA"/>
        </w:rPr>
        <w:t>Творчий підхід до розкриття пропонованої тематики твору.</w:t>
      </w:r>
    </w:p>
    <w:p w:rsidR="00C56A0F" w:rsidRPr="00AC6AA0" w:rsidRDefault="00C56A0F" w:rsidP="00C56A0F">
      <w:pPr>
        <w:ind w:firstLine="426"/>
        <w:contextualSpacing/>
        <w:jc w:val="both"/>
        <w:rPr>
          <w:sz w:val="28"/>
          <w:szCs w:val="28"/>
        </w:rPr>
      </w:pPr>
      <w:r w:rsidRPr="00AC6AA0">
        <w:rPr>
          <w:color w:val="1C1C1C"/>
          <w:sz w:val="28"/>
          <w:szCs w:val="28"/>
          <w:lang w:val="uk-UA"/>
        </w:rPr>
        <w:t>Оригінальність.</w:t>
      </w:r>
    </w:p>
    <w:p w:rsidR="00C56A0F" w:rsidRPr="00AC6AA0" w:rsidRDefault="00C56A0F" w:rsidP="00C56A0F">
      <w:pPr>
        <w:ind w:firstLine="426"/>
        <w:contextualSpacing/>
        <w:jc w:val="both"/>
        <w:rPr>
          <w:sz w:val="28"/>
          <w:szCs w:val="28"/>
        </w:rPr>
      </w:pPr>
      <w:r w:rsidRPr="00AC6AA0">
        <w:rPr>
          <w:color w:val="1C1C1C"/>
          <w:sz w:val="28"/>
          <w:szCs w:val="28"/>
          <w:lang w:val="uk-UA"/>
        </w:rPr>
        <w:t>Стильність.</w:t>
      </w:r>
    </w:p>
    <w:p w:rsidR="00C56A0F" w:rsidRPr="00AC6AA0" w:rsidRDefault="00C56A0F" w:rsidP="00C56A0F">
      <w:pPr>
        <w:ind w:firstLine="426"/>
        <w:contextualSpacing/>
        <w:jc w:val="both"/>
        <w:rPr>
          <w:sz w:val="28"/>
          <w:szCs w:val="28"/>
        </w:rPr>
      </w:pPr>
      <w:r w:rsidRPr="00AC6AA0">
        <w:rPr>
          <w:color w:val="1C1C1C"/>
          <w:sz w:val="28"/>
          <w:szCs w:val="28"/>
          <w:lang w:val="uk-UA"/>
        </w:rPr>
        <w:t>Оптимізм.</w:t>
      </w:r>
    </w:p>
    <w:p w:rsidR="00C56A0F" w:rsidRPr="00AC6AA0" w:rsidRDefault="00C56A0F" w:rsidP="00C56A0F">
      <w:pPr>
        <w:ind w:firstLine="426"/>
        <w:contextualSpacing/>
        <w:jc w:val="both"/>
        <w:rPr>
          <w:sz w:val="28"/>
          <w:szCs w:val="28"/>
        </w:rPr>
      </w:pPr>
      <w:r w:rsidRPr="00AC6AA0">
        <w:rPr>
          <w:color w:val="1C1C1C"/>
          <w:sz w:val="28"/>
          <w:szCs w:val="28"/>
          <w:lang w:val="uk-UA"/>
        </w:rPr>
        <w:t>Рекомендовано стилізовані сучасні костюми.</w:t>
      </w:r>
    </w:p>
    <w:p w:rsidR="00C56A0F" w:rsidRPr="00AC6AA0" w:rsidRDefault="00C56A0F" w:rsidP="00C56A0F">
      <w:pPr>
        <w:ind w:firstLine="426"/>
        <w:contextualSpacing/>
        <w:jc w:val="both"/>
        <w:rPr>
          <w:sz w:val="28"/>
          <w:szCs w:val="28"/>
        </w:rPr>
      </w:pPr>
      <w:r w:rsidRPr="00AC6AA0">
        <w:rPr>
          <w:color w:val="1C1C1C"/>
          <w:sz w:val="28"/>
          <w:szCs w:val="28"/>
          <w:lang w:val="uk-UA"/>
        </w:rPr>
        <w:t>Дотримання вимог умов проведення Фестивалю.</w:t>
      </w:r>
    </w:p>
    <w:p w:rsidR="00C56A0F" w:rsidRPr="00AC6AA0" w:rsidRDefault="00C56A0F" w:rsidP="00C56A0F">
      <w:pPr>
        <w:ind w:firstLine="426"/>
        <w:contextualSpacing/>
        <w:jc w:val="both"/>
        <w:rPr>
          <w:sz w:val="28"/>
          <w:szCs w:val="28"/>
        </w:rPr>
      </w:pPr>
      <w:r w:rsidRPr="00AC6AA0">
        <w:rPr>
          <w:b/>
          <w:color w:val="1C1C1C"/>
          <w:sz w:val="28"/>
          <w:szCs w:val="28"/>
          <w:u w:val="single"/>
        </w:rPr>
        <w:lastRenderedPageBreak/>
        <w:t>УВАГА! ЗМІНИ ДЛЯ УСІХ НОМІНАЦІЙ.</w:t>
      </w:r>
    </w:p>
    <w:p w:rsidR="00C56A0F" w:rsidRDefault="00C56A0F" w:rsidP="00C56A0F">
      <w:pPr>
        <w:ind w:firstLine="426"/>
        <w:contextualSpacing/>
        <w:jc w:val="both"/>
        <w:rPr>
          <w:color w:val="1C1C1C"/>
          <w:sz w:val="28"/>
          <w:szCs w:val="28"/>
        </w:rPr>
      </w:pPr>
      <w:proofErr w:type="spellStart"/>
      <w:r w:rsidRPr="00AC6AA0">
        <w:rPr>
          <w:color w:val="1C1C1C"/>
          <w:sz w:val="28"/>
          <w:szCs w:val="28"/>
          <w:u w:val="single"/>
        </w:rPr>
        <w:t>Обов’язковим</w:t>
      </w:r>
      <w:proofErr w:type="spellEnd"/>
      <w:r w:rsidRPr="00AC6AA0">
        <w:rPr>
          <w:color w:val="1C1C1C"/>
          <w:sz w:val="28"/>
          <w:szCs w:val="28"/>
          <w:u w:val="single"/>
        </w:rPr>
        <w:t xml:space="preserve"> для </w:t>
      </w:r>
      <w:proofErr w:type="spellStart"/>
      <w:r w:rsidRPr="00AC6AA0">
        <w:rPr>
          <w:color w:val="1C1C1C"/>
          <w:sz w:val="28"/>
          <w:szCs w:val="28"/>
          <w:u w:val="single"/>
        </w:rPr>
        <w:t>виконання</w:t>
      </w:r>
      <w:proofErr w:type="spellEnd"/>
      <w:r w:rsidRPr="00AC6AA0">
        <w:rPr>
          <w:color w:val="1C1C1C"/>
          <w:sz w:val="28"/>
          <w:szCs w:val="28"/>
          <w:u w:val="single"/>
        </w:rPr>
        <w:t xml:space="preserve"> є 1 </w:t>
      </w:r>
      <w:proofErr w:type="spellStart"/>
      <w:r w:rsidRPr="00AC6AA0">
        <w:rPr>
          <w:color w:val="1C1C1C"/>
          <w:sz w:val="28"/>
          <w:szCs w:val="28"/>
          <w:u w:val="single"/>
        </w:rPr>
        <w:t>твір</w:t>
      </w:r>
      <w:proofErr w:type="spellEnd"/>
      <w:r w:rsidRPr="00AC6AA0">
        <w:rPr>
          <w:color w:val="1C1C1C"/>
          <w:sz w:val="28"/>
          <w:szCs w:val="28"/>
          <w:u w:val="single"/>
        </w:rPr>
        <w:t xml:space="preserve"> на </w:t>
      </w:r>
      <w:proofErr w:type="spellStart"/>
      <w:r w:rsidRPr="00AC6AA0">
        <w:rPr>
          <w:color w:val="1C1C1C"/>
          <w:sz w:val="28"/>
          <w:szCs w:val="28"/>
          <w:u w:val="single"/>
        </w:rPr>
        <w:t>вибір</w:t>
      </w:r>
      <w:proofErr w:type="spellEnd"/>
      <w:r w:rsidRPr="00AC6AA0">
        <w:rPr>
          <w:color w:val="1C1C1C"/>
          <w:sz w:val="28"/>
          <w:szCs w:val="28"/>
          <w:u w:val="single"/>
        </w:rPr>
        <w:t xml:space="preserve"> конкурсанта та </w:t>
      </w:r>
      <w:proofErr w:type="spellStart"/>
      <w:r w:rsidRPr="00AC6AA0">
        <w:rPr>
          <w:color w:val="1C1C1C"/>
          <w:sz w:val="28"/>
          <w:szCs w:val="28"/>
          <w:u w:val="single"/>
        </w:rPr>
        <w:t>його</w:t>
      </w:r>
      <w:proofErr w:type="spellEnd"/>
      <w:r w:rsidRPr="00AC6AA0">
        <w:rPr>
          <w:color w:val="1C1C1C"/>
          <w:sz w:val="28"/>
          <w:szCs w:val="28"/>
          <w:u w:val="single"/>
        </w:rPr>
        <w:t xml:space="preserve"> </w:t>
      </w:r>
      <w:proofErr w:type="spellStart"/>
      <w:r w:rsidRPr="00AC6AA0">
        <w:rPr>
          <w:color w:val="1C1C1C"/>
          <w:sz w:val="28"/>
          <w:szCs w:val="28"/>
          <w:u w:val="single"/>
        </w:rPr>
        <w:t>керівника</w:t>
      </w:r>
      <w:proofErr w:type="spellEnd"/>
      <w:r w:rsidRPr="00AC6AA0">
        <w:rPr>
          <w:color w:val="1C1C1C"/>
          <w:sz w:val="28"/>
          <w:szCs w:val="28"/>
          <w:u w:val="single"/>
        </w:rPr>
        <w:t xml:space="preserve">. </w:t>
      </w:r>
      <w:proofErr w:type="spellStart"/>
      <w:r w:rsidRPr="00AC6AA0">
        <w:rPr>
          <w:color w:val="1C1C1C"/>
          <w:sz w:val="28"/>
          <w:szCs w:val="28"/>
          <w:u w:val="single"/>
        </w:rPr>
        <w:t>Другий</w:t>
      </w:r>
      <w:proofErr w:type="spellEnd"/>
      <w:r w:rsidRPr="00AC6AA0">
        <w:rPr>
          <w:color w:val="1C1C1C"/>
          <w:sz w:val="28"/>
          <w:szCs w:val="28"/>
          <w:u w:val="single"/>
        </w:rPr>
        <w:t xml:space="preserve"> </w:t>
      </w:r>
      <w:proofErr w:type="spellStart"/>
      <w:r w:rsidRPr="00AC6AA0">
        <w:rPr>
          <w:color w:val="1C1C1C"/>
          <w:sz w:val="28"/>
          <w:szCs w:val="28"/>
          <w:u w:val="single"/>
        </w:rPr>
        <w:t>твір</w:t>
      </w:r>
      <w:proofErr w:type="spellEnd"/>
      <w:r w:rsidRPr="00AC6AA0">
        <w:rPr>
          <w:color w:val="1C1C1C"/>
          <w:sz w:val="28"/>
          <w:szCs w:val="28"/>
          <w:u w:val="single"/>
        </w:rPr>
        <w:t xml:space="preserve"> </w:t>
      </w:r>
      <w:proofErr w:type="spellStart"/>
      <w:r w:rsidRPr="00AC6AA0">
        <w:rPr>
          <w:color w:val="1C1C1C"/>
          <w:sz w:val="28"/>
          <w:szCs w:val="28"/>
          <w:u w:val="single"/>
        </w:rPr>
        <w:t>виконується</w:t>
      </w:r>
      <w:proofErr w:type="spellEnd"/>
      <w:r w:rsidRPr="00AC6AA0">
        <w:rPr>
          <w:color w:val="1C1C1C"/>
          <w:sz w:val="28"/>
          <w:szCs w:val="28"/>
          <w:u w:val="single"/>
        </w:rPr>
        <w:t xml:space="preserve"> </w:t>
      </w:r>
      <w:proofErr w:type="spellStart"/>
      <w:r w:rsidRPr="00AC6AA0">
        <w:rPr>
          <w:color w:val="1C1C1C"/>
          <w:sz w:val="28"/>
          <w:szCs w:val="28"/>
          <w:u w:val="single"/>
        </w:rPr>
        <w:t>лише</w:t>
      </w:r>
      <w:proofErr w:type="spellEnd"/>
      <w:r w:rsidRPr="00AC6AA0">
        <w:rPr>
          <w:color w:val="1C1C1C"/>
          <w:sz w:val="28"/>
          <w:szCs w:val="28"/>
          <w:u w:val="single"/>
        </w:rPr>
        <w:t xml:space="preserve"> за </w:t>
      </w:r>
      <w:proofErr w:type="spellStart"/>
      <w:r w:rsidRPr="00AC6AA0">
        <w:rPr>
          <w:color w:val="1C1C1C"/>
          <w:sz w:val="28"/>
          <w:szCs w:val="28"/>
          <w:u w:val="single"/>
        </w:rPr>
        <w:t>вимогою</w:t>
      </w:r>
      <w:proofErr w:type="spellEnd"/>
      <w:r w:rsidRPr="00AC6AA0">
        <w:rPr>
          <w:color w:val="1C1C1C"/>
          <w:sz w:val="28"/>
          <w:szCs w:val="28"/>
          <w:u w:val="single"/>
        </w:rPr>
        <w:t xml:space="preserve"> </w:t>
      </w:r>
      <w:proofErr w:type="spellStart"/>
      <w:r w:rsidRPr="00AC6AA0">
        <w:rPr>
          <w:color w:val="1C1C1C"/>
          <w:sz w:val="28"/>
          <w:szCs w:val="28"/>
          <w:u w:val="single"/>
        </w:rPr>
        <w:t>журі</w:t>
      </w:r>
      <w:proofErr w:type="spellEnd"/>
      <w:r w:rsidRPr="00AC6AA0">
        <w:rPr>
          <w:color w:val="1C1C1C"/>
          <w:sz w:val="28"/>
          <w:szCs w:val="28"/>
          <w:u w:val="single"/>
        </w:rPr>
        <w:t xml:space="preserve">. Конкурсант </w:t>
      </w:r>
      <w:proofErr w:type="spellStart"/>
      <w:r w:rsidRPr="00AC6AA0">
        <w:rPr>
          <w:color w:val="1C1C1C"/>
          <w:sz w:val="28"/>
          <w:szCs w:val="28"/>
          <w:u w:val="single"/>
        </w:rPr>
        <w:t>має</w:t>
      </w:r>
      <w:proofErr w:type="spellEnd"/>
      <w:r w:rsidRPr="00AC6AA0">
        <w:rPr>
          <w:color w:val="1C1C1C"/>
          <w:sz w:val="28"/>
          <w:szCs w:val="28"/>
          <w:u w:val="single"/>
        </w:rPr>
        <w:t xml:space="preserve"> бути готовим до </w:t>
      </w:r>
      <w:proofErr w:type="spellStart"/>
      <w:r w:rsidRPr="00AC6AA0">
        <w:rPr>
          <w:color w:val="1C1C1C"/>
          <w:sz w:val="28"/>
          <w:szCs w:val="28"/>
          <w:u w:val="single"/>
        </w:rPr>
        <w:t>виконання</w:t>
      </w:r>
      <w:proofErr w:type="spellEnd"/>
      <w:r w:rsidRPr="00AC6AA0">
        <w:rPr>
          <w:color w:val="1C1C1C"/>
          <w:sz w:val="28"/>
          <w:szCs w:val="28"/>
          <w:u w:val="single"/>
        </w:rPr>
        <w:t xml:space="preserve"> </w:t>
      </w:r>
      <w:proofErr w:type="spellStart"/>
      <w:r w:rsidRPr="00AC6AA0">
        <w:rPr>
          <w:color w:val="1C1C1C"/>
          <w:sz w:val="28"/>
          <w:szCs w:val="28"/>
          <w:u w:val="single"/>
        </w:rPr>
        <w:t>обох</w:t>
      </w:r>
      <w:proofErr w:type="spellEnd"/>
      <w:r w:rsidRPr="00AC6AA0">
        <w:rPr>
          <w:color w:val="1C1C1C"/>
          <w:sz w:val="28"/>
          <w:szCs w:val="28"/>
          <w:u w:val="single"/>
        </w:rPr>
        <w:t xml:space="preserve"> </w:t>
      </w:r>
      <w:proofErr w:type="spellStart"/>
      <w:r w:rsidRPr="00AC6AA0">
        <w:rPr>
          <w:color w:val="1C1C1C"/>
          <w:sz w:val="28"/>
          <w:szCs w:val="28"/>
          <w:u w:val="single"/>
        </w:rPr>
        <w:t>творів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
    <w:p w:rsidR="00C56A0F" w:rsidRPr="00AC6AA0" w:rsidRDefault="00C56A0F" w:rsidP="00C56A0F">
      <w:pPr>
        <w:numPr>
          <w:ilvl w:val="0"/>
          <w:numId w:val="1"/>
        </w:numPr>
        <w:ind w:left="3686"/>
        <w:contextualSpacing/>
        <w:rPr>
          <w:sz w:val="28"/>
          <w:szCs w:val="28"/>
        </w:rPr>
      </w:pPr>
      <w:r w:rsidRPr="00AC6AA0">
        <w:rPr>
          <w:color w:val="1C1C1C"/>
          <w:sz w:val="28"/>
          <w:szCs w:val="28"/>
          <w:lang w:val="uk-UA"/>
        </w:rPr>
        <w:t>Номінації Фестивалю</w:t>
      </w:r>
    </w:p>
    <w:p w:rsidR="00C56A0F" w:rsidRPr="00AC6AA0" w:rsidRDefault="00C56A0F" w:rsidP="00C56A0F">
      <w:pPr>
        <w:ind w:firstLine="426"/>
        <w:contextualSpacing/>
        <w:jc w:val="both"/>
        <w:rPr>
          <w:sz w:val="28"/>
          <w:szCs w:val="28"/>
        </w:rPr>
      </w:pPr>
      <w:r w:rsidRPr="00AC6AA0">
        <w:rPr>
          <w:color w:val="1C1C1C"/>
          <w:sz w:val="28"/>
          <w:szCs w:val="28"/>
          <w:lang w:val="uk-UA"/>
        </w:rPr>
        <w:t>5.1. Фестиваль проводиться у номінаціях:</w:t>
      </w:r>
    </w:p>
    <w:p w:rsidR="00C56A0F" w:rsidRPr="00AC6AA0" w:rsidRDefault="00C56A0F" w:rsidP="00C56A0F">
      <w:pPr>
        <w:ind w:firstLine="426"/>
        <w:contextualSpacing/>
        <w:jc w:val="both"/>
        <w:rPr>
          <w:sz w:val="28"/>
          <w:szCs w:val="28"/>
        </w:rPr>
      </w:pPr>
      <w:r>
        <w:rPr>
          <w:color w:val="1C1C1C"/>
          <w:sz w:val="28"/>
          <w:szCs w:val="28"/>
          <w:lang w:val="uk-UA"/>
        </w:rPr>
        <w:t>«С</w:t>
      </w:r>
      <w:r w:rsidRPr="00AC6AA0">
        <w:rPr>
          <w:color w:val="1C1C1C"/>
          <w:sz w:val="28"/>
          <w:szCs w:val="28"/>
          <w:lang w:val="uk-UA"/>
        </w:rPr>
        <w:t>олісти-вокалісти</w:t>
      </w:r>
      <w:r>
        <w:rPr>
          <w:color w:val="1C1C1C"/>
          <w:sz w:val="28"/>
          <w:szCs w:val="28"/>
          <w:lang w:val="uk-UA"/>
        </w:rPr>
        <w:t>»</w:t>
      </w:r>
      <w:r w:rsidRPr="00AC6AA0">
        <w:rPr>
          <w:color w:val="1C1C1C"/>
          <w:sz w:val="28"/>
          <w:szCs w:val="28"/>
          <w:lang w:val="uk-UA"/>
        </w:rPr>
        <w:t>;</w:t>
      </w:r>
    </w:p>
    <w:p w:rsidR="00C56A0F" w:rsidRPr="00AC6AA0" w:rsidRDefault="00C56A0F" w:rsidP="00C56A0F">
      <w:pPr>
        <w:ind w:firstLine="426"/>
        <w:contextualSpacing/>
        <w:jc w:val="both"/>
        <w:rPr>
          <w:sz w:val="28"/>
          <w:szCs w:val="28"/>
        </w:rPr>
      </w:pPr>
      <w:r>
        <w:rPr>
          <w:color w:val="1C1C1C"/>
          <w:sz w:val="28"/>
          <w:szCs w:val="28"/>
          <w:lang w:val="uk-UA"/>
        </w:rPr>
        <w:t>«В</w:t>
      </w:r>
      <w:r w:rsidRPr="00AC6AA0">
        <w:rPr>
          <w:color w:val="1C1C1C"/>
          <w:sz w:val="28"/>
          <w:szCs w:val="28"/>
          <w:lang w:val="uk-UA"/>
        </w:rPr>
        <w:t>окальні, вокально-інструментальні та вокально-хорові ансамблі</w:t>
      </w:r>
      <w:r>
        <w:rPr>
          <w:color w:val="1C1C1C"/>
          <w:sz w:val="28"/>
          <w:szCs w:val="28"/>
          <w:lang w:val="uk-UA"/>
        </w:rPr>
        <w:t>»</w:t>
      </w:r>
      <w:r w:rsidRPr="00AC6AA0">
        <w:rPr>
          <w:color w:val="1C1C1C"/>
          <w:sz w:val="28"/>
          <w:szCs w:val="28"/>
          <w:lang w:val="uk-UA"/>
        </w:rPr>
        <w:t>;</w:t>
      </w:r>
    </w:p>
    <w:p w:rsidR="00C56A0F" w:rsidRPr="00AC6AA0" w:rsidRDefault="00C56A0F" w:rsidP="00C56A0F">
      <w:pPr>
        <w:ind w:firstLine="426"/>
        <w:contextualSpacing/>
        <w:jc w:val="both"/>
        <w:rPr>
          <w:sz w:val="28"/>
          <w:szCs w:val="28"/>
        </w:rPr>
      </w:pPr>
      <w:r>
        <w:rPr>
          <w:color w:val="1C1C1C"/>
          <w:sz w:val="28"/>
          <w:szCs w:val="28"/>
          <w:lang w:val="uk-UA"/>
        </w:rPr>
        <w:t>«О</w:t>
      </w:r>
      <w:r w:rsidRPr="00AC6AA0">
        <w:rPr>
          <w:color w:val="1C1C1C"/>
          <w:sz w:val="28"/>
          <w:szCs w:val="28"/>
          <w:lang w:val="uk-UA"/>
        </w:rPr>
        <w:t xml:space="preserve">ркестри та </w:t>
      </w:r>
      <w:r w:rsidRPr="00D81ED1">
        <w:rPr>
          <w:color w:val="1C1C1C"/>
          <w:sz w:val="28"/>
          <w:szCs w:val="28"/>
          <w:lang w:val="uk-UA"/>
        </w:rPr>
        <w:t>інструментальні ансамблі»;</w:t>
      </w:r>
    </w:p>
    <w:p w:rsidR="00C56A0F" w:rsidRPr="00AC6AA0" w:rsidRDefault="00C56A0F" w:rsidP="00C56A0F">
      <w:pPr>
        <w:ind w:firstLine="426"/>
        <w:contextualSpacing/>
        <w:jc w:val="both"/>
        <w:rPr>
          <w:sz w:val="28"/>
          <w:szCs w:val="28"/>
        </w:rPr>
      </w:pPr>
      <w:r>
        <w:rPr>
          <w:color w:val="1C1C1C"/>
          <w:sz w:val="28"/>
          <w:szCs w:val="28"/>
          <w:lang w:val="uk-UA"/>
        </w:rPr>
        <w:t>«Ж</w:t>
      </w:r>
      <w:r w:rsidRPr="00AC6AA0">
        <w:rPr>
          <w:color w:val="1C1C1C"/>
          <w:sz w:val="28"/>
          <w:szCs w:val="28"/>
          <w:lang w:val="uk-UA"/>
        </w:rPr>
        <w:t xml:space="preserve">ивописна, графічна, </w:t>
      </w:r>
      <w:proofErr w:type="spellStart"/>
      <w:r w:rsidRPr="00AC6AA0">
        <w:rPr>
          <w:color w:val="1C1C1C"/>
          <w:sz w:val="28"/>
          <w:szCs w:val="28"/>
          <w:lang w:val="uk-UA"/>
        </w:rPr>
        <w:t>декоративно</w:t>
      </w:r>
      <w:proofErr w:type="spellEnd"/>
      <w:r w:rsidRPr="00AC6AA0">
        <w:rPr>
          <w:color w:val="1C1C1C"/>
          <w:sz w:val="28"/>
          <w:szCs w:val="28"/>
          <w:lang w:val="uk-UA"/>
        </w:rPr>
        <w:t>-тематична композиція</w:t>
      </w:r>
      <w:r>
        <w:rPr>
          <w:color w:val="1C1C1C"/>
          <w:sz w:val="28"/>
          <w:szCs w:val="28"/>
          <w:lang w:val="uk-UA"/>
        </w:rPr>
        <w:t>»</w:t>
      </w:r>
      <w:r w:rsidRPr="00AC6AA0">
        <w:rPr>
          <w:color w:val="1C1C1C"/>
          <w:sz w:val="28"/>
          <w:szCs w:val="28"/>
          <w:lang w:val="uk-UA"/>
        </w:rPr>
        <w:t>;</w:t>
      </w:r>
    </w:p>
    <w:p w:rsidR="00C56A0F" w:rsidRPr="00AC6AA0" w:rsidRDefault="00C56A0F" w:rsidP="00C56A0F">
      <w:pPr>
        <w:ind w:firstLine="426"/>
        <w:contextualSpacing/>
        <w:jc w:val="both"/>
        <w:rPr>
          <w:sz w:val="28"/>
          <w:szCs w:val="28"/>
        </w:rPr>
      </w:pPr>
      <w:r>
        <w:rPr>
          <w:color w:val="1C1C1C"/>
          <w:sz w:val="28"/>
          <w:szCs w:val="28"/>
          <w:lang w:val="uk-UA"/>
        </w:rPr>
        <w:t>«Г</w:t>
      </w:r>
      <w:r w:rsidRPr="00AC6AA0">
        <w:rPr>
          <w:color w:val="1C1C1C"/>
          <w:sz w:val="28"/>
          <w:szCs w:val="28"/>
          <w:lang w:val="uk-UA"/>
        </w:rPr>
        <w:t>ероїко-патріотична хореографічна композиція</w:t>
      </w:r>
      <w:r>
        <w:rPr>
          <w:color w:val="1C1C1C"/>
          <w:sz w:val="28"/>
          <w:szCs w:val="28"/>
          <w:lang w:val="uk-UA"/>
        </w:rPr>
        <w:t>»</w:t>
      </w:r>
      <w:r w:rsidRPr="00AC6AA0">
        <w:rPr>
          <w:color w:val="1C1C1C"/>
          <w:sz w:val="28"/>
          <w:szCs w:val="28"/>
          <w:lang w:val="uk-UA"/>
        </w:rPr>
        <w:t xml:space="preserve">;  </w:t>
      </w:r>
    </w:p>
    <w:p w:rsidR="00C56A0F" w:rsidRPr="00AC6AA0" w:rsidRDefault="00C56A0F" w:rsidP="00C56A0F">
      <w:pPr>
        <w:ind w:firstLine="426"/>
        <w:contextualSpacing/>
        <w:jc w:val="both"/>
        <w:rPr>
          <w:sz w:val="28"/>
          <w:szCs w:val="28"/>
        </w:rPr>
      </w:pPr>
      <w:r>
        <w:rPr>
          <w:color w:val="1C1C1C"/>
          <w:sz w:val="28"/>
          <w:szCs w:val="28"/>
          <w:lang w:val="uk-UA"/>
        </w:rPr>
        <w:t>«А</w:t>
      </w:r>
      <w:r w:rsidRPr="00AC6AA0">
        <w:rPr>
          <w:color w:val="1C1C1C"/>
          <w:sz w:val="28"/>
          <w:szCs w:val="28"/>
          <w:lang w:val="uk-UA"/>
        </w:rPr>
        <w:t>вторська пісня</w:t>
      </w:r>
      <w:r>
        <w:rPr>
          <w:color w:val="1C1C1C"/>
          <w:sz w:val="28"/>
          <w:szCs w:val="28"/>
          <w:lang w:val="uk-UA"/>
        </w:rPr>
        <w:t>»</w:t>
      </w:r>
      <w:r w:rsidRPr="00AC6AA0">
        <w:rPr>
          <w:color w:val="1C1C1C"/>
          <w:sz w:val="28"/>
          <w:szCs w:val="28"/>
          <w:lang w:val="uk-UA"/>
        </w:rPr>
        <w:t>;</w:t>
      </w:r>
    </w:p>
    <w:p w:rsidR="00C56A0F" w:rsidRPr="00AC6AA0" w:rsidRDefault="00C56A0F" w:rsidP="00C56A0F">
      <w:pPr>
        <w:ind w:firstLine="426"/>
        <w:contextualSpacing/>
        <w:jc w:val="both"/>
        <w:rPr>
          <w:sz w:val="28"/>
          <w:szCs w:val="28"/>
        </w:rPr>
      </w:pPr>
      <w:r>
        <w:rPr>
          <w:color w:val="1C1C1C"/>
          <w:sz w:val="28"/>
          <w:szCs w:val="28"/>
          <w:lang w:val="uk-UA"/>
        </w:rPr>
        <w:t>«Х</w:t>
      </w:r>
      <w:r w:rsidRPr="00AC6AA0">
        <w:rPr>
          <w:color w:val="1C1C1C"/>
          <w:sz w:val="28"/>
          <w:szCs w:val="28"/>
          <w:lang w:val="uk-UA"/>
        </w:rPr>
        <w:t>удожнє читання та авторська поезія</w:t>
      </w:r>
      <w:r>
        <w:rPr>
          <w:color w:val="1C1C1C"/>
          <w:sz w:val="28"/>
          <w:szCs w:val="28"/>
          <w:lang w:val="uk-UA"/>
        </w:rPr>
        <w:t>»</w:t>
      </w:r>
      <w:r w:rsidRPr="00AC6AA0">
        <w:rPr>
          <w:color w:val="1C1C1C"/>
          <w:sz w:val="28"/>
          <w:szCs w:val="28"/>
          <w:lang w:val="uk-UA"/>
        </w:rPr>
        <w:t>.</w:t>
      </w:r>
    </w:p>
    <w:p w:rsidR="00C56A0F" w:rsidRPr="001D0CED" w:rsidRDefault="00C56A0F" w:rsidP="00C56A0F">
      <w:pPr>
        <w:ind w:firstLine="426"/>
        <w:contextualSpacing/>
        <w:jc w:val="both"/>
        <w:rPr>
          <w:sz w:val="28"/>
          <w:szCs w:val="28"/>
        </w:rPr>
      </w:pPr>
      <w:r w:rsidRPr="001D0CED">
        <w:rPr>
          <w:color w:val="1C1C1C"/>
          <w:sz w:val="28"/>
          <w:szCs w:val="28"/>
          <w:lang w:val="uk-UA"/>
        </w:rPr>
        <w:t>5.1.1. Номінація «Солісти-вокалісти»:</w:t>
      </w:r>
    </w:p>
    <w:p w:rsidR="00C56A0F" w:rsidRPr="00AC6AA0" w:rsidRDefault="00C56A0F" w:rsidP="00C56A0F">
      <w:pPr>
        <w:ind w:firstLine="426"/>
        <w:contextualSpacing/>
        <w:jc w:val="both"/>
        <w:rPr>
          <w:sz w:val="28"/>
          <w:szCs w:val="28"/>
          <w:lang w:val="uk-UA"/>
        </w:rPr>
      </w:pPr>
      <w:r w:rsidRPr="00AC6AA0">
        <w:rPr>
          <w:color w:val="1C1C1C"/>
          <w:sz w:val="28"/>
          <w:szCs w:val="28"/>
          <w:lang w:val="uk-UA"/>
        </w:rPr>
        <w:t xml:space="preserve">обов’язковий твір (пісня січових стрільців, пісня періоду визвольних змагань 40-50-х рр. ХХ ст., або сучасний твір, присвячений визвольним змаганням вказаного періоду, окремим його учасникам та подіям, учасникам Революції Гідності та героям </w:t>
      </w:r>
      <w:bookmarkStart w:id="0" w:name="_Hlk523739342"/>
      <w:r w:rsidRPr="00AC6AA0">
        <w:rPr>
          <w:color w:val="1C1C1C"/>
          <w:sz w:val="28"/>
          <w:szCs w:val="28"/>
          <w:shd w:val="clear" w:color="auto" w:fill="FFFFFF"/>
          <w:lang w:val="uk-UA"/>
        </w:rPr>
        <w:t>Операції об'єднаних сил ЗСУ</w:t>
      </w:r>
      <w:bookmarkEnd w:id="0"/>
      <w:r w:rsidRPr="00AC6AA0">
        <w:rPr>
          <w:color w:val="1C1C1C"/>
          <w:sz w:val="28"/>
          <w:szCs w:val="28"/>
          <w:shd w:val="clear" w:color="auto" w:fill="FFFFFF"/>
          <w:lang w:val="uk-UA"/>
        </w:rPr>
        <w:t>);</w:t>
      </w:r>
    </w:p>
    <w:p w:rsidR="00C56A0F" w:rsidRPr="00AC6AA0" w:rsidRDefault="00C56A0F" w:rsidP="00C56A0F">
      <w:pPr>
        <w:ind w:firstLine="426"/>
        <w:contextualSpacing/>
        <w:jc w:val="both"/>
        <w:rPr>
          <w:sz w:val="28"/>
          <w:szCs w:val="28"/>
        </w:rPr>
      </w:pPr>
      <w:r w:rsidRPr="00AC6AA0">
        <w:rPr>
          <w:color w:val="1C1C1C"/>
          <w:sz w:val="28"/>
          <w:szCs w:val="28"/>
          <w:lang w:val="uk-UA"/>
        </w:rPr>
        <w:t>пісня патріотичного спрямування (довільна).</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Час виступу – до 4 хв.</w:t>
      </w:r>
    </w:p>
    <w:p w:rsidR="00C56A0F" w:rsidRPr="003A4058" w:rsidRDefault="00C56A0F" w:rsidP="00C56A0F">
      <w:pPr>
        <w:ind w:firstLine="426"/>
        <w:contextualSpacing/>
        <w:jc w:val="both"/>
        <w:rPr>
          <w:color w:val="1C1C1C"/>
          <w:sz w:val="28"/>
          <w:szCs w:val="28"/>
        </w:rPr>
      </w:pPr>
      <w:proofErr w:type="spellStart"/>
      <w:r w:rsidRPr="003A4058">
        <w:rPr>
          <w:color w:val="1C1C1C"/>
          <w:sz w:val="28"/>
          <w:szCs w:val="28"/>
        </w:rPr>
        <w:t>Додаткову</w:t>
      </w:r>
      <w:proofErr w:type="spellEnd"/>
      <w:r w:rsidRPr="003A4058">
        <w:rPr>
          <w:color w:val="1C1C1C"/>
          <w:sz w:val="28"/>
          <w:szCs w:val="28"/>
        </w:rPr>
        <w:t xml:space="preserve"> </w:t>
      </w:r>
      <w:proofErr w:type="spellStart"/>
      <w:r w:rsidRPr="003A4058">
        <w:rPr>
          <w:color w:val="1C1C1C"/>
          <w:sz w:val="28"/>
          <w:szCs w:val="28"/>
        </w:rPr>
        <w:t>інформацію</w:t>
      </w:r>
      <w:proofErr w:type="spellEnd"/>
      <w:r w:rsidRPr="003A4058">
        <w:rPr>
          <w:color w:val="1C1C1C"/>
          <w:sz w:val="28"/>
          <w:szCs w:val="28"/>
        </w:rPr>
        <w:t xml:space="preserve"> </w:t>
      </w:r>
      <w:proofErr w:type="spellStart"/>
      <w:r w:rsidRPr="003A4058">
        <w:rPr>
          <w:color w:val="1C1C1C"/>
          <w:sz w:val="28"/>
          <w:szCs w:val="28"/>
        </w:rPr>
        <w:t>можна</w:t>
      </w:r>
      <w:proofErr w:type="spellEnd"/>
      <w:r w:rsidRPr="003A4058">
        <w:rPr>
          <w:color w:val="1C1C1C"/>
          <w:sz w:val="28"/>
          <w:szCs w:val="28"/>
        </w:rPr>
        <w:t xml:space="preserve"> </w:t>
      </w:r>
      <w:proofErr w:type="spellStart"/>
      <w:r w:rsidRPr="003A4058">
        <w:rPr>
          <w:color w:val="1C1C1C"/>
          <w:sz w:val="28"/>
          <w:szCs w:val="28"/>
        </w:rPr>
        <w:t>отримати</w:t>
      </w:r>
      <w:proofErr w:type="spellEnd"/>
      <w:r w:rsidRPr="003A4058">
        <w:rPr>
          <w:color w:val="1C1C1C"/>
          <w:sz w:val="28"/>
          <w:szCs w:val="28"/>
        </w:rPr>
        <w:t xml:space="preserve"> за телефонами </w:t>
      </w:r>
      <w:proofErr w:type="spellStart"/>
      <w:r w:rsidRPr="003A4058">
        <w:rPr>
          <w:color w:val="1C1C1C"/>
          <w:sz w:val="28"/>
          <w:szCs w:val="28"/>
        </w:rPr>
        <w:t>оргкомітету</w:t>
      </w:r>
      <w:proofErr w:type="spellEnd"/>
      <w:r w:rsidRPr="003A4058">
        <w:rPr>
          <w:color w:val="1C1C1C"/>
          <w:sz w:val="28"/>
          <w:szCs w:val="28"/>
        </w:rPr>
        <w:t xml:space="preserve">. Контактна особа – </w:t>
      </w:r>
      <w:proofErr w:type="spellStart"/>
      <w:r w:rsidRPr="003A4058">
        <w:rPr>
          <w:color w:val="1C1C1C"/>
          <w:sz w:val="28"/>
          <w:szCs w:val="28"/>
        </w:rPr>
        <w:t>Ірина</w:t>
      </w:r>
      <w:proofErr w:type="spellEnd"/>
      <w:r w:rsidRPr="003A4058">
        <w:rPr>
          <w:color w:val="1C1C1C"/>
          <w:sz w:val="28"/>
          <w:szCs w:val="28"/>
        </w:rPr>
        <w:t xml:space="preserve"> </w:t>
      </w:r>
      <w:proofErr w:type="spellStart"/>
      <w:r w:rsidRPr="003A4058">
        <w:rPr>
          <w:color w:val="1C1C1C"/>
          <w:sz w:val="28"/>
          <w:szCs w:val="28"/>
        </w:rPr>
        <w:t>Смаль</w:t>
      </w:r>
      <w:proofErr w:type="spellEnd"/>
      <w:r w:rsidRPr="003A4058">
        <w:rPr>
          <w:color w:val="1C1C1C"/>
          <w:sz w:val="28"/>
          <w:szCs w:val="28"/>
        </w:rPr>
        <w:t xml:space="preserve"> </w:t>
      </w:r>
      <w:proofErr w:type="spellStart"/>
      <w:r>
        <w:rPr>
          <w:color w:val="1C1C1C"/>
          <w:sz w:val="28"/>
          <w:szCs w:val="28"/>
          <w:lang w:val="uk-UA"/>
        </w:rPr>
        <w:t>тел</w:t>
      </w:r>
      <w:proofErr w:type="spellEnd"/>
      <w:r>
        <w:rPr>
          <w:color w:val="1C1C1C"/>
          <w:sz w:val="28"/>
          <w:szCs w:val="28"/>
          <w:lang w:val="uk-UA"/>
        </w:rPr>
        <w:t>.</w:t>
      </w:r>
      <w:r w:rsidRPr="003A4058">
        <w:rPr>
          <w:color w:val="1C1C1C"/>
          <w:sz w:val="28"/>
          <w:szCs w:val="28"/>
        </w:rPr>
        <w:t xml:space="preserve"> (096</w:t>
      </w:r>
      <w:r>
        <w:rPr>
          <w:color w:val="1C1C1C"/>
          <w:sz w:val="28"/>
          <w:szCs w:val="28"/>
          <w:lang w:val="uk-UA"/>
        </w:rPr>
        <w:t>)</w:t>
      </w:r>
      <w:r>
        <w:rPr>
          <w:color w:val="1C1C1C"/>
          <w:sz w:val="28"/>
          <w:szCs w:val="28"/>
        </w:rPr>
        <w:t xml:space="preserve"> 306-93-79</w:t>
      </w:r>
      <w:r w:rsidRPr="003A4058">
        <w:rPr>
          <w:color w:val="1C1C1C"/>
          <w:sz w:val="28"/>
          <w:szCs w:val="28"/>
        </w:rPr>
        <w:t xml:space="preserve"> та </w:t>
      </w:r>
      <w:r>
        <w:rPr>
          <w:color w:val="1C1C1C"/>
          <w:sz w:val="28"/>
          <w:szCs w:val="28"/>
        </w:rPr>
        <w:t xml:space="preserve">Катерина </w:t>
      </w:r>
      <w:proofErr w:type="spellStart"/>
      <w:r>
        <w:rPr>
          <w:color w:val="1C1C1C"/>
          <w:sz w:val="28"/>
          <w:szCs w:val="28"/>
        </w:rPr>
        <w:t>Мартинюк-Лотоцька</w:t>
      </w:r>
      <w:proofErr w:type="spellEnd"/>
      <w:r w:rsidRPr="003A4058">
        <w:rPr>
          <w:color w:val="1C1C1C"/>
          <w:sz w:val="28"/>
          <w:szCs w:val="28"/>
        </w:rPr>
        <w:t xml:space="preserve"> </w:t>
      </w:r>
      <w:proofErr w:type="spellStart"/>
      <w:r>
        <w:rPr>
          <w:color w:val="1C1C1C"/>
          <w:sz w:val="28"/>
          <w:szCs w:val="28"/>
          <w:lang w:val="uk-UA"/>
        </w:rPr>
        <w:t>тел</w:t>
      </w:r>
      <w:proofErr w:type="spellEnd"/>
      <w:r>
        <w:rPr>
          <w:color w:val="1C1C1C"/>
          <w:sz w:val="28"/>
          <w:szCs w:val="28"/>
          <w:lang w:val="uk-UA"/>
        </w:rPr>
        <w:t>. (</w:t>
      </w:r>
      <w:r w:rsidRPr="003A4058">
        <w:rPr>
          <w:color w:val="1C1C1C"/>
          <w:sz w:val="28"/>
          <w:szCs w:val="28"/>
        </w:rPr>
        <w:t>067</w:t>
      </w:r>
      <w:r>
        <w:rPr>
          <w:color w:val="1C1C1C"/>
          <w:sz w:val="28"/>
          <w:szCs w:val="28"/>
          <w:lang w:val="uk-UA"/>
        </w:rPr>
        <w:t>)</w:t>
      </w:r>
      <w:r>
        <w:rPr>
          <w:color w:val="1C1C1C"/>
          <w:sz w:val="28"/>
          <w:szCs w:val="28"/>
        </w:rPr>
        <w:t xml:space="preserve"> </w:t>
      </w:r>
      <w:r w:rsidRPr="003A4058">
        <w:rPr>
          <w:color w:val="1C1C1C"/>
          <w:sz w:val="28"/>
          <w:szCs w:val="28"/>
        </w:rPr>
        <w:t>186-53-</w:t>
      </w:r>
      <w:r>
        <w:rPr>
          <w:color w:val="1C1C1C"/>
          <w:sz w:val="28"/>
          <w:szCs w:val="28"/>
        </w:rPr>
        <w:t>14</w:t>
      </w:r>
      <w:r>
        <w:rPr>
          <w:color w:val="1C1C1C"/>
          <w:sz w:val="28"/>
          <w:szCs w:val="28"/>
          <w:lang w:val="uk-UA"/>
        </w:rPr>
        <w:t>,</w:t>
      </w:r>
      <w:r>
        <w:rPr>
          <w:color w:val="1C1C1C"/>
          <w:sz w:val="28"/>
          <w:szCs w:val="28"/>
        </w:rPr>
        <w:t xml:space="preserve"> </w:t>
      </w:r>
      <w:r w:rsidRPr="003A4058">
        <w:rPr>
          <w:color w:val="1C1C1C"/>
          <w:sz w:val="28"/>
          <w:szCs w:val="28"/>
        </w:rPr>
        <w:t>заявки</w:t>
      </w:r>
      <w:r>
        <w:rPr>
          <w:color w:val="1C1C1C"/>
          <w:sz w:val="28"/>
          <w:szCs w:val="28"/>
        </w:rPr>
        <w:t xml:space="preserve"> </w:t>
      </w:r>
      <w:proofErr w:type="spellStart"/>
      <w:r>
        <w:rPr>
          <w:color w:val="1C1C1C"/>
          <w:sz w:val="28"/>
          <w:szCs w:val="28"/>
        </w:rPr>
        <w:t>надсилати</w:t>
      </w:r>
      <w:proofErr w:type="spellEnd"/>
      <w:r w:rsidRPr="003A4058">
        <w:rPr>
          <w:color w:val="1C1C1C"/>
          <w:sz w:val="28"/>
          <w:szCs w:val="28"/>
        </w:rPr>
        <w:t xml:space="preserve"> за </w:t>
      </w:r>
      <w:proofErr w:type="spellStart"/>
      <w:r w:rsidRPr="003A4058">
        <w:rPr>
          <w:color w:val="1C1C1C"/>
          <w:sz w:val="28"/>
          <w:szCs w:val="28"/>
        </w:rPr>
        <w:t>вказаним</w:t>
      </w:r>
      <w:proofErr w:type="spellEnd"/>
      <w:r w:rsidRPr="003A4058">
        <w:rPr>
          <w:color w:val="1C1C1C"/>
          <w:sz w:val="28"/>
          <w:szCs w:val="28"/>
        </w:rPr>
        <w:t xml:space="preserve"> </w:t>
      </w:r>
      <w:proofErr w:type="spellStart"/>
      <w:r w:rsidRPr="003A4058">
        <w:rPr>
          <w:color w:val="1C1C1C"/>
          <w:sz w:val="28"/>
          <w:szCs w:val="28"/>
        </w:rPr>
        <w:t>посиланням</w:t>
      </w:r>
      <w:proofErr w:type="spellEnd"/>
      <w:r>
        <w:rPr>
          <w:color w:val="1C1C1C"/>
          <w:sz w:val="28"/>
          <w:szCs w:val="28"/>
          <w:lang w:val="uk-UA"/>
        </w:rPr>
        <w:t xml:space="preserve"> </w:t>
      </w:r>
      <w:r w:rsidRPr="003A4058">
        <w:rPr>
          <w:color w:val="1C1C1C"/>
          <w:sz w:val="28"/>
          <w:szCs w:val="28"/>
        </w:rPr>
        <w:t>https://forms.gle/7nEQ5muvA4q9SpMKA</w:t>
      </w:r>
    </w:p>
    <w:p w:rsidR="00C56A0F" w:rsidRPr="001D0CED" w:rsidRDefault="00C56A0F" w:rsidP="00C56A0F">
      <w:pPr>
        <w:ind w:firstLine="426"/>
        <w:contextualSpacing/>
        <w:jc w:val="both"/>
        <w:rPr>
          <w:sz w:val="28"/>
          <w:szCs w:val="28"/>
        </w:rPr>
      </w:pPr>
      <w:r w:rsidRPr="001D0CED">
        <w:rPr>
          <w:sz w:val="28"/>
          <w:szCs w:val="28"/>
          <w:lang w:val="uk-UA"/>
        </w:rPr>
        <w:t>5.1.2.</w:t>
      </w:r>
      <w:r w:rsidRPr="001D0CED">
        <w:rPr>
          <w:color w:val="1C1C1C"/>
          <w:sz w:val="28"/>
          <w:szCs w:val="28"/>
          <w:lang w:val="uk-UA"/>
        </w:rPr>
        <w:t xml:space="preserve"> Номінація «Вокальні, вокально-інструментальні та вокально-хорові ансамблі»:</w:t>
      </w:r>
    </w:p>
    <w:p w:rsidR="00C56A0F" w:rsidRPr="00AC6AA0" w:rsidRDefault="00C56A0F" w:rsidP="00C56A0F">
      <w:pPr>
        <w:ind w:firstLine="426"/>
        <w:contextualSpacing/>
        <w:jc w:val="both"/>
        <w:rPr>
          <w:sz w:val="28"/>
          <w:szCs w:val="28"/>
        </w:rPr>
      </w:pPr>
      <w:r w:rsidRPr="00AC6AA0">
        <w:rPr>
          <w:color w:val="1C1C1C"/>
          <w:sz w:val="28"/>
          <w:szCs w:val="28"/>
          <w:lang w:val="uk-UA"/>
        </w:rPr>
        <w:t>обов’язковий твір:</w:t>
      </w:r>
    </w:p>
    <w:p w:rsidR="00C56A0F" w:rsidRPr="00AC6AA0" w:rsidRDefault="00C56A0F" w:rsidP="00C56A0F">
      <w:pPr>
        <w:ind w:firstLine="426"/>
        <w:contextualSpacing/>
        <w:jc w:val="both"/>
        <w:rPr>
          <w:sz w:val="28"/>
          <w:szCs w:val="28"/>
          <w:lang w:val="uk-UA"/>
        </w:rPr>
      </w:pPr>
      <w:r w:rsidRPr="00AC6AA0">
        <w:rPr>
          <w:color w:val="1C1C1C"/>
          <w:sz w:val="28"/>
          <w:szCs w:val="28"/>
          <w:lang w:val="uk-UA"/>
        </w:rPr>
        <w:t xml:space="preserve">пісня січових стрільців, пісня періоду визвольних змагань 40-50-х рр. ХХ ст., або сучасний твір, присвячений визвольним змаганням вказаного періоду, окремим його учасникам та подіям, учасникам Революції Гідності та героям </w:t>
      </w:r>
      <w:r w:rsidRPr="00AC6AA0">
        <w:rPr>
          <w:color w:val="1C1C1C"/>
          <w:sz w:val="28"/>
          <w:szCs w:val="28"/>
          <w:shd w:val="clear" w:color="auto" w:fill="FFFFFF"/>
          <w:lang w:val="uk-UA"/>
        </w:rPr>
        <w:t>Операції об'єднаних сил ЗСУ</w:t>
      </w:r>
      <w:r w:rsidRPr="00AC6AA0">
        <w:rPr>
          <w:color w:val="1C1C1C"/>
          <w:sz w:val="28"/>
          <w:szCs w:val="28"/>
          <w:lang w:val="uk-UA"/>
        </w:rPr>
        <w:t>;</w:t>
      </w:r>
    </w:p>
    <w:p w:rsidR="00C56A0F" w:rsidRPr="00AC6AA0" w:rsidRDefault="00C56A0F" w:rsidP="00C56A0F">
      <w:pPr>
        <w:ind w:firstLine="426"/>
        <w:contextualSpacing/>
        <w:jc w:val="both"/>
        <w:rPr>
          <w:sz w:val="28"/>
          <w:szCs w:val="28"/>
        </w:rPr>
      </w:pPr>
      <w:r w:rsidRPr="00AC6AA0">
        <w:rPr>
          <w:color w:val="1C1C1C"/>
          <w:sz w:val="28"/>
          <w:szCs w:val="28"/>
          <w:lang w:val="uk-UA"/>
        </w:rPr>
        <w:t>пісня патріотичного спрямування (довільна).</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Час виступу – до 4 хв.</w:t>
      </w:r>
    </w:p>
    <w:p w:rsidR="00C56A0F" w:rsidRPr="006213E5" w:rsidRDefault="00C56A0F" w:rsidP="00C56A0F">
      <w:pPr>
        <w:ind w:firstLine="426"/>
        <w:contextualSpacing/>
        <w:jc w:val="both"/>
        <w:rPr>
          <w:sz w:val="28"/>
          <w:szCs w:val="28"/>
          <w:lang w:val="uk-UA"/>
        </w:rPr>
      </w:pPr>
      <w:r w:rsidRPr="006213E5">
        <w:rPr>
          <w:color w:val="1C1C1C"/>
          <w:sz w:val="28"/>
          <w:szCs w:val="28"/>
          <w:lang w:val="uk-UA"/>
        </w:rPr>
        <w:t>Додаткову інформацію можна отримати за телефонами оргкомітету. Кон</w:t>
      </w:r>
      <w:r>
        <w:rPr>
          <w:color w:val="1C1C1C"/>
          <w:sz w:val="28"/>
          <w:szCs w:val="28"/>
          <w:lang w:val="uk-UA"/>
        </w:rPr>
        <w:t xml:space="preserve">тактна особа – Ірина </w:t>
      </w:r>
      <w:proofErr w:type="spellStart"/>
      <w:r>
        <w:rPr>
          <w:color w:val="1C1C1C"/>
          <w:sz w:val="28"/>
          <w:szCs w:val="28"/>
          <w:lang w:val="uk-UA"/>
        </w:rPr>
        <w:t>Смаль</w:t>
      </w:r>
      <w:proofErr w:type="spellEnd"/>
      <w:r>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 (096) 306-93-79,</w:t>
      </w:r>
      <w:r w:rsidRPr="006213E5">
        <w:rPr>
          <w:color w:val="1C1C1C"/>
          <w:sz w:val="28"/>
          <w:szCs w:val="28"/>
          <w:lang w:val="uk-UA"/>
        </w:rPr>
        <w:t xml:space="preserve"> та Катерина Мартинюк-Лотоцька </w:t>
      </w:r>
      <w:proofErr w:type="spellStart"/>
      <w:r>
        <w:rPr>
          <w:color w:val="1C1C1C"/>
          <w:sz w:val="28"/>
          <w:szCs w:val="28"/>
          <w:lang w:val="uk-UA"/>
        </w:rPr>
        <w:t>тел</w:t>
      </w:r>
      <w:proofErr w:type="spellEnd"/>
      <w:r>
        <w:rPr>
          <w:color w:val="1C1C1C"/>
          <w:sz w:val="28"/>
          <w:szCs w:val="28"/>
          <w:lang w:val="uk-UA"/>
        </w:rPr>
        <w:t xml:space="preserve">. (067) </w:t>
      </w:r>
      <w:r w:rsidRPr="006213E5">
        <w:rPr>
          <w:color w:val="1C1C1C"/>
          <w:sz w:val="28"/>
          <w:szCs w:val="28"/>
          <w:lang w:val="uk-UA"/>
        </w:rPr>
        <w:t>186-53-14</w:t>
      </w:r>
      <w:r>
        <w:rPr>
          <w:color w:val="1C1C1C"/>
          <w:sz w:val="28"/>
          <w:szCs w:val="28"/>
          <w:lang w:val="uk-UA"/>
        </w:rPr>
        <w:t>,</w:t>
      </w:r>
      <w:r w:rsidRPr="006213E5">
        <w:rPr>
          <w:color w:val="1C1C1C"/>
          <w:sz w:val="28"/>
          <w:szCs w:val="28"/>
          <w:lang w:val="uk-UA"/>
        </w:rPr>
        <w:t xml:space="preserve"> </w:t>
      </w:r>
      <w:r>
        <w:rPr>
          <w:color w:val="1C1C1C"/>
          <w:sz w:val="28"/>
          <w:szCs w:val="28"/>
          <w:lang w:val="uk-UA"/>
        </w:rPr>
        <w:t xml:space="preserve">заявки надсилати за вказаним посиланням </w:t>
      </w:r>
      <w:hyperlink r:id="rId5" w:history="1">
        <w:r w:rsidRPr="006213E5">
          <w:rPr>
            <w:rStyle w:val="a3"/>
            <w:sz w:val="28"/>
            <w:szCs w:val="28"/>
            <w:lang w:val="uk-UA"/>
          </w:rPr>
          <w:t>https://forms.gle/7nEQ5muvA4q9SpMKA</w:t>
        </w:r>
      </w:hyperlink>
    </w:p>
    <w:p w:rsidR="00C56A0F" w:rsidRDefault="00C56A0F" w:rsidP="00C56A0F">
      <w:pPr>
        <w:ind w:firstLine="426"/>
        <w:contextualSpacing/>
        <w:jc w:val="both"/>
        <w:rPr>
          <w:color w:val="1C1C1C"/>
          <w:sz w:val="28"/>
          <w:szCs w:val="28"/>
          <w:lang w:val="uk-UA"/>
        </w:rPr>
      </w:pPr>
      <w:r w:rsidRPr="006213E5">
        <w:rPr>
          <w:color w:val="1C1C1C"/>
          <w:sz w:val="28"/>
          <w:szCs w:val="28"/>
          <w:lang w:val="uk-UA"/>
        </w:rPr>
        <w:t>УВАГ</w:t>
      </w:r>
      <w:r>
        <w:rPr>
          <w:color w:val="1C1C1C"/>
          <w:sz w:val="28"/>
          <w:szCs w:val="28"/>
          <w:lang w:val="uk-UA"/>
        </w:rPr>
        <w:t>А! Інформація</w:t>
      </w:r>
      <w:r w:rsidRPr="006213E5">
        <w:rPr>
          <w:color w:val="1C1C1C"/>
          <w:sz w:val="28"/>
          <w:szCs w:val="28"/>
          <w:lang w:val="uk-UA"/>
        </w:rPr>
        <w:t xml:space="preserve"> щодо ВІА: електронні клавіші на яких грає керівник не дають права називати себе ВІА (клавіші відносяться до необхідних технічних засобів, які слід підключати)</w:t>
      </w:r>
      <w:r>
        <w:rPr>
          <w:color w:val="1C1C1C"/>
          <w:sz w:val="28"/>
          <w:szCs w:val="28"/>
          <w:lang w:val="uk-UA"/>
        </w:rPr>
        <w:t>.</w:t>
      </w:r>
    </w:p>
    <w:p w:rsidR="00C56A0F" w:rsidRPr="001D0CED" w:rsidRDefault="00C56A0F" w:rsidP="00C56A0F">
      <w:pPr>
        <w:ind w:firstLine="426"/>
        <w:contextualSpacing/>
        <w:jc w:val="both"/>
        <w:rPr>
          <w:sz w:val="28"/>
          <w:szCs w:val="28"/>
        </w:rPr>
      </w:pPr>
      <w:r w:rsidRPr="001D0CED">
        <w:rPr>
          <w:color w:val="1C1C1C"/>
          <w:sz w:val="28"/>
          <w:szCs w:val="28"/>
          <w:lang w:val="uk-UA"/>
        </w:rPr>
        <w:t>5.1.3. Номінація «Оркестри та інструментальні ансамблі»:</w:t>
      </w:r>
    </w:p>
    <w:p w:rsidR="00C56A0F" w:rsidRPr="00AC6AA0" w:rsidRDefault="00C56A0F" w:rsidP="00C56A0F">
      <w:pPr>
        <w:ind w:firstLine="426"/>
        <w:contextualSpacing/>
        <w:jc w:val="both"/>
        <w:rPr>
          <w:sz w:val="28"/>
          <w:szCs w:val="28"/>
        </w:rPr>
      </w:pPr>
      <w:r w:rsidRPr="00AC6AA0">
        <w:rPr>
          <w:color w:val="1C1C1C"/>
          <w:sz w:val="28"/>
          <w:szCs w:val="28"/>
          <w:lang w:val="uk-UA"/>
        </w:rPr>
        <w:t>обов’язковий твір: на конкурсний огляд представляються два твори або попурі з творів патріотичної тематики.</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Час виступу – до 7 хв.</w:t>
      </w:r>
    </w:p>
    <w:p w:rsidR="00C56A0F" w:rsidRPr="006213E5" w:rsidRDefault="00C56A0F" w:rsidP="00C56A0F">
      <w:pPr>
        <w:ind w:firstLine="426"/>
        <w:jc w:val="both"/>
        <w:rPr>
          <w:sz w:val="28"/>
          <w:szCs w:val="28"/>
        </w:rPr>
      </w:pPr>
      <w:proofErr w:type="spellStart"/>
      <w:r w:rsidRPr="006213E5">
        <w:rPr>
          <w:sz w:val="28"/>
          <w:szCs w:val="28"/>
        </w:rPr>
        <w:lastRenderedPageBreak/>
        <w:t>Додаткову</w:t>
      </w:r>
      <w:proofErr w:type="spellEnd"/>
      <w:r w:rsidRPr="006213E5">
        <w:rPr>
          <w:sz w:val="28"/>
          <w:szCs w:val="28"/>
        </w:rPr>
        <w:t xml:space="preserve"> </w:t>
      </w:r>
      <w:proofErr w:type="spellStart"/>
      <w:r w:rsidRPr="006213E5">
        <w:rPr>
          <w:sz w:val="28"/>
          <w:szCs w:val="28"/>
        </w:rPr>
        <w:t>інформацію</w:t>
      </w:r>
      <w:proofErr w:type="spellEnd"/>
      <w:r w:rsidRPr="006213E5">
        <w:rPr>
          <w:sz w:val="28"/>
          <w:szCs w:val="28"/>
        </w:rPr>
        <w:t xml:space="preserve"> </w:t>
      </w:r>
      <w:proofErr w:type="spellStart"/>
      <w:r w:rsidRPr="006213E5">
        <w:rPr>
          <w:sz w:val="28"/>
          <w:szCs w:val="28"/>
        </w:rPr>
        <w:t>можна</w:t>
      </w:r>
      <w:proofErr w:type="spellEnd"/>
      <w:r w:rsidRPr="006213E5">
        <w:rPr>
          <w:sz w:val="28"/>
          <w:szCs w:val="28"/>
        </w:rPr>
        <w:t xml:space="preserve"> </w:t>
      </w:r>
      <w:proofErr w:type="spellStart"/>
      <w:r w:rsidRPr="006213E5">
        <w:rPr>
          <w:sz w:val="28"/>
          <w:szCs w:val="28"/>
        </w:rPr>
        <w:t>отримати</w:t>
      </w:r>
      <w:proofErr w:type="spellEnd"/>
      <w:r w:rsidRPr="006213E5">
        <w:rPr>
          <w:sz w:val="28"/>
          <w:szCs w:val="28"/>
        </w:rPr>
        <w:t xml:space="preserve"> за телефонами </w:t>
      </w:r>
      <w:proofErr w:type="spellStart"/>
      <w:r w:rsidRPr="006213E5">
        <w:rPr>
          <w:sz w:val="28"/>
          <w:szCs w:val="28"/>
        </w:rPr>
        <w:t>оргкомітету</w:t>
      </w:r>
      <w:proofErr w:type="spellEnd"/>
      <w:r w:rsidRPr="006213E5">
        <w:rPr>
          <w:sz w:val="28"/>
          <w:szCs w:val="28"/>
        </w:rPr>
        <w:t xml:space="preserve">. Контактна особа – </w:t>
      </w:r>
      <w:proofErr w:type="spellStart"/>
      <w:r w:rsidRPr="006213E5">
        <w:rPr>
          <w:sz w:val="28"/>
          <w:szCs w:val="28"/>
        </w:rPr>
        <w:t>Ірина</w:t>
      </w:r>
      <w:proofErr w:type="spellEnd"/>
      <w:r w:rsidRPr="006213E5">
        <w:rPr>
          <w:sz w:val="28"/>
          <w:szCs w:val="28"/>
        </w:rPr>
        <w:t xml:space="preserve"> </w:t>
      </w:r>
      <w:proofErr w:type="spellStart"/>
      <w:r w:rsidRPr="006213E5">
        <w:rPr>
          <w:sz w:val="28"/>
          <w:szCs w:val="28"/>
        </w:rPr>
        <w:t>Смаль</w:t>
      </w:r>
      <w:proofErr w:type="spellEnd"/>
      <w:r w:rsidRPr="006213E5">
        <w:rPr>
          <w:sz w:val="28"/>
          <w:szCs w:val="28"/>
        </w:rPr>
        <w:t xml:space="preserve"> (096</w:t>
      </w:r>
      <w:r>
        <w:rPr>
          <w:sz w:val="28"/>
          <w:szCs w:val="28"/>
          <w:lang w:val="uk-UA"/>
        </w:rPr>
        <w:t xml:space="preserve">) </w:t>
      </w:r>
      <w:r>
        <w:rPr>
          <w:sz w:val="28"/>
          <w:szCs w:val="28"/>
        </w:rPr>
        <w:t>306-93-79,</w:t>
      </w:r>
      <w:r w:rsidRPr="006213E5">
        <w:rPr>
          <w:sz w:val="28"/>
          <w:szCs w:val="28"/>
        </w:rPr>
        <w:t xml:space="preserve"> Катерина </w:t>
      </w:r>
      <w:proofErr w:type="spellStart"/>
      <w:r w:rsidRPr="006213E5">
        <w:rPr>
          <w:sz w:val="28"/>
          <w:szCs w:val="28"/>
        </w:rPr>
        <w:t>Мартинюк-Лотоцька</w:t>
      </w:r>
      <w:proofErr w:type="spellEnd"/>
      <w:r w:rsidRPr="006213E5">
        <w:rPr>
          <w:sz w:val="28"/>
          <w:szCs w:val="28"/>
        </w:rPr>
        <w:t xml:space="preserve"> </w:t>
      </w:r>
      <w:r>
        <w:rPr>
          <w:sz w:val="28"/>
          <w:szCs w:val="28"/>
          <w:lang w:val="uk-UA"/>
        </w:rPr>
        <w:t>– (</w:t>
      </w:r>
      <w:r w:rsidRPr="006213E5">
        <w:rPr>
          <w:sz w:val="28"/>
          <w:szCs w:val="28"/>
        </w:rPr>
        <w:t>067</w:t>
      </w:r>
      <w:r>
        <w:rPr>
          <w:sz w:val="28"/>
          <w:szCs w:val="28"/>
          <w:lang w:val="uk-UA"/>
        </w:rPr>
        <w:t>)</w:t>
      </w:r>
      <w:r>
        <w:rPr>
          <w:sz w:val="28"/>
          <w:szCs w:val="28"/>
        </w:rPr>
        <w:t xml:space="preserve"> </w:t>
      </w:r>
      <w:r w:rsidRPr="006213E5">
        <w:rPr>
          <w:sz w:val="28"/>
          <w:szCs w:val="28"/>
        </w:rPr>
        <w:t>186-53-14</w:t>
      </w:r>
      <w:r>
        <w:rPr>
          <w:sz w:val="28"/>
          <w:szCs w:val="28"/>
          <w:lang w:val="uk-UA"/>
        </w:rPr>
        <w:t xml:space="preserve">, </w:t>
      </w:r>
      <w:r>
        <w:rPr>
          <w:sz w:val="28"/>
          <w:szCs w:val="28"/>
        </w:rPr>
        <w:t xml:space="preserve">заявки </w:t>
      </w:r>
      <w:proofErr w:type="spellStart"/>
      <w:r>
        <w:rPr>
          <w:sz w:val="28"/>
          <w:szCs w:val="28"/>
        </w:rPr>
        <w:t>надсилати</w:t>
      </w:r>
      <w:proofErr w:type="spellEnd"/>
      <w:r>
        <w:rPr>
          <w:sz w:val="28"/>
          <w:szCs w:val="28"/>
        </w:rPr>
        <w:t xml:space="preserve"> за </w:t>
      </w:r>
      <w:proofErr w:type="spellStart"/>
      <w:r>
        <w:rPr>
          <w:sz w:val="28"/>
          <w:szCs w:val="28"/>
        </w:rPr>
        <w:t>вказаним</w:t>
      </w:r>
      <w:proofErr w:type="spellEnd"/>
      <w:r>
        <w:rPr>
          <w:sz w:val="28"/>
          <w:szCs w:val="28"/>
        </w:rPr>
        <w:t xml:space="preserve"> </w:t>
      </w:r>
      <w:proofErr w:type="spellStart"/>
      <w:r>
        <w:rPr>
          <w:sz w:val="28"/>
          <w:szCs w:val="28"/>
        </w:rPr>
        <w:t>посиланням</w:t>
      </w:r>
      <w:proofErr w:type="spellEnd"/>
      <w:r>
        <w:rPr>
          <w:sz w:val="28"/>
          <w:szCs w:val="28"/>
        </w:rPr>
        <w:t xml:space="preserve"> </w:t>
      </w:r>
      <w:r w:rsidRPr="006213E5">
        <w:rPr>
          <w:sz w:val="28"/>
          <w:szCs w:val="28"/>
        </w:rPr>
        <w:t>https://forms.gle/7nEQ5muvA4q9SpMKA</w:t>
      </w:r>
    </w:p>
    <w:p w:rsidR="00C56A0F" w:rsidRPr="001D0CED" w:rsidRDefault="00C56A0F" w:rsidP="00C56A0F">
      <w:pPr>
        <w:ind w:firstLine="426"/>
        <w:contextualSpacing/>
        <w:jc w:val="both"/>
        <w:rPr>
          <w:color w:val="1C1C1C"/>
          <w:sz w:val="28"/>
          <w:szCs w:val="28"/>
          <w:lang w:val="uk-UA"/>
        </w:rPr>
      </w:pPr>
      <w:r w:rsidRPr="001D0CED">
        <w:rPr>
          <w:color w:val="1C1C1C"/>
          <w:sz w:val="28"/>
          <w:szCs w:val="28"/>
          <w:lang w:val="uk-UA"/>
        </w:rPr>
        <w:t xml:space="preserve">5.1.4. Номінація «Живописна, графічна, </w:t>
      </w:r>
      <w:proofErr w:type="spellStart"/>
      <w:r w:rsidRPr="001D0CED">
        <w:rPr>
          <w:color w:val="1C1C1C"/>
          <w:sz w:val="28"/>
          <w:szCs w:val="28"/>
          <w:lang w:val="uk-UA"/>
        </w:rPr>
        <w:t>декоративно</w:t>
      </w:r>
      <w:proofErr w:type="spellEnd"/>
      <w:r w:rsidRPr="001D0CED">
        <w:rPr>
          <w:color w:val="1C1C1C"/>
          <w:sz w:val="28"/>
          <w:szCs w:val="28"/>
          <w:lang w:val="uk-UA"/>
        </w:rPr>
        <w:t>-тематична композиція».</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Р</w:t>
      </w:r>
      <w:r w:rsidRPr="00A635CB">
        <w:rPr>
          <w:color w:val="1C1C1C"/>
          <w:sz w:val="28"/>
          <w:szCs w:val="28"/>
          <w:lang w:val="uk-UA"/>
        </w:rPr>
        <w:t xml:space="preserve">оботи подаються ТІЛЬКИ у вигляді фотографій (розширення </w:t>
      </w:r>
      <w:proofErr w:type="spellStart"/>
      <w:r w:rsidRPr="00A635CB">
        <w:rPr>
          <w:color w:val="1C1C1C"/>
          <w:sz w:val="28"/>
          <w:szCs w:val="28"/>
          <w:lang w:val="uk-UA"/>
        </w:rPr>
        <w:t>jpg</w:t>
      </w:r>
      <w:proofErr w:type="spellEnd"/>
      <w:r w:rsidRPr="00A635CB">
        <w:rPr>
          <w:color w:val="1C1C1C"/>
          <w:sz w:val="28"/>
          <w:szCs w:val="28"/>
          <w:lang w:val="uk-UA"/>
        </w:rPr>
        <w:t xml:space="preserve">, розмір не більше як 800x600 пікселів, об’єм від 200 до 300 </w:t>
      </w:r>
      <w:proofErr w:type="spellStart"/>
      <w:r w:rsidRPr="00A635CB">
        <w:rPr>
          <w:color w:val="1C1C1C"/>
          <w:sz w:val="28"/>
          <w:szCs w:val="28"/>
          <w:lang w:val="uk-UA"/>
        </w:rPr>
        <w:t>Кб</w:t>
      </w:r>
      <w:proofErr w:type="spellEnd"/>
      <w:r w:rsidRPr="00A635CB">
        <w:rPr>
          <w:color w:val="1C1C1C"/>
          <w:sz w:val="28"/>
          <w:szCs w:val="28"/>
          <w:lang w:val="uk-UA"/>
        </w:rPr>
        <w:t xml:space="preserve">). Посилання на </w:t>
      </w:r>
      <w:proofErr w:type="spellStart"/>
      <w:r w:rsidRPr="00A635CB">
        <w:rPr>
          <w:color w:val="1C1C1C"/>
          <w:sz w:val="28"/>
          <w:szCs w:val="28"/>
          <w:lang w:val="uk-UA"/>
        </w:rPr>
        <w:t>файлообмінники</w:t>
      </w:r>
      <w:proofErr w:type="spellEnd"/>
      <w:r w:rsidRPr="00A635CB">
        <w:rPr>
          <w:color w:val="1C1C1C"/>
          <w:sz w:val="28"/>
          <w:szCs w:val="28"/>
          <w:lang w:val="uk-UA"/>
        </w:rPr>
        <w:t xml:space="preserve">, віртуальні диски та мережу </w:t>
      </w:r>
      <w:proofErr w:type="spellStart"/>
      <w:r w:rsidRPr="00A635CB">
        <w:rPr>
          <w:color w:val="1C1C1C"/>
          <w:sz w:val="28"/>
          <w:szCs w:val="28"/>
          <w:lang w:val="uk-UA"/>
        </w:rPr>
        <w:t>YouTube</w:t>
      </w:r>
      <w:proofErr w:type="spellEnd"/>
      <w:r w:rsidRPr="00A635CB">
        <w:rPr>
          <w:color w:val="1C1C1C"/>
          <w:sz w:val="28"/>
          <w:szCs w:val="28"/>
          <w:lang w:val="uk-UA"/>
        </w:rPr>
        <w:t xml:space="preserve"> – неприпустимі.</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Вставка фотографічних зображень у розширення </w:t>
      </w:r>
      <w:proofErr w:type="spellStart"/>
      <w:r w:rsidRPr="00A635CB">
        <w:rPr>
          <w:color w:val="1C1C1C"/>
          <w:sz w:val="28"/>
          <w:szCs w:val="28"/>
          <w:lang w:val="uk-UA"/>
        </w:rPr>
        <w:t>doc</w:t>
      </w:r>
      <w:proofErr w:type="spellEnd"/>
      <w:r w:rsidRPr="00A635CB">
        <w:rPr>
          <w:color w:val="1C1C1C"/>
          <w:sz w:val="28"/>
          <w:szCs w:val="28"/>
          <w:lang w:val="uk-UA"/>
        </w:rPr>
        <w:t xml:space="preserve">, </w:t>
      </w:r>
      <w:proofErr w:type="spellStart"/>
      <w:r w:rsidRPr="00A635CB">
        <w:rPr>
          <w:color w:val="1C1C1C"/>
          <w:sz w:val="28"/>
          <w:szCs w:val="28"/>
          <w:lang w:val="uk-UA"/>
        </w:rPr>
        <w:t>docx</w:t>
      </w:r>
      <w:proofErr w:type="spellEnd"/>
      <w:r w:rsidRPr="00A635CB">
        <w:rPr>
          <w:color w:val="1C1C1C"/>
          <w:sz w:val="28"/>
          <w:szCs w:val="28"/>
          <w:lang w:val="uk-UA"/>
        </w:rPr>
        <w:t xml:space="preserve"> або будь-який інший текстовий формат НЕПРИПУСТИМА.</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 xml:space="preserve">У разі порушень вимог, </w:t>
      </w:r>
      <w:r w:rsidRPr="00A635CB">
        <w:rPr>
          <w:color w:val="1C1C1C"/>
          <w:sz w:val="28"/>
          <w:szCs w:val="28"/>
          <w:lang w:val="uk-UA"/>
        </w:rPr>
        <w:t>роботи не приймаються, не відкриваються, не обробляються, не конвертуються. Претензії не приймаються..</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 xml:space="preserve"> Живописна композиція</w:t>
      </w:r>
      <w:r w:rsidRPr="00A635CB">
        <w:rPr>
          <w:color w:val="1C1C1C"/>
          <w:sz w:val="28"/>
          <w:szCs w:val="28"/>
          <w:lang w:val="uk-UA"/>
        </w:rPr>
        <w:t xml:space="preserve"> – приймаються якісні фото  роботи індивідуального виконавця. Розмір роботи – формат А3, А2, А1.</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Графічна композиція</w:t>
      </w:r>
      <w:r w:rsidRPr="00A635CB">
        <w:rPr>
          <w:color w:val="1C1C1C"/>
          <w:sz w:val="28"/>
          <w:szCs w:val="28"/>
          <w:lang w:val="uk-UA"/>
        </w:rPr>
        <w:t>– приймаються якісні фото роботи індивідуального виконавця. Розмір роботи – формат А3, А2, А1.</w:t>
      </w:r>
    </w:p>
    <w:p w:rsidR="00C56A0F" w:rsidRPr="00A635CB" w:rsidRDefault="00C56A0F" w:rsidP="00C56A0F">
      <w:pPr>
        <w:ind w:firstLine="426"/>
        <w:contextualSpacing/>
        <w:jc w:val="both"/>
        <w:rPr>
          <w:color w:val="1C1C1C"/>
          <w:sz w:val="28"/>
          <w:szCs w:val="28"/>
          <w:lang w:val="uk-UA"/>
        </w:rPr>
      </w:pPr>
      <w:proofErr w:type="spellStart"/>
      <w:r w:rsidRPr="00A635CB">
        <w:rPr>
          <w:color w:val="1C1C1C"/>
          <w:sz w:val="28"/>
          <w:szCs w:val="28"/>
          <w:lang w:val="uk-UA"/>
        </w:rPr>
        <w:t>Д</w:t>
      </w:r>
      <w:r>
        <w:rPr>
          <w:color w:val="1C1C1C"/>
          <w:sz w:val="28"/>
          <w:szCs w:val="28"/>
          <w:lang w:val="uk-UA"/>
        </w:rPr>
        <w:t>екоративно</w:t>
      </w:r>
      <w:proofErr w:type="spellEnd"/>
      <w:r>
        <w:rPr>
          <w:color w:val="1C1C1C"/>
          <w:sz w:val="28"/>
          <w:szCs w:val="28"/>
          <w:lang w:val="uk-UA"/>
        </w:rPr>
        <w:t>-тематична композиція</w:t>
      </w:r>
      <w:r w:rsidRPr="00A635CB">
        <w:rPr>
          <w:color w:val="1C1C1C"/>
          <w:sz w:val="28"/>
          <w:szCs w:val="28"/>
          <w:lang w:val="uk-UA"/>
        </w:rPr>
        <w:t xml:space="preserve"> – приймаються якісні фото робіт індивідуального виконавця або колективні (2-3 особи) (при необхідності з кількох ракурсів). Можуть бути представлені роботи, виконані в техніках: скульптура, кераміка, вироби зі скла, ковані вироби, ткацтво, вишивка, </w:t>
      </w:r>
      <w:proofErr w:type="spellStart"/>
      <w:r w:rsidRPr="00A635CB">
        <w:rPr>
          <w:color w:val="1C1C1C"/>
          <w:sz w:val="28"/>
          <w:szCs w:val="28"/>
          <w:lang w:val="uk-UA"/>
        </w:rPr>
        <w:t>бісерування</w:t>
      </w:r>
      <w:proofErr w:type="spellEnd"/>
      <w:r w:rsidRPr="00A635CB">
        <w:rPr>
          <w:color w:val="1C1C1C"/>
          <w:sz w:val="28"/>
          <w:szCs w:val="28"/>
          <w:lang w:val="uk-UA"/>
        </w:rPr>
        <w:t xml:space="preserve">, вовняна акварель, </w:t>
      </w:r>
      <w:proofErr w:type="spellStart"/>
      <w:r w:rsidRPr="00A635CB">
        <w:rPr>
          <w:color w:val="1C1C1C"/>
          <w:sz w:val="28"/>
          <w:szCs w:val="28"/>
          <w:lang w:val="uk-UA"/>
        </w:rPr>
        <w:t>батік</w:t>
      </w:r>
      <w:proofErr w:type="spellEnd"/>
      <w:r w:rsidRPr="00A635CB">
        <w:rPr>
          <w:color w:val="1C1C1C"/>
          <w:sz w:val="28"/>
          <w:szCs w:val="28"/>
          <w:lang w:val="uk-UA"/>
        </w:rPr>
        <w:t xml:space="preserve">, різьблення, інкрустація, малярство на склі, </w:t>
      </w:r>
      <w:proofErr w:type="spellStart"/>
      <w:r w:rsidRPr="00A635CB">
        <w:rPr>
          <w:color w:val="1C1C1C"/>
          <w:sz w:val="28"/>
          <w:szCs w:val="28"/>
          <w:lang w:val="uk-UA"/>
        </w:rPr>
        <w:t>черпаний</w:t>
      </w:r>
      <w:proofErr w:type="spellEnd"/>
      <w:r w:rsidRPr="00A635CB">
        <w:rPr>
          <w:color w:val="1C1C1C"/>
          <w:sz w:val="28"/>
          <w:szCs w:val="28"/>
          <w:lang w:val="uk-UA"/>
        </w:rPr>
        <w:t xml:space="preserve"> папір, пластиліновий живопис.</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Кількість робіт від одного учасника або колективу учасників необмежена. </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Вимоги до робіт</w:t>
      </w:r>
      <w:r>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творчий підхід до розкриття пропонованої тематики фестивалю;</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оптимізм;</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розкриття теми, зазначеної в умовах. </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оригінальність творчого задуму;</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розкриття теми, зазначеної в умовах. </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оригінальність творчого задуму;</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техніка виконання;</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складність;</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відповідність  заявленій віковій категорії.</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Кожному учаснику необхідно з 20 по 25 жовтня 2021 року включно надіслати на ад</w:t>
      </w:r>
      <w:r>
        <w:rPr>
          <w:color w:val="1C1C1C"/>
          <w:sz w:val="28"/>
          <w:szCs w:val="28"/>
          <w:lang w:val="uk-UA"/>
        </w:rPr>
        <w:t>ресу оргкомітету (окрема пошта!</w:t>
      </w:r>
      <w:r w:rsidRPr="00A635CB">
        <w:rPr>
          <w:color w:val="1C1C1C"/>
          <w:sz w:val="28"/>
          <w:szCs w:val="28"/>
          <w:lang w:val="uk-UA"/>
        </w:rPr>
        <w:t xml:space="preserve"> surmy.art_21@ukr.net) пакет</w:t>
      </w:r>
      <w:r>
        <w:rPr>
          <w:color w:val="1C1C1C"/>
          <w:sz w:val="28"/>
          <w:szCs w:val="28"/>
          <w:lang w:val="uk-UA"/>
        </w:rPr>
        <w:t xml:space="preserve"> документів</w:t>
      </w:r>
      <w:r w:rsidRPr="00A635CB">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1. заявку окремим файлом– підпис до роботи за вказаним взірцем (подані в іншій формі не розглядаються).</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Необхідно вказув</w:t>
      </w:r>
      <w:r>
        <w:rPr>
          <w:color w:val="1C1C1C"/>
          <w:sz w:val="28"/>
          <w:szCs w:val="28"/>
          <w:lang w:val="uk-UA"/>
        </w:rPr>
        <w:t>ати у заявці до  кожної  роботи</w:t>
      </w:r>
      <w:r w:rsidRPr="00A635CB">
        <w:rPr>
          <w:color w:val="1C1C1C"/>
          <w:sz w:val="28"/>
          <w:szCs w:val="28"/>
          <w:lang w:val="uk-UA"/>
        </w:rPr>
        <w:t>: вік (повну кількість років), прізвище та ім’</w:t>
      </w:r>
      <w:r>
        <w:rPr>
          <w:color w:val="1C1C1C"/>
          <w:sz w:val="28"/>
          <w:szCs w:val="28"/>
          <w:lang w:val="uk-UA"/>
        </w:rPr>
        <w:t xml:space="preserve">я дитини, прізвище  ім’я  та по </w:t>
      </w:r>
      <w:r w:rsidRPr="00A635CB">
        <w:rPr>
          <w:color w:val="1C1C1C"/>
          <w:sz w:val="28"/>
          <w:szCs w:val="28"/>
          <w:lang w:val="uk-UA"/>
        </w:rPr>
        <w:t xml:space="preserve">батькові викладача (без скорочень), назву закладу освіти </w:t>
      </w:r>
      <w:r>
        <w:rPr>
          <w:color w:val="1C1C1C"/>
          <w:sz w:val="28"/>
          <w:szCs w:val="28"/>
          <w:lang w:val="uk-UA"/>
        </w:rPr>
        <w:t>(без скорочень) населений пункт</w:t>
      </w:r>
      <w:r w:rsidRPr="00A635CB">
        <w:rPr>
          <w:color w:val="1C1C1C"/>
          <w:sz w:val="28"/>
          <w:szCs w:val="28"/>
          <w:lang w:val="uk-UA"/>
        </w:rPr>
        <w:t xml:space="preserve">, </w:t>
      </w:r>
      <w:r>
        <w:rPr>
          <w:color w:val="1C1C1C"/>
          <w:sz w:val="28"/>
          <w:szCs w:val="28"/>
          <w:lang w:val="uk-UA"/>
        </w:rPr>
        <w:t>р</w:t>
      </w:r>
      <w:r w:rsidRPr="00A635CB">
        <w:rPr>
          <w:color w:val="1C1C1C"/>
          <w:sz w:val="28"/>
          <w:szCs w:val="28"/>
          <w:lang w:val="uk-UA"/>
        </w:rPr>
        <w:t xml:space="preserve">айон, </w:t>
      </w:r>
      <w:r>
        <w:rPr>
          <w:color w:val="1C1C1C"/>
          <w:sz w:val="28"/>
          <w:szCs w:val="28"/>
          <w:lang w:val="uk-UA"/>
        </w:rPr>
        <w:t>область !</w:t>
      </w:r>
      <w:r w:rsidRPr="00A635CB">
        <w:rPr>
          <w:color w:val="1C1C1C"/>
          <w:sz w:val="28"/>
          <w:szCs w:val="28"/>
          <w:lang w:val="uk-UA"/>
        </w:rPr>
        <w:t xml:space="preserve"> (</w:t>
      </w:r>
      <w:r>
        <w:rPr>
          <w:color w:val="1C1C1C"/>
          <w:sz w:val="28"/>
          <w:szCs w:val="28"/>
          <w:lang w:val="uk-UA"/>
        </w:rPr>
        <w:t>Увага! Б</w:t>
      </w:r>
      <w:r w:rsidRPr="00A635CB">
        <w:rPr>
          <w:color w:val="1C1C1C"/>
          <w:sz w:val="28"/>
          <w:szCs w:val="28"/>
          <w:lang w:val="uk-UA"/>
        </w:rPr>
        <w:t>ез вказання усіх зазначених пунктів заявка не приймається).</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lastRenderedPageBreak/>
        <w:t xml:space="preserve">2. Фото робіт надсилаються на </w:t>
      </w:r>
      <w:proofErr w:type="spellStart"/>
      <w:r>
        <w:rPr>
          <w:color w:val="1C1C1C"/>
          <w:sz w:val="28"/>
          <w:szCs w:val="28"/>
          <w:lang w:val="uk-UA"/>
        </w:rPr>
        <w:t>ел</w:t>
      </w:r>
      <w:proofErr w:type="spellEnd"/>
      <w:r>
        <w:rPr>
          <w:color w:val="1C1C1C"/>
          <w:sz w:val="28"/>
          <w:szCs w:val="28"/>
          <w:lang w:val="uk-UA"/>
        </w:rPr>
        <w:t xml:space="preserve">. </w:t>
      </w:r>
      <w:r w:rsidRPr="00A635CB">
        <w:rPr>
          <w:color w:val="1C1C1C"/>
          <w:sz w:val="28"/>
          <w:szCs w:val="28"/>
          <w:lang w:val="uk-UA"/>
        </w:rPr>
        <w:t>адресу (окрема пошта! surmy.art_21@ukr.net</w:t>
      </w:r>
      <w:r>
        <w:rPr>
          <w:color w:val="1C1C1C"/>
          <w:sz w:val="28"/>
          <w:szCs w:val="28"/>
          <w:lang w:val="uk-UA"/>
        </w:rPr>
        <w:t>).</w:t>
      </w:r>
      <w:r w:rsidRPr="00A635CB">
        <w:rPr>
          <w:color w:val="1C1C1C"/>
          <w:sz w:val="28"/>
          <w:szCs w:val="28"/>
          <w:lang w:val="uk-UA"/>
        </w:rPr>
        <w:t xml:space="preserve"> Готова робота в хороші</w:t>
      </w:r>
      <w:r>
        <w:rPr>
          <w:color w:val="1C1C1C"/>
          <w:sz w:val="28"/>
          <w:szCs w:val="28"/>
          <w:lang w:val="uk-UA"/>
        </w:rPr>
        <w:t>й якості. Фото роботи підписано</w:t>
      </w:r>
      <w:r w:rsidRPr="00A635CB">
        <w:rPr>
          <w:color w:val="1C1C1C"/>
          <w:sz w:val="28"/>
          <w:szCs w:val="28"/>
          <w:lang w:val="uk-UA"/>
        </w:rPr>
        <w:t>:</w:t>
      </w:r>
      <w:r>
        <w:rPr>
          <w:color w:val="1C1C1C"/>
          <w:sz w:val="28"/>
          <w:szCs w:val="28"/>
          <w:lang w:val="uk-UA"/>
        </w:rPr>
        <w:t xml:space="preserve"> </w:t>
      </w:r>
      <w:r w:rsidRPr="00A635CB">
        <w:rPr>
          <w:color w:val="1C1C1C"/>
          <w:sz w:val="28"/>
          <w:szCs w:val="28"/>
          <w:lang w:val="uk-UA"/>
        </w:rPr>
        <w:t>П.І. учасника , область, назва.</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3. </w:t>
      </w:r>
      <w:r>
        <w:rPr>
          <w:color w:val="1C1C1C"/>
          <w:sz w:val="28"/>
          <w:szCs w:val="28"/>
          <w:lang w:val="uk-UA"/>
        </w:rPr>
        <w:t>Д</w:t>
      </w:r>
      <w:r w:rsidRPr="00A635CB">
        <w:rPr>
          <w:color w:val="1C1C1C"/>
          <w:sz w:val="28"/>
          <w:szCs w:val="28"/>
          <w:lang w:val="uk-UA"/>
        </w:rPr>
        <w:t xml:space="preserve">ва фото </w:t>
      </w:r>
      <w:proofErr w:type="spellStart"/>
      <w:r w:rsidRPr="00A635CB">
        <w:rPr>
          <w:color w:val="1C1C1C"/>
          <w:sz w:val="28"/>
          <w:szCs w:val="28"/>
          <w:lang w:val="uk-UA"/>
        </w:rPr>
        <w:t>проміжкових</w:t>
      </w:r>
      <w:proofErr w:type="spellEnd"/>
      <w:r w:rsidRPr="00A635CB">
        <w:rPr>
          <w:color w:val="1C1C1C"/>
          <w:sz w:val="28"/>
          <w:szCs w:val="28"/>
          <w:lang w:val="uk-UA"/>
        </w:rPr>
        <w:t xml:space="preserve"> етапів виготовлення для підтвердження авторства виконавця (без </w:t>
      </w:r>
      <w:proofErr w:type="spellStart"/>
      <w:r w:rsidRPr="00A635CB">
        <w:rPr>
          <w:color w:val="1C1C1C"/>
          <w:sz w:val="28"/>
          <w:szCs w:val="28"/>
          <w:lang w:val="uk-UA"/>
        </w:rPr>
        <w:t>проміжкових</w:t>
      </w:r>
      <w:proofErr w:type="spellEnd"/>
      <w:r w:rsidRPr="00A635CB">
        <w:rPr>
          <w:color w:val="1C1C1C"/>
          <w:sz w:val="28"/>
          <w:szCs w:val="28"/>
          <w:lang w:val="uk-UA"/>
        </w:rPr>
        <w:t xml:space="preserve"> етапів роботи не розглядаються!)</w:t>
      </w:r>
      <w:r>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4. </w:t>
      </w:r>
      <w:r>
        <w:rPr>
          <w:color w:val="1C1C1C"/>
          <w:sz w:val="28"/>
          <w:szCs w:val="28"/>
          <w:lang w:val="uk-UA"/>
        </w:rPr>
        <w:t>Ф</w:t>
      </w:r>
      <w:r w:rsidRPr="00A635CB">
        <w:rPr>
          <w:color w:val="1C1C1C"/>
          <w:sz w:val="28"/>
          <w:szCs w:val="28"/>
          <w:lang w:val="uk-UA"/>
        </w:rPr>
        <w:t>ото виконавця для підтвердження заявленого в заявці віку (фото не публікуються!)</w:t>
      </w:r>
    </w:p>
    <w:p w:rsidR="00C56A0F" w:rsidRDefault="00C56A0F" w:rsidP="00C56A0F">
      <w:pPr>
        <w:ind w:firstLine="426"/>
        <w:contextualSpacing/>
        <w:jc w:val="both"/>
        <w:rPr>
          <w:color w:val="1C1C1C"/>
          <w:sz w:val="28"/>
          <w:szCs w:val="28"/>
          <w:lang w:val="uk-UA"/>
        </w:rPr>
      </w:pPr>
      <w:r>
        <w:rPr>
          <w:color w:val="1C1C1C"/>
          <w:sz w:val="28"/>
          <w:szCs w:val="28"/>
          <w:lang w:val="uk-UA"/>
        </w:rPr>
        <w:t>Увага! Журі не розглядає:</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Роботи патріотичної тематики інших періодів (Княжа доба, Запорізька Січ тощо) </w:t>
      </w:r>
      <w:r>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плагіат (копіювання чужих робіт) ;</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роботи - копії фотографій</w:t>
      </w:r>
      <w:r w:rsidRPr="00A635CB">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спроби вик</w:t>
      </w:r>
      <w:r>
        <w:rPr>
          <w:color w:val="1C1C1C"/>
          <w:sz w:val="28"/>
          <w:szCs w:val="28"/>
          <w:lang w:val="uk-UA"/>
        </w:rPr>
        <w:t>онання портретів відомих діячів</w:t>
      </w:r>
      <w:r w:rsidRPr="00A635CB">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Pr>
          <w:color w:val="1C1C1C"/>
          <w:sz w:val="28"/>
          <w:szCs w:val="28"/>
          <w:lang w:val="uk-UA"/>
        </w:rPr>
        <w:t xml:space="preserve">без фото </w:t>
      </w:r>
      <w:proofErr w:type="spellStart"/>
      <w:r>
        <w:rPr>
          <w:color w:val="1C1C1C"/>
          <w:sz w:val="28"/>
          <w:szCs w:val="28"/>
          <w:lang w:val="uk-UA"/>
        </w:rPr>
        <w:t>проміжкових</w:t>
      </w:r>
      <w:proofErr w:type="spellEnd"/>
      <w:r>
        <w:rPr>
          <w:color w:val="1C1C1C"/>
          <w:sz w:val="28"/>
          <w:szCs w:val="28"/>
          <w:lang w:val="uk-UA"/>
        </w:rPr>
        <w:t xml:space="preserve"> етапів</w:t>
      </w:r>
      <w:r w:rsidRPr="00A635CB">
        <w:rPr>
          <w:color w:val="1C1C1C"/>
          <w:sz w:val="28"/>
          <w:szCs w:val="28"/>
          <w:lang w:val="uk-UA"/>
        </w:rPr>
        <w:t>;</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роботи в техніках «народна іграшка» (</w:t>
      </w:r>
      <w:proofErr w:type="spellStart"/>
      <w:r w:rsidRPr="00A635CB">
        <w:rPr>
          <w:color w:val="1C1C1C"/>
          <w:sz w:val="28"/>
          <w:szCs w:val="28"/>
          <w:lang w:val="uk-UA"/>
        </w:rPr>
        <w:t>мотанки</w:t>
      </w:r>
      <w:proofErr w:type="spellEnd"/>
      <w:r w:rsidRPr="00A635CB">
        <w:rPr>
          <w:color w:val="1C1C1C"/>
          <w:sz w:val="28"/>
          <w:szCs w:val="28"/>
          <w:lang w:val="uk-UA"/>
        </w:rPr>
        <w:t>, в`язані, пошиті ляльки,</w:t>
      </w:r>
      <w:r>
        <w:rPr>
          <w:color w:val="1C1C1C"/>
          <w:sz w:val="28"/>
          <w:szCs w:val="28"/>
          <w:lang w:val="uk-UA"/>
        </w:rPr>
        <w:t xml:space="preserve"> іграшки з трави, соломи, тощо).</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Роботи, які не відповідають темі та іншим вимогам конкурсу (зокрема відверто неякісні, що демонструють формальне відношення, а отже неповагу до </w:t>
      </w:r>
      <w:proofErr w:type="spellStart"/>
      <w:r w:rsidRPr="00A635CB">
        <w:rPr>
          <w:color w:val="1C1C1C"/>
          <w:sz w:val="28"/>
          <w:szCs w:val="28"/>
          <w:lang w:val="uk-UA"/>
        </w:rPr>
        <w:t>висвітлюваних</w:t>
      </w:r>
      <w:proofErr w:type="spellEnd"/>
      <w:r w:rsidRPr="00A635CB">
        <w:rPr>
          <w:color w:val="1C1C1C"/>
          <w:sz w:val="28"/>
          <w:szCs w:val="28"/>
          <w:lang w:val="uk-UA"/>
        </w:rPr>
        <w:t xml:space="preserve"> подій), не розглядаються і участі в конкурсі не беруть!</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Критерії оцінювання:</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розкриття теми, зазначеної в умовах. </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оригінальність творчого задуму;</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техніка виконання;</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складність;</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відповідність заявленій віковій категорії.</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Журі визначає найкращі роботи у кожній номінації. Переможці отримують дипломи лауреатів конкурсу першого, другого та третього ступенів.</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 xml:space="preserve">Про нагородження (очно чи дистанційно) пізніше буде подана інформація на сторінці </w:t>
      </w:r>
      <w:r>
        <w:rPr>
          <w:color w:val="1C1C1C"/>
          <w:sz w:val="28"/>
          <w:szCs w:val="28"/>
          <w:lang w:val="uk-UA"/>
        </w:rPr>
        <w:t>Фейсбук</w:t>
      </w:r>
      <w:r w:rsidRPr="00A635CB">
        <w:rPr>
          <w:color w:val="1C1C1C"/>
          <w:sz w:val="28"/>
          <w:szCs w:val="28"/>
          <w:lang w:val="uk-UA"/>
        </w:rPr>
        <w:t xml:space="preserve"> фестивалю «Сурми звитяги». Роботи рекомендовані журі, предс</w:t>
      </w:r>
      <w:r>
        <w:rPr>
          <w:color w:val="1C1C1C"/>
          <w:sz w:val="28"/>
          <w:szCs w:val="28"/>
          <w:lang w:val="uk-UA"/>
        </w:rPr>
        <w:t xml:space="preserve">тавляються на інтернет-виставці </w:t>
      </w:r>
      <w:r w:rsidRPr="00A635CB">
        <w:rPr>
          <w:color w:val="1C1C1C"/>
          <w:sz w:val="28"/>
          <w:szCs w:val="28"/>
          <w:lang w:val="uk-UA"/>
        </w:rPr>
        <w:t>сайт</w:t>
      </w:r>
      <w:r>
        <w:rPr>
          <w:color w:val="1C1C1C"/>
          <w:sz w:val="28"/>
          <w:szCs w:val="28"/>
          <w:lang w:val="uk-UA"/>
        </w:rPr>
        <w:t>у</w:t>
      </w:r>
      <w:r w:rsidRPr="00A635CB">
        <w:rPr>
          <w:color w:val="1C1C1C"/>
          <w:sz w:val="28"/>
          <w:szCs w:val="28"/>
          <w:lang w:val="uk-UA"/>
        </w:rPr>
        <w:t xml:space="preserve"> Фестивалю та на сторінці Фестив</w:t>
      </w:r>
      <w:r>
        <w:rPr>
          <w:color w:val="1C1C1C"/>
          <w:sz w:val="28"/>
          <w:szCs w:val="28"/>
          <w:lang w:val="uk-UA"/>
        </w:rPr>
        <w:t>алю у соціальній мережі Фейсбук</w:t>
      </w:r>
      <w:r w:rsidRPr="00A635CB">
        <w:rPr>
          <w:color w:val="1C1C1C"/>
          <w:sz w:val="28"/>
          <w:szCs w:val="28"/>
          <w:lang w:val="uk-UA"/>
        </w:rPr>
        <w:t>. Адреса сайту http://surmy-zvytyahy.in.ua/</w:t>
      </w:r>
    </w:p>
    <w:p w:rsidR="00C56A0F" w:rsidRPr="00A635CB" w:rsidRDefault="00C56A0F" w:rsidP="00C56A0F">
      <w:pPr>
        <w:ind w:firstLine="426"/>
        <w:contextualSpacing/>
        <w:jc w:val="both"/>
        <w:rPr>
          <w:color w:val="1C1C1C"/>
          <w:sz w:val="28"/>
          <w:szCs w:val="28"/>
          <w:lang w:val="uk-UA"/>
        </w:rPr>
      </w:pPr>
      <w:r w:rsidRPr="00A635CB">
        <w:rPr>
          <w:color w:val="1C1C1C"/>
          <w:sz w:val="28"/>
          <w:szCs w:val="28"/>
          <w:lang w:val="uk-UA"/>
        </w:rPr>
        <w:t>Заявки приймаються ВИКЛЮЧНО з 20 по 25 жовтня  2021 року.</w:t>
      </w:r>
    </w:p>
    <w:p w:rsidR="00C56A0F" w:rsidRDefault="00C56A0F" w:rsidP="00C56A0F">
      <w:pPr>
        <w:ind w:firstLine="426"/>
        <w:contextualSpacing/>
        <w:jc w:val="both"/>
        <w:rPr>
          <w:color w:val="1C1C1C"/>
          <w:sz w:val="28"/>
          <w:szCs w:val="28"/>
          <w:lang w:val="uk-UA"/>
        </w:rPr>
      </w:pPr>
      <w:r w:rsidRPr="00A635CB">
        <w:rPr>
          <w:color w:val="1C1C1C"/>
          <w:sz w:val="28"/>
          <w:szCs w:val="28"/>
          <w:lang w:val="uk-UA"/>
        </w:rPr>
        <w:t>(Контактна особа</w:t>
      </w:r>
      <w:r w:rsidRPr="00B71B26">
        <w:rPr>
          <w:color w:val="1C1C1C"/>
          <w:sz w:val="28"/>
          <w:szCs w:val="28"/>
          <w:lang w:val="uk-UA"/>
        </w:rPr>
        <w:t xml:space="preserve"> </w:t>
      </w:r>
      <w:r>
        <w:rPr>
          <w:color w:val="1C1C1C"/>
          <w:sz w:val="28"/>
          <w:szCs w:val="28"/>
          <w:lang w:val="uk-UA"/>
        </w:rPr>
        <w:t xml:space="preserve">- </w:t>
      </w:r>
      <w:r w:rsidRPr="00A635CB">
        <w:rPr>
          <w:color w:val="1C1C1C"/>
          <w:sz w:val="28"/>
          <w:szCs w:val="28"/>
          <w:lang w:val="uk-UA"/>
        </w:rPr>
        <w:t>Богдан Зоя Львівна</w:t>
      </w:r>
      <w:r>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 (</w:t>
      </w:r>
      <w:r w:rsidRPr="00A635CB">
        <w:rPr>
          <w:color w:val="1C1C1C"/>
          <w:sz w:val="28"/>
          <w:szCs w:val="28"/>
          <w:lang w:val="uk-UA"/>
        </w:rPr>
        <w:t>066</w:t>
      </w:r>
      <w:r>
        <w:rPr>
          <w:color w:val="1C1C1C"/>
          <w:sz w:val="28"/>
          <w:szCs w:val="28"/>
          <w:lang w:val="uk-UA"/>
        </w:rPr>
        <w:t xml:space="preserve">) </w:t>
      </w:r>
      <w:r w:rsidRPr="00A635CB">
        <w:rPr>
          <w:color w:val="1C1C1C"/>
          <w:sz w:val="28"/>
          <w:szCs w:val="28"/>
          <w:lang w:val="uk-UA"/>
        </w:rPr>
        <w:t>920</w:t>
      </w:r>
      <w:r>
        <w:rPr>
          <w:color w:val="1C1C1C"/>
          <w:sz w:val="28"/>
          <w:szCs w:val="28"/>
          <w:lang w:val="uk-UA"/>
        </w:rPr>
        <w:t>-</w:t>
      </w:r>
      <w:r w:rsidRPr="00A635CB">
        <w:rPr>
          <w:color w:val="1C1C1C"/>
          <w:sz w:val="28"/>
          <w:szCs w:val="28"/>
          <w:lang w:val="uk-UA"/>
        </w:rPr>
        <w:t>83</w:t>
      </w:r>
      <w:r>
        <w:rPr>
          <w:color w:val="1C1C1C"/>
          <w:sz w:val="28"/>
          <w:szCs w:val="28"/>
          <w:lang w:val="uk-UA"/>
        </w:rPr>
        <w:t>-</w:t>
      </w:r>
      <w:r w:rsidRPr="00A635CB">
        <w:rPr>
          <w:color w:val="1C1C1C"/>
          <w:sz w:val="28"/>
          <w:szCs w:val="28"/>
          <w:lang w:val="uk-UA"/>
        </w:rPr>
        <w:t>46</w:t>
      </w:r>
      <w:r>
        <w:rPr>
          <w:color w:val="1C1C1C"/>
          <w:sz w:val="28"/>
          <w:szCs w:val="28"/>
          <w:lang w:val="uk-UA"/>
        </w:rPr>
        <w:t xml:space="preserve">, </w:t>
      </w:r>
    </w:p>
    <w:p w:rsidR="00C56A0F" w:rsidRPr="00A635CB" w:rsidRDefault="00C56A0F" w:rsidP="00C56A0F">
      <w:pPr>
        <w:ind w:firstLine="426"/>
        <w:contextualSpacing/>
        <w:jc w:val="both"/>
        <w:rPr>
          <w:color w:val="1C1C1C"/>
          <w:sz w:val="28"/>
          <w:szCs w:val="28"/>
          <w:lang w:val="uk-UA"/>
        </w:rPr>
      </w:pPr>
      <w:proofErr w:type="spellStart"/>
      <w:r>
        <w:rPr>
          <w:color w:val="1C1C1C"/>
          <w:sz w:val="28"/>
          <w:szCs w:val="28"/>
          <w:lang w:val="uk-UA"/>
        </w:rPr>
        <w:t>ел</w:t>
      </w:r>
      <w:proofErr w:type="spellEnd"/>
      <w:r>
        <w:rPr>
          <w:color w:val="1C1C1C"/>
          <w:sz w:val="28"/>
          <w:szCs w:val="28"/>
          <w:lang w:val="uk-UA"/>
        </w:rPr>
        <w:t xml:space="preserve">. адреса: </w:t>
      </w:r>
      <w:r w:rsidRPr="00A635CB">
        <w:rPr>
          <w:color w:val="1C1C1C"/>
          <w:sz w:val="28"/>
          <w:szCs w:val="28"/>
          <w:lang w:val="uk-UA"/>
        </w:rPr>
        <w:t>surmy.art_21@ukr.net)</w:t>
      </w:r>
    </w:p>
    <w:p w:rsidR="00C56A0F" w:rsidRPr="001D0CED" w:rsidRDefault="00C56A0F" w:rsidP="00C56A0F">
      <w:pPr>
        <w:ind w:firstLine="426"/>
        <w:contextualSpacing/>
        <w:jc w:val="both"/>
        <w:rPr>
          <w:sz w:val="28"/>
          <w:szCs w:val="28"/>
        </w:rPr>
      </w:pPr>
      <w:r w:rsidRPr="001D0CED">
        <w:rPr>
          <w:color w:val="1C1C1C"/>
          <w:sz w:val="28"/>
          <w:szCs w:val="28"/>
          <w:lang w:val="uk-UA"/>
        </w:rPr>
        <w:t>5.1.5. Номінація «Героїко-патріотична хореографічна композиція»</w:t>
      </w:r>
      <w:r w:rsidRPr="001D0CED">
        <w:rPr>
          <w:color w:val="1C1C1C"/>
          <w:sz w:val="28"/>
          <w:szCs w:val="28"/>
        </w:rPr>
        <w:t xml:space="preserve"> </w:t>
      </w:r>
    </w:p>
    <w:p w:rsidR="00C56A0F" w:rsidRPr="00AC6AA0" w:rsidRDefault="00C56A0F" w:rsidP="00C56A0F">
      <w:pPr>
        <w:ind w:firstLine="426"/>
        <w:contextualSpacing/>
        <w:jc w:val="both"/>
        <w:rPr>
          <w:sz w:val="28"/>
          <w:szCs w:val="28"/>
        </w:rPr>
      </w:pPr>
      <w:r w:rsidRPr="00AC6AA0">
        <w:rPr>
          <w:color w:val="1C1C1C"/>
          <w:sz w:val="28"/>
          <w:szCs w:val="28"/>
          <w:lang w:val="uk-UA"/>
        </w:rPr>
        <w:t>Завдання:</w:t>
      </w:r>
    </w:p>
    <w:p w:rsidR="00C56A0F" w:rsidRPr="00AC6AA0" w:rsidRDefault="00C56A0F" w:rsidP="00C56A0F">
      <w:pPr>
        <w:ind w:firstLine="426"/>
        <w:contextualSpacing/>
        <w:jc w:val="both"/>
        <w:rPr>
          <w:sz w:val="28"/>
          <w:szCs w:val="28"/>
        </w:rPr>
      </w:pPr>
      <w:r w:rsidRPr="00AC6AA0">
        <w:rPr>
          <w:color w:val="1C1C1C"/>
          <w:sz w:val="28"/>
          <w:szCs w:val="28"/>
          <w:lang w:val="uk-UA"/>
        </w:rPr>
        <w:t>популяризувати в молодіжному середовищі інтерес до героїко-патріотичного танцю;</w:t>
      </w:r>
    </w:p>
    <w:p w:rsidR="00C56A0F" w:rsidRPr="00AC6AA0" w:rsidRDefault="00C56A0F" w:rsidP="00C56A0F">
      <w:pPr>
        <w:ind w:firstLine="426"/>
        <w:contextualSpacing/>
        <w:jc w:val="both"/>
        <w:rPr>
          <w:sz w:val="28"/>
          <w:szCs w:val="28"/>
        </w:rPr>
      </w:pPr>
      <w:r w:rsidRPr="00AC6AA0">
        <w:rPr>
          <w:color w:val="1C1C1C"/>
          <w:sz w:val="28"/>
          <w:szCs w:val="28"/>
          <w:lang w:val="uk-UA"/>
        </w:rPr>
        <w:t>сформувати громадську думку стосовно необхідності всебічного сприяння розвитку хореографічного мистецтва;</w:t>
      </w:r>
    </w:p>
    <w:p w:rsidR="00C56A0F" w:rsidRPr="00AC6AA0" w:rsidRDefault="00C56A0F" w:rsidP="00C56A0F">
      <w:pPr>
        <w:ind w:firstLine="426"/>
        <w:contextualSpacing/>
        <w:jc w:val="both"/>
        <w:rPr>
          <w:sz w:val="28"/>
          <w:szCs w:val="28"/>
        </w:rPr>
      </w:pPr>
      <w:r w:rsidRPr="00AC6AA0">
        <w:rPr>
          <w:color w:val="1C1C1C"/>
          <w:sz w:val="28"/>
          <w:szCs w:val="28"/>
          <w:lang w:val="uk-UA"/>
        </w:rPr>
        <w:t>виявити та відзначити кращі хореографічні постановки героїко-патріотичного спрямування та кращі хореографічні колективи.</w:t>
      </w:r>
    </w:p>
    <w:p w:rsidR="00C56A0F" w:rsidRPr="00AC6AA0" w:rsidRDefault="00C56A0F" w:rsidP="00C56A0F">
      <w:pPr>
        <w:ind w:firstLine="426"/>
        <w:contextualSpacing/>
        <w:jc w:val="both"/>
        <w:rPr>
          <w:sz w:val="28"/>
          <w:szCs w:val="28"/>
        </w:rPr>
      </w:pPr>
      <w:r w:rsidRPr="00AC6AA0">
        <w:rPr>
          <w:color w:val="1C1C1C"/>
          <w:sz w:val="28"/>
          <w:szCs w:val="28"/>
          <w:lang w:val="uk-UA"/>
        </w:rPr>
        <w:t>Учасники конкурсу:</w:t>
      </w:r>
    </w:p>
    <w:p w:rsidR="00C56A0F" w:rsidRPr="00AC6AA0" w:rsidRDefault="00C56A0F" w:rsidP="00C56A0F">
      <w:pPr>
        <w:ind w:firstLine="426"/>
        <w:contextualSpacing/>
        <w:jc w:val="both"/>
        <w:rPr>
          <w:sz w:val="28"/>
          <w:szCs w:val="28"/>
        </w:rPr>
      </w:pPr>
      <w:r w:rsidRPr="00AC6AA0">
        <w:rPr>
          <w:color w:val="1C1C1C"/>
          <w:sz w:val="28"/>
          <w:szCs w:val="28"/>
          <w:lang w:val="uk-UA"/>
        </w:rPr>
        <w:t xml:space="preserve">Конкурсний відбір проводиться в двох вікових категоріях: </w:t>
      </w:r>
    </w:p>
    <w:p w:rsidR="00C56A0F" w:rsidRPr="00AC6AA0" w:rsidRDefault="00C56A0F" w:rsidP="00C56A0F">
      <w:pPr>
        <w:ind w:firstLine="426"/>
        <w:contextualSpacing/>
        <w:jc w:val="both"/>
        <w:rPr>
          <w:sz w:val="28"/>
          <w:szCs w:val="28"/>
        </w:rPr>
      </w:pPr>
      <w:r w:rsidRPr="00AC6AA0">
        <w:rPr>
          <w:color w:val="1C1C1C"/>
          <w:sz w:val="28"/>
          <w:szCs w:val="28"/>
          <w:lang w:val="uk-UA"/>
        </w:rPr>
        <w:lastRenderedPageBreak/>
        <w:t>перша - 10-16 років;</w:t>
      </w:r>
    </w:p>
    <w:p w:rsidR="00C56A0F" w:rsidRPr="00AC6AA0" w:rsidRDefault="00C56A0F" w:rsidP="00C56A0F">
      <w:pPr>
        <w:ind w:firstLine="426"/>
        <w:contextualSpacing/>
        <w:jc w:val="both"/>
        <w:rPr>
          <w:sz w:val="28"/>
          <w:szCs w:val="28"/>
        </w:rPr>
      </w:pPr>
      <w:r w:rsidRPr="00AC6AA0">
        <w:rPr>
          <w:color w:val="1C1C1C"/>
          <w:sz w:val="28"/>
          <w:szCs w:val="28"/>
          <w:lang w:val="uk-UA"/>
        </w:rPr>
        <w:t>друга - 17-27 років.</w:t>
      </w:r>
    </w:p>
    <w:p w:rsidR="00C56A0F" w:rsidRPr="00AC6AA0" w:rsidRDefault="00C56A0F" w:rsidP="00C56A0F">
      <w:pPr>
        <w:ind w:firstLine="426"/>
        <w:contextualSpacing/>
        <w:jc w:val="both"/>
        <w:rPr>
          <w:sz w:val="28"/>
          <w:szCs w:val="28"/>
        </w:rPr>
      </w:pPr>
      <w:r w:rsidRPr="00AC6AA0">
        <w:rPr>
          <w:color w:val="1C1C1C"/>
          <w:sz w:val="28"/>
          <w:szCs w:val="28"/>
          <w:lang w:val="uk-UA"/>
        </w:rPr>
        <w:t>Час виступу - до 5 хвилин.</w:t>
      </w:r>
    </w:p>
    <w:p w:rsidR="00C56A0F" w:rsidRPr="00AC6AA0" w:rsidRDefault="00C56A0F" w:rsidP="00C56A0F">
      <w:pPr>
        <w:ind w:firstLine="426"/>
        <w:contextualSpacing/>
        <w:jc w:val="both"/>
        <w:rPr>
          <w:sz w:val="28"/>
          <w:szCs w:val="28"/>
        </w:rPr>
      </w:pPr>
      <w:r w:rsidRPr="00AC6AA0">
        <w:rPr>
          <w:color w:val="1C1C1C"/>
          <w:sz w:val="28"/>
          <w:szCs w:val="28"/>
          <w:lang w:val="uk-UA"/>
        </w:rPr>
        <w:t>Критерії оцінювання:</w:t>
      </w:r>
    </w:p>
    <w:p w:rsidR="00C56A0F" w:rsidRPr="00AC6AA0" w:rsidRDefault="00C56A0F" w:rsidP="00C56A0F">
      <w:pPr>
        <w:ind w:firstLine="426"/>
        <w:contextualSpacing/>
        <w:jc w:val="both"/>
        <w:rPr>
          <w:sz w:val="28"/>
          <w:szCs w:val="28"/>
        </w:rPr>
      </w:pPr>
      <w:r w:rsidRPr="00AC6AA0">
        <w:rPr>
          <w:color w:val="1C1C1C"/>
          <w:sz w:val="28"/>
          <w:szCs w:val="28"/>
          <w:lang w:val="uk-UA"/>
        </w:rPr>
        <w:t>композиційна постановка;</w:t>
      </w:r>
    </w:p>
    <w:p w:rsidR="00C56A0F" w:rsidRPr="00AC6AA0" w:rsidRDefault="00C56A0F" w:rsidP="00C56A0F">
      <w:pPr>
        <w:ind w:firstLine="426"/>
        <w:contextualSpacing/>
        <w:jc w:val="both"/>
        <w:rPr>
          <w:sz w:val="28"/>
          <w:szCs w:val="28"/>
        </w:rPr>
      </w:pPr>
      <w:r w:rsidRPr="00AC6AA0">
        <w:rPr>
          <w:color w:val="1C1C1C"/>
          <w:sz w:val="28"/>
          <w:szCs w:val="28"/>
          <w:lang w:val="uk-UA"/>
        </w:rPr>
        <w:t>відповідність костюму до хореографічної постановки;</w:t>
      </w:r>
    </w:p>
    <w:p w:rsidR="00C56A0F" w:rsidRPr="00AC6AA0" w:rsidRDefault="00C56A0F" w:rsidP="00C56A0F">
      <w:pPr>
        <w:ind w:firstLine="426"/>
        <w:contextualSpacing/>
        <w:jc w:val="both"/>
        <w:rPr>
          <w:sz w:val="28"/>
          <w:szCs w:val="28"/>
        </w:rPr>
      </w:pPr>
      <w:r w:rsidRPr="00AC6AA0">
        <w:rPr>
          <w:color w:val="1C1C1C"/>
          <w:sz w:val="28"/>
          <w:szCs w:val="28"/>
          <w:lang w:val="uk-UA"/>
        </w:rPr>
        <w:t>відповідність хореографічної лексики до музичного супроводу танців;</w:t>
      </w:r>
    </w:p>
    <w:p w:rsidR="00C56A0F" w:rsidRPr="00AC6AA0" w:rsidRDefault="00C56A0F" w:rsidP="00C56A0F">
      <w:pPr>
        <w:ind w:firstLine="426"/>
        <w:contextualSpacing/>
        <w:jc w:val="both"/>
        <w:rPr>
          <w:sz w:val="28"/>
          <w:szCs w:val="28"/>
        </w:rPr>
      </w:pPr>
      <w:r w:rsidRPr="00AC6AA0">
        <w:rPr>
          <w:color w:val="1C1C1C"/>
          <w:sz w:val="28"/>
          <w:szCs w:val="28"/>
          <w:lang w:val="uk-UA"/>
        </w:rPr>
        <w:t>техніка та артистизм виконання;</w:t>
      </w:r>
    </w:p>
    <w:p w:rsidR="00C56A0F" w:rsidRPr="00AC6AA0" w:rsidRDefault="00C56A0F" w:rsidP="00C56A0F">
      <w:pPr>
        <w:ind w:firstLine="426"/>
        <w:contextualSpacing/>
        <w:jc w:val="both"/>
        <w:rPr>
          <w:sz w:val="28"/>
          <w:szCs w:val="28"/>
        </w:rPr>
      </w:pPr>
      <w:r w:rsidRPr="00AC6AA0">
        <w:rPr>
          <w:color w:val="1C1C1C"/>
          <w:sz w:val="28"/>
          <w:szCs w:val="28"/>
          <w:lang w:val="uk-UA"/>
        </w:rPr>
        <w:t>рівень вокалу (для вокально-хореографічних колективів).</w:t>
      </w:r>
    </w:p>
    <w:p w:rsidR="00C56A0F" w:rsidRPr="00AC6AA0" w:rsidRDefault="00C56A0F" w:rsidP="00C56A0F">
      <w:pPr>
        <w:ind w:firstLine="426"/>
        <w:contextualSpacing/>
        <w:jc w:val="both"/>
        <w:rPr>
          <w:sz w:val="28"/>
          <w:szCs w:val="28"/>
        </w:rPr>
      </w:pPr>
      <w:r w:rsidRPr="00AC6AA0">
        <w:rPr>
          <w:color w:val="1C1C1C"/>
          <w:sz w:val="28"/>
          <w:szCs w:val="28"/>
          <w:lang w:val="uk-UA"/>
        </w:rPr>
        <w:t>Умови проведення.</w:t>
      </w:r>
    </w:p>
    <w:p w:rsidR="00C56A0F" w:rsidRPr="001D0CED" w:rsidRDefault="00C56A0F" w:rsidP="00C56A0F">
      <w:pPr>
        <w:ind w:firstLine="426"/>
        <w:contextualSpacing/>
        <w:jc w:val="both"/>
        <w:rPr>
          <w:sz w:val="28"/>
          <w:szCs w:val="28"/>
        </w:rPr>
      </w:pPr>
      <w:bookmarkStart w:id="1" w:name="_Hlk523996749"/>
      <w:r w:rsidRPr="001D0CED">
        <w:rPr>
          <w:color w:val="1C1C1C"/>
          <w:sz w:val="28"/>
          <w:szCs w:val="28"/>
          <w:lang w:val="uk-UA"/>
        </w:rPr>
        <w:t>Народна хореографія</w:t>
      </w:r>
      <w:bookmarkEnd w:id="1"/>
      <w:r w:rsidRPr="001D0CED">
        <w:rPr>
          <w:color w:val="1C1C1C"/>
          <w:sz w:val="28"/>
          <w:szCs w:val="28"/>
          <w:lang w:val="uk-UA"/>
        </w:rPr>
        <w:t>:</w:t>
      </w:r>
    </w:p>
    <w:p w:rsidR="00C56A0F" w:rsidRPr="001D0CED" w:rsidRDefault="00C56A0F" w:rsidP="00C56A0F">
      <w:pPr>
        <w:ind w:firstLine="426"/>
        <w:contextualSpacing/>
        <w:jc w:val="both"/>
        <w:rPr>
          <w:sz w:val="28"/>
          <w:szCs w:val="28"/>
        </w:rPr>
      </w:pPr>
      <w:r w:rsidRPr="001D0CED">
        <w:rPr>
          <w:color w:val="1C1C1C"/>
          <w:sz w:val="28"/>
          <w:szCs w:val="28"/>
          <w:lang w:val="uk-UA"/>
        </w:rPr>
        <w:t xml:space="preserve">На огляд представляються українські народні танці та хореографічні композиції героїко-патріотичного спрямування, які демонструють героїзм, силу, мужність, бойовий дух українського народу (танці «Аркан», «Гопак», «Повзунець», «Козацькі забави», «Буковинський козак», «Опришки» тощо). </w:t>
      </w:r>
    </w:p>
    <w:p w:rsidR="00C56A0F" w:rsidRPr="001D0CED" w:rsidRDefault="00C56A0F" w:rsidP="00C56A0F">
      <w:pPr>
        <w:ind w:firstLine="426"/>
        <w:contextualSpacing/>
        <w:jc w:val="both"/>
        <w:rPr>
          <w:sz w:val="28"/>
          <w:szCs w:val="28"/>
        </w:rPr>
      </w:pPr>
      <w:bookmarkStart w:id="2" w:name="_Hlk523996761"/>
      <w:r w:rsidRPr="001D0CED">
        <w:rPr>
          <w:color w:val="1C1C1C"/>
          <w:sz w:val="28"/>
          <w:szCs w:val="28"/>
          <w:lang w:val="uk-UA"/>
        </w:rPr>
        <w:t>Сучасна хореографія</w:t>
      </w:r>
      <w:bookmarkEnd w:id="2"/>
      <w:r w:rsidRPr="001D0CED">
        <w:rPr>
          <w:color w:val="1C1C1C"/>
          <w:sz w:val="28"/>
          <w:szCs w:val="28"/>
          <w:lang w:val="uk-UA"/>
        </w:rPr>
        <w:t>:</w:t>
      </w:r>
    </w:p>
    <w:p w:rsidR="00C56A0F" w:rsidRPr="00AC6AA0" w:rsidRDefault="00C56A0F" w:rsidP="00C56A0F">
      <w:pPr>
        <w:ind w:firstLine="426"/>
        <w:contextualSpacing/>
        <w:jc w:val="both"/>
        <w:rPr>
          <w:sz w:val="28"/>
          <w:szCs w:val="28"/>
        </w:rPr>
      </w:pPr>
      <w:r w:rsidRPr="00AC6AA0">
        <w:rPr>
          <w:color w:val="1C1C1C"/>
          <w:sz w:val="28"/>
          <w:szCs w:val="28"/>
          <w:lang w:val="uk-UA"/>
        </w:rPr>
        <w:t xml:space="preserve">На огляд представляються хореографічні композиції, що передають глибокий </w:t>
      </w:r>
      <w:proofErr w:type="spellStart"/>
      <w:r w:rsidRPr="00AC6AA0">
        <w:rPr>
          <w:color w:val="1C1C1C"/>
          <w:sz w:val="28"/>
          <w:szCs w:val="28"/>
          <w:lang w:val="uk-UA"/>
        </w:rPr>
        <w:t>драматургійний</w:t>
      </w:r>
      <w:proofErr w:type="spellEnd"/>
      <w:r w:rsidRPr="00AC6AA0">
        <w:rPr>
          <w:color w:val="1C1C1C"/>
          <w:sz w:val="28"/>
          <w:szCs w:val="28"/>
          <w:lang w:val="uk-UA"/>
        </w:rPr>
        <w:t xml:space="preserve"> сюжет на розкриття образу патріотичного спрямування, присвяченого історичним подіям визвольних змагань ХХ ст., подіям Революції Гідності та героям </w:t>
      </w:r>
      <w:r w:rsidRPr="00AC6AA0">
        <w:rPr>
          <w:color w:val="1C1C1C"/>
          <w:sz w:val="28"/>
          <w:szCs w:val="28"/>
          <w:highlight w:val="white"/>
          <w:lang w:val="uk-UA"/>
        </w:rPr>
        <w:t>Операції об'єднаних сил ЗСУ</w:t>
      </w:r>
      <w:r w:rsidRPr="00AC6AA0">
        <w:rPr>
          <w:color w:val="1C1C1C"/>
          <w:sz w:val="28"/>
          <w:szCs w:val="28"/>
          <w:lang w:val="uk-UA"/>
        </w:rPr>
        <w:t xml:space="preserve"> засобами сучасної хореографії.</w:t>
      </w:r>
    </w:p>
    <w:p w:rsidR="00C56A0F" w:rsidRPr="00AC6AA0" w:rsidRDefault="00C56A0F" w:rsidP="00C56A0F">
      <w:pPr>
        <w:ind w:firstLine="426"/>
        <w:contextualSpacing/>
        <w:jc w:val="both"/>
        <w:rPr>
          <w:sz w:val="28"/>
          <w:szCs w:val="28"/>
        </w:rPr>
      </w:pPr>
      <w:r w:rsidRPr="00AC6AA0">
        <w:rPr>
          <w:color w:val="1C1C1C"/>
          <w:sz w:val="28"/>
          <w:szCs w:val="28"/>
          <w:lang w:val="uk-UA"/>
        </w:rPr>
        <w:t>Оргкомітет та журі наголошує, що особливу увагу необхідно звернути на тематичність композицій!</w:t>
      </w:r>
    </w:p>
    <w:p w:rsidR="00C56A0F" w:rsidRPr="002F0A22" w:rsidRDefault="00C56A0F" w:rsidP="00C56A0F">
      <w:pPr>
        <w:ind w:firstLine="426"/>
        <w:contextualSpacing/>
        <w:jc w:val="both"/>
        <w:rPr>
          <w:sz w:val="28"/>
          <w:szCs w:val="28"/>
          <w:lang w:val="uk-UA"/>
        </w:rPr>
      </w:pPr>
      <w:r w:rsidRPr="002F0A22">
        <w:rPr>
          <w:color w:val="1C1C1C"/>
          <w:sz w:val="28"/>
          <w:szCs w:val="28"/>
          <w:lang w:val="uk-UA"/>
        </w:rPr>
        <w:t>Додаткову інформацію можна отримати за телефонами оргкомітету. Контактн</w:t>
      </w:r>
      <w:r>
        <w:rPr>
          <w:color w:val="1C1C1C"/>
          <w:sz w:val="28"/>
          <w:szCs w:val="28"/>
          <w:lang w:val="uk-UA"/>
        </w:rPr>
        <w:t>і</w:t>
      </w:r>
      <w:r w:rsidRPr="002F0A22">
        <w:rPr>
          <w:color w:val="1C1C1C"/>
          <w:sz w:val="28"/>
          <w:szCs w:val="28"/>
          <w:lang w:val="uk-UA"/>
        </w:rPr>
        <w:t xml:space="preserve"> особ</w:t>
      </w:r>
      <w:r>
        <w:rPr>
          <w:color w:val="1C1C1C"/>
          <w:sz w:val="28"/>
          <w:szCs w:val="28"/>
          <w:lang w:val="uk-UA"/>
        </w:rPr>
        <w:t>и</w:t>
      </w:r>
      <w:r w:rsidRPr="002F0A22">
        <w:rPr>
          <w:color w:val="1C1C1C"/>
          <w:sz w:val="28"/>
          <w:szCs w:val="28"/>
          <w:lang w:val="uk-UA"/>
        </w:rPr>
        <w:t xml:space="preserve"> – Ірина </w:t>
      </w:r>
      <w:proofErr w:type="spellStart"/>
      <w:r w:rsidRPr="002F0A22">
        <w:rPr>
          <w:color w:val="1C1C1C"/>
          <w:sz w:val="28"/>
          <w:szCs w:val="28"/>
          <w:lang w:val="uk-UA"/>
        </w:rPr>
        <w:t>Смаль</w:t>
      </w:r>
      <w:proofErr w:type="spellEnd"/>
      <w:r w:rsidRPr="002F0A22">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 xml:space="preserve">. </w:t>
      </w:r>
      <w:r w:rsidRPr="002F0A22">
        <w:rPr>
          <w:color w:val="1C1C1C"/>
          <w:sz w:val="28"/>
          <w:szCs w:val="28"/>
          <w:lang w:val="uk-UA"/>
        </w:rPr>
        <w:t>(096</w:t>
      </w:r>
      <w:r>
        <w:rPr>
          <w:color w:val="1C1C1C"/>
          <w:sz w:val="28"/>
          <w:szCs w:val="28"/>
          <w:lang w:val="uk-UA"/>
        </w:rPr>
        <w:t>) 306-93-79,</w:t>
      </w:r>
      <w:r w:rsidRPr="002F0A22">
        <w:rPr>
          <w:color w:val="1C1C1C"/>
          <w:sz w:val="28"/>
          <w:szCs w:val="28"/>
          <w:lang w:val="uk-UA"/>
        </w:rPr>
        <w:t xml:space="preserve"> Катерина Мартинюк-Лотоцька </w:t>
      </w:r>
      <w:proofErr w:type="spellStart"/>
      <w:r>
        <w:rPr>
          <w:color w:val="1C1C1C"/>
          <w:sz w:val="28"/>
          <w:szCs w:val="28"/>
          <w:lang w:val="uk-UA"/>
        </w:rPr>
        <w:t>тел</w:t>
      </w:r>
      <w:proofErr w:type="spellEnd"/>
      <w:r>
        <w:rPr>
          <w:color w:val="1C1C1C"/>
          <w:sz w:val="28"/>
          <w:szCs w:val="28"/>
          <w:lang w:val="uk-UA"/>
        </w:rPr>
        <w:t>.</w:t>
      </w:r>
      <w:r w:rsidRPr="002F0A22">
        <w:rPr>
          <w:color w:val="1C1C1C"/>
          <w:sz w:val="28"/>
          <w:szCs w:val="28"/>
          <w:lang w:val="uk-UA"/>
        </w:rPr>
        <w:t xml:space="preserve"> </w:t>
      </w:r>
      <w:r>
        <w:rPr>
          <w:color w:val="1C1C1C"/>
          <w:sz w:val="28"/>
          <w:szCs w:val="28"/>
          <w:lang w:val="uk-UA"/>
        </w:rPr>
        <w:t>(</w:t>
      </w:r>
      <w:r w:rsidRPr="002F0A22">
        <w:rPr>
          <w:color w:val="1C1C1C"/>
          <w:sz w:val="28"/>
          <w:szCs w:val="28"/>
          <w:lang w:val="uk-UA"/>
        </w:rPr>
        <w:t>067</w:t>
      </w:r>
      <w:r>
        <w:rPr>
          <w:color w:val="1C1C1C"/>
          <w:sz w:val="28"/>
          <w:szCs w:val="28"/>
          <w:lang w:val="uk-UA"/>
        </w:rPr>
        <w:t>) 186-53-14,</w:t>
      </w:r>
      <w:r w:rsidRPr="002F0A22">
        <w:rPr>
          <w:color w:val="1C1C1C"/>
          <w:sz w:val="28"/>
          <w:szCs w:val="28"/>
          <w:lang w:val="uk-UA"/>
        </w:rPr>
        <w:t xml:space="preserve"> </w:t>
      </w:r>
      <w:r>
        <w:rPr>
          <w:color w:val="1C1C1C"/>
          <w:sz w:val="28"/>
          <w:szCs w:val="28"/>
          <w:lang w:val="uk-UA"/>
        </w:rPr>
        <w:t xml:space="preserve">заявки надсилати за вказаним посиланням </w:t>
      </w:r>
      <w:hyperlink r:id="rId6" w:history="1">
        <w:r w:rsidRPr="002F0A22">
          <w:rPr>
            <w:rStyle w:val="a3"/>
            <w:sz w:val="28"/>
            <w:szCs w:val="28"/>
            <w:lang w:val="uk-UA"/>
          </w:rPr>
          <w:t>https://forms.gle/7nEQ5muvA4q9SpMKA</w:t>
        </w:r>
      </w:hyperlink>
    </w:p>
    <w:p w:rsidR="00C56A0F" w:rsidRPr="00AC6AA0" w:rsidRDefault="00C56A0F" w:rsidP="00C56A0F">
      <w:pPr>
        <w:ind w:firstLine="426"/>
        <w:contextualSpacing/>
        <w:jc w:val="both"/>
        <w:rPr>
          <w:sz w:val="28"/>
          <w:szCs w:val="28"/>
        </w:rPr>
      </w:pPr>
      <w:r>
        <w:rPr>
          <w:color w:val="1C1C1C"/>
          <w:sz w:val="28"/>
          <w:szCs w:val="28"/>
          <w:lang w:val="uk-UA"/>
        </w:rPr>
        <w:t>Прохання від оргкомітету!</w:t>
      </w:r>
    </w:p>
    <w:p w:rsidR="00C56A0F" w:rsidRPr="00AC6AA0" w:rsidRDefault="00C56A0F" w:rsidP="00C56A0F">
      <w:pPr>
        <w:contextualSpacing/>
        <w:jc w:val="both"/>
        <w:rPr>
          <w:sz w:val="28"/>
          <w:szCs w:val="28"/>
        </w:rPr>
      </w:pPr>
      <w:r w:rsidRPr="00AC6AA0">
        <w:rPr>
          <w:color w:val="1C1C1C"/>
          <w:sz w:val="28"/>
          <w:szCs w:val="28"/>
          <w:lang w:val="uk-UA"/>
        </w:rPr>
        <w:t xml:space="preserve"> </w:t>
      </w:r>
      <w:r>
        <w:rPr>
          <w:color w:val="1C1C1C"/>
          <w:sz w:val="28"/>
          <w:szCs w:val="28"/>
          <w:lang w:val="uk-UA"/>
        </w:rPr>
        <w:t>С</w:t>
      </w:r>
      <w:r w:rsidRPr="00AC6AA0">
        <w:rPr>
          <w:color w:val="1C1C1C"/>
          <w:sz w:val="28"/>
          <w:szCs w:val="28"/>
          <w:lang w:val="uk-UA"/>
        </w:rPr>
        <w:t xml:space="preserve">планувати виступи хореографічних колективів в суботу </w:t>
      </w:r>
      <w:r>
        <w:rPr>
          <w:color w:val="1C1C1C"/>
          <w:sz w:val="28"/>
          <w:szCs w:val="28"/>
          <w:lang w:val="uk-UA"/>
        </w:rPr>
        <w:t>6</w:t>
      </w:r>
      <w:r w:rsidRPr="00AC6AA0">
        <w:rPr>
          <w:color w:val="1C1C1C"/>
          <w:sz w:val="28"/>
          <w:szCs w:val="28"/>
          <w:lang w:val="uk-UA"/>
        </w:rPr>
        <w:t xml:space="preserve"> листопада 202</w:t>
      </w:r>
      <w:r>
        <w:rPr>
          <w:color w:val="1C1C1C"/>
          <w:sz w:val="28"/>
          <w:szCs w:val="28"/>
          <w:lang w:val="uk-UA"/>
        </w:rPr>
        <w:t>1</w:t>
      </w:r>
      <w:r w:rsidRPr="00AC6AA0">
        <w:rPr>
          <w:color w:val="1C1C1C"/>
          <w:sz w:val="28"/>
          <w:szCs w:val="28"/>
          <w:lang w:val="uk-UA"/>
        </w:rPr>
        <w:t xml:space="preserve"> р.</w:t>
      </w:r>
      <w:r>
        <w:rPr>
          <w:color w:val="1C1C1C"/>
          <w:sz w:val="28"/>
          <w:szCs w:val="28"/>
          <w:lang w:val="uk-UA"/>
        </w:rPr>
        <w:t xml:space="preserve"> </w:t>
      </w:r>
    </w:p>
    <w:p w:rsidR="00C56A0F" w:rsidRPr="001D0CED" w:rsidRDefault="00C56A0F" w:rsidP="00C56A0F">
      <w:pPr>
        <w:ind w:firstLine="426"/>
        <w:contextualSpacing/>
        <w:jc w:val="both"/>
        <w:rPr>
          <w:sz w:val="28"/>
          <w:szCs w:val="28"/>
        </w:rPr>
      </w:pPr>
      <w:r w:rsidRPr="001D0CED">
        <w:rPr>
          <w:color w:val="1C1C1C"/>
          <w:sz w:val="28"/>
          <w:szCs w:val="28"/>
          <w:lang w:val="uk-UA"/>
        </w:rPr>
        <w:t>5.1.6. Номінація «Авторська пісня»:</w:t>
      </w:r>
    </w:p>
    <w:p w:rsidR="00C56A0F" w:rsidRPr="001D0CED" w:rsidRDefault="00C56A0F" w:rsidP="00C56A0F">
      <w:pPr>
        <w:ind w:firstLine="426"/>
        <w:contextualSpacing/>
        <w:jc w:val="both"/>
        <w:rPr>
          <w:sz w:val="28"/>
          <w:szCs w:val="28"/>
        </w:rPr>
      </w:pPr>
      <w:proofErr w:type="spellStart"/>
      <w:r w:rsidRPr="001D0CED">
        <w:rPr>
          <w:color w:val="1C1C1C"/>
          <w:sz w:val="28"/>
          <w:szCs w:val="28"/>
        </w:rPr>
        <w:t>Завдання</w:t>
      </w:r>
      <w:proofErr w:type="spellEnd"/>
      <w:r w:rsidRPr="001D0CED">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популяризувати</w:t>
      </w:r>
      <w:proofErr w:type="spellEnd"/>
      <w:r w:rsidRPr="00AC6AA0">
        <w:rPr>
          <w:color w:val="1C1C1C"/>
          <w:sz w:val="28"/>
          <w:szCs w:val="28"/>
        </w:rPr>
        <w:t xml:space="preserve"> і </w:t>
      </w:r>
      <w:proofErr w:type="spellStart"/>
      <w:r w:rsidRPr="00AC6AA0">
        <w:rPr>
          <w:color w:val="1C1C1C"/>
          <w:sz w:val="28"/>
          <w:szCs w:val="28"/>
        </w:rPr>
        <w:t>сприяти</w:t>
      </w:r>
      <w:proofErr w:type="spellEnd"/>
      <w:r w:rsidRPr="00AC6AA0">
        <w:rPr>
          <w:color w:val="1C1C1C"/>
          <w:sz w:val="28"/>
          <w:szCs w:val="28"/>
        </w:rPr>
        <w:t xml:space="preserve"> </w:t>
      </w:r>
      <w:proofErr w:type="spellStart"/>
      <w:r w:rsidRPr="00AC6AA0">
        <w:rPr>
          <w:color w:val="1C1C1C"/>
          <w:sz w:val="28"/>
          <w:szCs w:val="28"/>
        </w:rPr>
        <w:t>розвитку</w:t>
      </w:r>
      <w:proofErr w:type="spellEnd"/>
      <w:r w:rsidRPr="00AC6AA0">
        <w:rPr>
          <w:color w:val="1C1C1C"/>
          <w:sz w:val="28"/>
          <w:szCs w:val="28"/>
        </w:rPr>
        <w:t xml:space="preserve"> </w:t>
      </w:r>
      <w:proofErr w:type="spellStart"/>
      <w:r w:rsidRPr="00AC6AA0">
        <w:rPr>
          <w:color w:val="1C1C1C"/>
          <w:sz w:val="28"/>
          <w:szCs w:val="28"/>
        </w:rPr>
        <w:t>української</w:t>
      </w:r>
      <w:proofErr w:type="spellEnd"/>
      <w:r w:rsidRPr="00AC6AA0">
        <w:rPr>
          <w:color w:val="1C1C1C"/>
          <w:sz w:val="28"/>
          <w:szCs w:val="28"/>
        </w:rPr>
        <w:t xml:space="preserve"> </w:t>
      </w:r>
      <w:proofErr w:type="spellStart"/>
      <w:r w:rsidRPr="00AC6AA0">
        <w:rPr>
          <w:color w:val="1C1C1C"/>
          <w:sz w:val="28"/>
          <w:szCs w:val="28"/>
        </w:rPr>
        <w:t>авторської</w:t>
      </w:r>
      <w:proofErr w:type="spellEnd"/>
      <w:r w:rsidRPr="00AC6AA0">
        <w:rPr>
          <w:color w:val="1C1C1C"/>
          <w:sz w:val="28"/>
          <w:szCs w:val="28"/>
        </w:rPr>
        <w:t xml:space="preserve"> </w:t>
      </w:r>
      <w:proofErr w:type="spellStart"/>
      <w:r w:rsidRPr="00AC6AA0">
        <w:rPr>
          <w:color w:val="1C1C1C"/>
          <w:sz w:val="28"/>
          <w:szCs w:val="28"/>
        </w:rPr>
        <w:t>патріотичної</w:t>
      </w:r>
      <w:proofErr w:type="spellEnd"/>
      <w:r w:rsidRPr="00AC6AA0">
        <w:rPr>
          <w:color w:val="1C1C1C"/>
          <w:sz w:val="28"/>
          <w:szCs w:val="28"/>
        </w:rPr>
        <w:t xml:space="preserve"> </w:t>
      </w:r>
      <w:proofErr w:type="spellStart"/>
      <w:r w:rsidRPr="00AC6AA0">
        <w:rPr>
          <w:color w:val="1C1C1C"/>
          <w:sz w:val="28"/>
          <w:szCs w:val="28"/>
        </w:rPr>
        <w:t>пісні</w:t>
      </w:r>
      <w:proofErr w:type="spellEnd"/>
      <w:r w:rsidRPr="00AC6AA0">
        <w:rPr>
          <w:color w:val="1C1C1C"/>
          <w:sz w:val="28"/>
          <w:szCs w:val="28"/>
        </w:rPr>
        <w:t xml:space="preserve">, </w:t>
      </w:r>
      <w:proofErr w:type="spellStart"/>
      <w:r w:rsidRPr="00AC6AA0">
        <w:rPr>
          <w:color w:val="1C1C1C"/>
          <w:sz w:val="28"/>
          <w:szCs w:val="28"/>
        </w:rPr>
        <w:t>її</w:t>
      </w:r>
      <w:proofErr w:type="spellEnd"/>
      <w:r w:rsidRPr="00AC6AA0">
        <w:rPr>
          <w:color w:val="1C1C1C"/>
          <w:sz w:val="28"/>
          <w:szCs w:val="28"/>
        </w:rPr>
        <w:t xml:space="preserve"> </w:t>
      </w:r>
      <w:proofErr w:type="spellStart"/>
      <w:r w:rsidRPr="00AC6AA0">
        <w:rPr>
          <w:color w:val="1C1C1C"/>
          <w:sz w:val="28"/>
          <w:szCs w:val="28"/>
        </w:rPr>
        <w:t>належного</w:t>
      </w:r>
      <w:proofErr w:type="spellEnd"/>
      <w:r w:rsidRPr="00AC6AA0">
        <w:rPr>
          <w:color w:val="1C1C1C"/>
          <w:sz w:val="28"/>
          <w:szCs w:val="28"/>
        </w:rPr>
        <w:t xml:space="preserve"> </w:t>
      </w:r>
      <w:proofErr w:type="spellStart"/>
      <w:r w:rsidRPr="00AC6AA0">
        <w:rPr>
          <w:color w:val="1C1C1C"/>
          <w:sz w:val="28"/>
          <w:szCs w:val="28"/>
        </w:rPr>
        <w:t>місця</w:t>
      </w:r>
      <w:proofErr w:type="spellEnd"/>
      <w:r w:rsidRPr="00AC6AA0">
        <w:rPr>
          <w:color w:val="1C1C1C"/>
          <w:sz w:val="28"/>
          <w:szCs w:val="28"/>
        </w:rPr>
        <w:t xml:space="preserve"> в </w:t>
      </w:r>
      <w:proofErr w:type="spellStart"/>
      <w:r w:rsidRPr="00AC6AA0">
        <w:rPr>
          <w:color w:val="1C1C1C"/>
          <w:sz w:val="28"/>
          <w:szCs w:val="28"/>
        </w:rPr>
        <w:t>українській</w:t>
      </w:r>
      <w:proofErr w:type="spellEnd"/>
      <w:r w:rsidRPr="00AC6AA0">
        <w:rPr>
          <w:color w:val="1C1C1C"/>
          <w:sz w:val="28"/>
          <w:szCs w:val="28"/>
        </w:rPr>
        <w:t xml:space="preserve"> </w:t>
      </w:r>
      <w:proofErr w:type="spellStart"/>
      <w:r w:rsidRPr="00AC6AA0">
        <w:rPr>
          <w:color w:val="1C1C1C"/>
          <w:sz w:val="28"/>
          <w:szCs w:val="28"/>
        </w:rPr>
        <w:t>культурі</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ознайомити</w:t>
      </w:r>
      <w:proofErr w:type="spellEnd"/>
      <w:r w:rsidRPr="00AC6AA0">
        <w:rPr>
          <w:color w:val="1C1C1C"/>
          <w:sz w:val="28"/>
          <w:szCs w:val="28"/>
        </w:rPr>
        <w:t xml:space="preserve"> </w:t>
      </w:r>
      <w:proofErr w:type="spellStart"/>
      <w:r w:rsidRPr="00AC6AA0">
        <w:rPr>
          <w:color w:val="1C1C1C"/>
          <w:sz w:val="28"/>
          <w:szCs w:val="28"/>
        </w:rPr>
        <w:t>суспільство</w:t>
      </w:r>
      <w:proofErr w:type="spellEnd"/>
      <w:r w:rsidRPr="00AC6AA0">
        <w:rPr>
          <w:color w:val="1C1C1C"/>
          <w:sz w:val="28"/>
          <w:szCs w:val="28"/>
        </w:rPr>
        <w:t xml:space="preserve"> з </w:t>
      </w:r>
      <w:proofErr w:type="spellStart"/>
      <w:r w:rsidRPr="00AC6AA0">
        <w:rPr>
          <w:color w:val="1C1C1C"/>
          <w:sz w:val="28"/>
          <w:szCs w:val="28"/>
        </w:rPr>
        <w:t>сучасним</w:t>
      </w:r>
      <w:proofErr w:type="spellEnd"/>
      <w:r w:rsidRPr="00AC6AA0">
        <w:rPr>
          <w:color w:val="1C1C1C"/>
          <w:sz w:val="28"/>
          <w:szCs w:val="28"/>
        </w:rPr>
        <w:t xml:space="preserve"> станом </w:t>
      </w:r>
      <w:proofErr w:type="spellStart"/>
      <w:r w:rsidRPr="00AC6AA0">
        <w:rPr>
          <w:color w:val="1C1C1C"/>
          <w:sz w:val="28"/>
          <w:szCs w:val="28"/>
        </w:rPr>
        <w:t>авторської</w:t>
      </w:r>
      <w:proofErr w:type="spellEnd"/>
      <w:r w:rsidRPr="00AC6AA0">
        <w:rPr>
          <w:color w:val="1C1C1C"/>
          <w:sz w:val="28"/>
          <w:szCs w:val="28"/>
        </w:rPr>
        <w:t xml:space="preserve"> </w:t>
      </w:r>
      <w:proofErr w:type="spellStart"/>
      <w:r w:rsidRPr="00AC6AA0">
        <w:rPr>
          <w:color w:val="1C1C1C"/>
          <w:sz w:val="28"/>
          <w:szCs w:val="28"/>
        </w:rPr>
        <w:t>пісні</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виявити</w:t>
      </w:r>
      <w:proofErr w:type="spellEnd"/>
      <w:r w:rsidRPr="00AC6AA0">
        <w:rPr>
          <w:color w:val="1C1C1C"/>
          <w:sz w:val="28"/>
          <w:szCs w:val="28"/>
        </w:rPr>
        <w:t xml:space="preserve"> </w:t>
      </w:r>
      <w:proofErr w:type="spellStart"/>
      <w:r w:rsidRPr="00AC6AA0">
        <w:rPr>
          <w:color w:val="1C1C1C"/>
          <w:sz w:val="28"/>
          <w:szCs w:val="28"/>
        </w:rPr>
        <w:t>молодих</w:t>
      </w:r>
      <w:proofErr w:type="spellEnd"/>
      <w:r w:rsidRPr="00AC6AA0">
        <w:rPr>
          <w:color w:val="1C1C1C"/>
          <w:sz w:val="28"/>
          <w:szCs w:val="28"/>
        </w:rPr>
        <w:t xml:space="preserve"> і </w:t>
      </w:r>
      <w:proofErr w:type="spellStart"/>
      <w:r w:rsidRPr="00AC6AA0">
        <w:rPr>
          <w:color w:val="1C1C1C"/>
          <w:sz w:val="28"/>
          <w:szCs w:val="28"/>
        </w:rPr>
        <w:t>талановитих</w:t>
      </w:r>
      <w:proofErr w:type="spellEnd"/>
      <w:r w:rsidRPr="00AC6AA0">
        <w:rPr>
          <w:color w:val="1C1C1C"/>
          <w:sz w:val="28"/>
          <w:szCs w:val="28"/>
        </w:rPr>
        <w:t xml:space="preserve"> </w:t>
      </w:r>
      <w:proofErr w:type="spellStart"/>
      <w:r w:rsidRPr="00AC6AA0">
        <w:rPr>
          <w:color w:val="1C1C1C"/>
          <w:sz w:val="28"/>
          <w:szCs w:val="28"/>
        </w:rPr>
        <w:t>авторів</w:t>
      </w:r>
      <w:proofErr w:type="spellEnd"/>
      <w:r w:rsidRPr="00AC6AA0">
        <w:rPr>
          <w:color w:val="1C1C1C"/>
          <w:sz w:val="28"/>
          <w:szCs w:val="28"/>
        </w:rPr>
        <w:t>.</w:t>
      </w:r>
    </w:p>
    <w:p w:rsidR="00C56A0F" w:rsidRPr="002F0A22" w:rsidRDefault="00C56A0F" w:rsidP="00C56A0F">
      <w:pPr>
        <w:ind w:firstLine="426"/>
        <w:contextualSpacing/>
        <w:jc w:val="both"/>
        <w:rPr>
          <w:color w:val="1C1C1C"/>
          <w:sz w:val="28"/>
          <w:szCs w:val="28"/>
        </w:rPr>
      </w:pPr>
      <w:proofErr w:type="spellStart"/>
      <w:r w:rsidRPr="002F0A22">
        <w:rPr>
          <w:color w:val="1C1C1C"/>
          <w:sz w:val="28"/>
          <w:szCs w:val="28"/>
        </w:rPr>
        <w:t>Критерії</w:t>
      </w:r>
      <w:proofErr w:type="spellEnd"/>
      <w:r w:rsidRPr="002F0A22">
        <w:rPr>
          <w:color w:val="1C1C1C"/>
          <w:sz w:val="28"/>
          <w:szCs w:val="28"/>
        </w:rPr>
        <w:t xml:space="preserve"> </w:t>
      </w:r>
      <w:proofErr w:type="spellStart"/>
      <w:r w:rsidRPr="002F0A22">
        <w:rPr>
          <w:color w:val="1C1C1C"/>
          <w:sz w:val="28"/>
          <w:szCs w:val="28"/>
        </w:rPr>
        <w:t>оцінювання</w:t>
      </w:r>
      <w:proofErr w:type="spellEnd"/>
      <w:r w:rsidRPr="002F0A22">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оригінальність</w:t>
      </w:r>
      <w:proofErr w:type="spellEnd"/>
      <w:r w:rsidRPr="00AC6AA0">
        <w:rPr>
          <w:color w:val="1C1C1C"/>
          <w:sz w:val="28"/>
          <w:szCs w:val="28"/>
        </w:rPr>
        <w:t xml:space="preserve">, </w:t>
      </w:r>
      <w:proofErr w:type="spellStart"/>
      <w:r w:rsidRPr="00AC6AA0">
        <w:rPr>
          <w:color w:val="1C1C1C"/>
          <w:sz w:val="28"/>
          <w:szCs w:val="28"/>
        </w:rPr>
        <w:t>гармонійність</w:t>
      </w:r>
      <w:proofErr w:type="spellEnd"/>
      <w:r w:rsidRPr="00AC6AA0">
        <w:rPr>
          <w:color w:val="1C1C1C"/>
          <w:sz w:val="28"/>
          <w:szCs w:val="28"/>
        </w:rPr>
        <w:t xml:space="preserve"> і </w:t>
      </w:r>
      <w:proofErr w:type="spellStart"/>
      <w:r w:rsidRPr="00AC6AA0">
        <w:rPr>
          <w:color w:val="1C1C1C"/>
          <w:sz w:val="28"/>
          <w:szCs w:val="28"/>
        </w:rPr>
        <w:t>досконалість</w:t>
      </w:r>
      <w:proofErr w:type="spellEnd"/>
      <w:r w:rsidRPr="00AC6AA0">
        <w:rPr>
          <w:color w:val="1C1C1C"/>
          <w:sz w:val="28"/>
          <w:szCs w:val="28"/>
        </w:rPr>
        <w:t xml:space="preserve"> </w:t>
      </w:r>
      <w:proofErr w:type="spellStart"/>
      <w:r w:rsidRPr="00AC6AA0">
        <w:rPr>
          <w:color w:val="1C1C1C"/>
          <w:sz w:val="28"/>
          <w:szCs w:val="28"/>
        </w:rPr>
        <w:t>музично-поетичної</w:t>
      </w:r>
      <w:proofErr w:type="spellEnd"/>
      <w:r w:rsidRPr="00AC6AA0">
        <w:rPr>
          <w:color w:val="1C1C1C"/>
          <w:sz w:val="28"/>
          <w:szCs w:val="28"/>
        </w:rPr>
        <w:t xml:space="preserve"> </w:t>
      </w:r>
      <w:proofErr w:type="spellStart"/>
      <w:r w:rsidRPr="00AC6AA0">
        <w:rPr>
          <w:color w:val="1C1C1C"/>
          <w:sz w:val="28"/>
          <w:szCs w:val="28"/>
        </w:rPr>
        <w:t>композиції</w:t>
      </w:r>
      <w:proofErr w:type="spellEnd"/>
      <w:r w:rsidRPr="00AC6AA0">
        <w:rPr>
          <w:color w:val="1C1C1C"/>
          <w:sz w:val="28"/>
          <w:szCs w:val="28"/>
        </w:rPr>
        <w:t xml:space="preserve"> (</w:t>
      </w:r>
      <w:proofErr w:type="spellStart"/>
      <w:r w:rsidRPr="00AC6AA0">
        <w:rPr>
          <w:color w:val="1C1C1C"/>
          <w:sz w:val="28"/>
          <w:szCs w:val="28"/>
        </w:rPr>
        <w:t>образність</w:t>
      </w:r>
      <w:proofErr w:type="spellEnd"/>
      <w:r w:rsidRPr="00AC6AA0">
        <w:rPr>
          <w:color w:val="1C1C1C"/>
          <w:sz w:val="28"/>
          <w:szCs w:val="28"/>
        </w:rPr>
        <w:t xml:space="preserve">, </w:t>
      </w:r>
      <w:proofErr w:type="spellStart"/>
      <w:r w:rsidRPr="00AC6AA0">
        <w:rPr>
          <w:color w:val="1C1C1C"/>
          <w:sz w:val="28"/>
          <w:szCs w:val="28"/>
        </w:rPr>
        <w:t>художність</w:t>
      </w:r>
      <w:proofErr w:type="spellEnd"/>
      <w:r w:rsidRPr="00AC6AA0">
        <w:rPr>
          <w:color w:val="1C1C1C"/>
          <w:sz w:val="28"/>
          <w:szCs w:val="28"/>
        </w:rPr>
        <w:t xml:space="preserve">, </w:t>
      </w:r>
      <w:proofErr w:type="spellStart"/>
      <w:r w:rsidRPr="00AC6AA0">
        <w:rPr>
          <w:color w:val="1C1C1C"/>
          <w:sz w:val="28"/>
          <w:szCs w:val="28"/>
        </w:rPr>
        <w:t>патріотизм</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оригінальність</w:t>
      </w:r>
      <w:proofErr w:type="spellEnd"/>
      <w:r w:rsidRPr="00AC6AA0">
        <w:rPr>
          <w:color w:val="1C1C1C"/>
          <w:sz w:val="28"/>
          <w:szCs w:val="28"/>
        </w:rPr>
        <w:t xml:space="preserve"> та </w:t>
      </w:r>
      <w:proofErr w:type="spellStart"/>
      <w:r w:rsidRPr="00AC6AA0">
        <w:rPr>
          <w:color w:val="1C1C1C"/>
          <w:sz w:val="28"/>
          <w:szCs w:val="28"/>
        </w:rPr>
        <w:t>майстерність</w:t>
      </w:r>
      <w:proofErr w:type="spellEnd"/>
      <w:r w:rsidRPr="00AC6AA0">
        <w:rPr>
          <w:color w:val="1C1C1C"/>
          <w:sz w:val="28"/>
          <w:szCs w:val="28"/>
        </w:rPr>
        <w:t xml:space="preserve"> </w:t>
      </w:r>
      <w:proofErr w:type="spellStart"/>
      <w:r w:rsidRPr="00AC6AA0">
        <w:rPr>
          <w:color w:val="1C1C1C"/>
          <w:sz w:val="28"/>
          <w:szCs w:val="28"/>
        </w:rPr>
        <w:t>виконання</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змістовність</w:t>
      </w:r>
      <w:proofErr w:type="spellEnd"/>
      <w:r w:rsidRPr="00AC6AA0">
        <w:rPr>
          <w:color w:val="1C1C1C"/>
          <w:sz w:val="28"/>
          <w:szCs w:val="28"/>
        </w:rPr>
        <w:t xml:space="preserve"> </w:t>
      </w:r>
      <w:proofErr w:type="spellStart"/>
      <w:r w:rsidRPr="00AC6AA0">
        <w:rPr>
          <w:color w:val="1C1C1C"/>
          <w:sz w:val="28"/>
          <w:szCs w:val="28"/>
        </w:rPr>
        <w:t>навантаження</w:t>
      </w:r>
      <w:proofErr w:type="spellEnd"/>
      <w:r w:rsidRPr="00AC6AA0">
        <w:rPr>
          <w:color w:val="1C1C1C"/>
          <w:sz w:val="28"/>
          <w:szCs w:val="28"/>
        </w:rPr>
        <w:t xml:space="preserve"> тексту;</w:t>
      </w:r>
    </w:p>
    <w:p w:rsidR="00C56A0F" w:rsidRPr="00AC6AA0" w:rsidRDefault="00C56A0F" w:rsidP="00C56A0F">
      <w:pPr>
        <w:ind w:firstLine="426"/>
        <w:contextualSpacing/>
        <w:jc w:val="both"/>
        <w:rPr>
          <w:sz w:val="28"/>
          <w:szCs w:val="28"/>
        </w:rPr>
      </w:pPr>
      <w:proofErr w:type="spellStart"/>
      <w:r w:rsidRPr="00AC6AA0">
        <w:rPr>
          <w:color w:val="1C1C1C"/>
          <w:sz w:val="28"/>
          <w:szCs w:val="28"/>
        </w:rPr>
        <w:t>авторська</w:t>
      </w:r>
      <w:proofErr w:type="spellEnd"/>
      <w:r w:rsidRPr="00AC6AA0">
        <w:rPr>
          <w:color w:val="1C1C1C"/>
          <w:sz w:val="28"/>
          <w:szCs w:val="28"/>
        </w:rPr>
        <w:t xml:space="preserve"> </w:t>
      </w:r>
      <w:proofErr w:type="spellStart"/>
      <w:r w:rsidRPr="00AC6AA0">
        <w:rPr>
          <w:color w:val="1C1C1C"/>
          <w:sz w:val="28"/>
          <w:szCs w:val="28"/>
        </w:rPr>
        <w:t>обробка</w:t>
      </w:r>
      <w:proofErr w:type="spellEnd"/>
      <w:r w:rsidRPr="00AC6AA0">
        <w:rPr>
          <w:color w:val="1C1C1C"/>
          <w:sz w:val="28"/>
          <w:szCs w:val="28"/>
        </w:rPr>
        <w:t xml:space="preserve"> </w:t>
      </w:r>
      <w:proofErr w:type="spellStart"/>
      <w:r w:rsidRPr="00AC6AA0">
        <w:rPr>
          <w:color w:val="1C1C1C"/>
          <w:sz w:val="28"/>
          <w:szCs w:val="28"/>
        </w:rPr>
        <w:t>існуючої</w:t>
      </w:r>
      <w:proofErr w:type="spellEnd"/>
      <w:r w:rsidRPr="00AC6AA0">
        <w:rPr>
          <w:color w:val="1C1C1C"/>
          <w:sz w:val="28"/>
          <w:szCs w:val="28"/>
        </w:rPr>
        <w:t xml:space="preserve"> </w:t>
      </w:r>
      <w:proofErr w:type="spellStart"/>
      <w:r w:rsidRPr="00AC6AA0">
        <w:rPr>
          <w:color w:val="1C1C1C"/>
          <w:sz w:val="28"/>
          <w:szCs w:val="28"/>
        </w:rPr>
        <w:t>вже</w:t>
      </w:r>
      <w:proofErr w:type="spellEnd"/>
      <w:r w:rsidRPr="00AC6AA0">
        <w:rPr>
          <w:color w:val="1C1C1C"/>
          <w:sz w:val="28"/>
          <w:szCs w:val="28"/>
        </w:rPr>
        <w:t xml:space="preserve"> </w:t>
      </w:r>
      <w:proofErr w:type="spellStart"/>
      <w:r w:rsidRPr="00AC6AA0">
        <w:rPr>
          <w:color w:val="1C1C1C"/>
          <w:sz w:val="28"/>
          <w:szCs w:val="28"/>
        </w:rPr>
        <w:t>повстанської</w:t>
      </w:r>
      <w:proofErr w:type="spellEnd"/>
      <w:r w:rsidRPr="00AC6AA0">
        <w:rPr>
          <w:color w:val="1C1C1C"/>
          <w:sz w:val="28"/>
          <w:szCs w:val="28"/>
        </w:rPr>
        <w:t xml:space="preserve"> </w:t>
      </w:r>
      <w:proofErr w:type="spellStart"/>
      <w:r w:rsidRPr="00AC6AA0">
        <w:rPr>
          <w:color w:val="1C1C1C"/>
          <w:sz w:val="28"/>
          <w:szCs w:val="28"/>
        </w:rPr>
        <w:t>пісні</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r w:rsidRPr="00AC6AA0">
        <w:rPr>
          <w:color w:val="1C1C1C"/>
          <w:sz w:val="28"/>
          <w:szCs w:val="28"/>
        </w:rPr>
        <w:t xml:space="preserve">До </w:t>
      </w:r>
      <w:proofErr w:type="spellStart"/>
      <w:r w:rsidRPr="00AC6AA0">
        <w:rPr>
          <w:color w:val="1C1C1C"/>
          <w:sz w:val="28"/>
          <w:szCs w:val="28"/>
        </w:rPr>
        <w:t>участі</w:t>
      </w:r>
      <w:proofErr w:type="spellEnd"/>
      <w:r w:rsidRPr="00AC6AA0">
        <w:rPr>
          <w:color w:val="1C1C1C"/>
          <w:sz w:val="28"/>
          <w:szCs w:val="28"/>
        </w:rPr>
        <w:t xml:space="preserve"> </w:t>
      </w:r>
      <w:proofErr w:type="spellStart"/>
      <w:r w:rsidRPr="00AC6AA0">
        <w:rPr>
          <w:color w:val="1C1C1C"/>
          <w:sz w:val="28"/>
          <w:szCs w:val="28"/>
        </w:rPr>
        <w:t>запрошуються</w:t>
      </w:r>
      <w:proofErr w:type="spellEnd"/>
      <w:r w:rsidRPr="00AC6AA0">
        <w:rPr>
          <w:color w:val="1C1C1C"/>
          <w:sz w:val="28"/>
          <w:szCs w:val="28"/>
        </w:rPr>
        <w:t xml:space="preserve"> </w:t>
      </w:r>
      <w:proofErr w:type="spellStart"/>
      <w:r w:rsidRPr="00AC6AA0">
        <w:rPr>
          <w:color w:val="1C1C1C"/>
          <w:sz w:val="28"/>
          <w:szCs w:val="28"/>
        </w:rPr>
        <w:t>діти</w:t>
      </w:r>
      <w:proofErr w:type="spellEnd"/>
      <w:r w:rsidRPr="00AC6AA0">
        <w:rPr>
          <w:color w:val="1C1C1C"/>
          <w:sz w:val="28"/>
          <w:szCs w:val="28"/>
        </w:rPr>
        <w:t xml:space="preserve"> та молодь </w:t>
      </w:r>
      <w:proofErr w:type="spellStart"/>
      <w:r w:rsidRPr="00AC6AA0">
        <w:rPr>
          <w:color w:val="1C1C1C"/>
          <w:sz w:val="28"/>
          <w:szCs w:val="28"/>
        </w:rPr>
        <w:t>віком</w:t>
      </w:r>
      <w:proofErr w:type="spellEnd"/>
      <w:r w:rsidRPr="00AC6AA0">
        <w:rPr>
          <w:color w:val="1C1C1C"/>
          <w:sz w:val="28"/>
          <w:szCs w:val="28"/>
        </w:rPr>
        <w:t xml:space="preserve"> </w:t>
      </w:r>
      <w:proofErr w:type="spellStart"/>
      <w:r w:rsidRPr="00AC6AA0">
        <w:rPr>
          <w:color w:val="1C1C1C"/>
          <w:sz w:val="28"/>
          <w:szCs w:val="28"/>
        </w:rPr>
        <w:t>від</w:t>
      </w:r>
      <w:proofErr w:type="spellEnd"/>
      <w:r w:rsidRPr="00AC6AA0">
        <w:rPr>
          <w:color w:val="1C1C1C"/>
          <w:sz w:val="28"/>
          <w:szCs w:val="28"/>
        </w:rPr>
        <w:t xml:space="preserve"> 10 до 2</w:t>
      </w:r>
      <w:r w:rsidRPr="00AC6AA0">
        <w:rPr>
          <w:color w:val="1C1C1C"/>
          <w:sz w:val="28"/>
          <w:szCs w:val="28"/>
          <w:lang w:val="uk-UA"/>
        </w:rPr>
        <w:t>7</w:t>
      </w:r>
      <w:r w:rsidRPr="00AC6AA0">
        <w:rPr>
          <w:color w:val="1C1C1C"/>
          <w:sz w:val="28"/>
          <w:szCs w:val="28"/>
        </w:rPr>
        <w:t xml:space="preserve"> </w:t>
      </w:r>
      <w:proofErr w:type="spellStart"/>
      <w:r w:rsidRPr="00AC6AA0">
        <w:rPr>
          <w:color w:val="1C1C1C"/>
          <w:sz w:val="28"/>
          <w:szCs w:val="28"/>
        </w:rPr>
        <w:t>років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r w:rsidRPr="00AC6AA0">
        <w:rPr>
          <w:color w:val="1C1C1C"/>
          <w:sz w:val="28"/>
          <w:szCs w:val="28"/>
          <w:lang w:val="uk-UA"/>
        </w:rPr>
        <w:t>В</w:t>
      </w:r>
      <w:proofErr w:type="spellStart"/>
      <w:r w:rsidRPr="00AC6AA0">
        <w:rPr>
          <w:color w:val="1C1C1C"/>
          <w:sz w:val="28"/>
          <w:szCs w:val="28"/>
        </w:rPr>
        <w:t>іков</w:t>
      </w:r>
      <w:proofErr w:type="spellEnd"/>
      <w:r w:rsidRPr="00AC6AA0">
        <w:rPr>
          <w:color w:val="1C1C1C"/>
          <w:sz w:val="28"/>
          <w:szCs w:val="28"/>
          <w:lang w:val="uk-UA"/>
        </w:rPr>
        <w:t>і</w:t>
      </w:r>
      <w:r w:rsidRPr="00AC6AA0">
        <w:rPr>
          <w:color w:val="1C1C1C"/>
          <w:sz w:val="28"/>
          <w:szCs w:val="28"/>
        </w:rPr>
        <w:t xml:space="preserve"> </w:t>
      </w:r>
      <w:r w:rsidRPr="00AC6AA0">
        <w:rPr>
          <w:color w:val="1C1C1C"/>
          <w:sz w:val="28"/>
          <w:szCs w:val="28"/>
          <w:lang w:val="uk-UA"/>
        </w:rPr>
        <w:t>категорії:</w:t>
      </w:r>
      <w:r w:rsidRPr="00AC6AA0">
        <w:rPr>
          <w:color w:val="1C1C1C"/>
          <w:sz w:val="28"/>
          <w:szCs w:val="28"/>
        </w:rPr>
        <w:t xml:space="preserve"> </w:t>
      </w:r>
    </w:p>
    <w:p w:rsidR="00C56A0F" w:rsidRPr="00AC6AA0" w:rsidRDefault="00C56A0F" w:rsidP="00C56A0F">
      <w:pPr>
        <w:ind w:firstLine="426"/>
        <w:contextualSpacing/>
        <w:jc w:val="both"/>
        <w:rPr>
          <w:sz w:val="28"/>
          <w:szCs w:val="28"/>
        </w:rPr>
      </w:pPr>
      <w:r w:rsidRPr="00AC6AA0">
        <w:rPr>
          <w:color w:val="1C1C1C"/>
          <w:sz w:val="28"/>
          <w:szCs w:val="28"/>
        </w:rPr>
        <w:t xml:space="preserve">перша - 10 – 16 </w:t>
      </w:r>
      <w:proofErr w:type="spellStart"/>
      <w:r w:rsidRPr="00AC6AA0">
        <w:rPr>
          <w:color w:val="1C1C1C"/>
          <w:sz w:val="28"/>
          <w:szCs w:val="28"/>
        </w:rPr>
        <w:t>років</w:t>
      </w:r>
      <w:proofErr w:type="spellEnd"/>
      <w:r w:rsidRPr="00AC6AA0">
        <w:rPr>
          <w:color w:val="1C1C1C"/>
          <w:sz w:val="28"/>
          <w:szCs w:val="28"/>
        </w:rPr>
        <w:t xml:space="preserve">; </w:t>
      </w:r>
    </w:p>
    <w:p w:rsidR="00C56A0F" w:rsidRPr="00AC6AA0" w:rsidRDefault="00C56A0F" w:rsidP="00C56A0F">
      <w:pPr>
        <w:ind w:firstLine="426"/>
        <w:contextualSpacing/>
        <w:jc w:val="both"/>
        <w:rPr>
          <w:sz w:val="28"/>
          <w:szCs w:val="28"/>
        </w:rPr>
      </w:pPr>
      <w:r w:rsidRPr="00AC6AA0">
        <w:rPr>
          <w:color w:val="1C1C1C"/>
          <w:sz w:val="28"/>
          <w:szCs w:val="28"/>
        </w:rPr>
        <w:t>друга - 17 – 2</w:t>
      </w:r>
      <w:r w:rsidRPr="00AC6AA0">
        <w:rPr>
          <w:color w:val="1C1C1C"/>
          <w:sz w:val="28"/>
          <w:szCs w:val="28"/>
          <w:lang w:val="uk-UA"/>
        </w:rPr>
        <w:t>7</w:t>
      </w:r>
      <w:r w:rsidRPr="00AC6AA0">
        <w:rPr>
          <w:color w:val="1C1C1C"/>
          <w:sz w:val="28"/>
          <w:szCs w:val="28"/>
        </w:rPr>
        <w:t xml:space="preserve"> </w:t>
      </w:r>
      <w:proofErr w:type="spellStart"/>
      <w:r w:rsidRPr="00AC6AA0">
        <w:rPr>
          <w:color w:val="1C1C1C"/>
          <w:sz w:val="28"/>
          <w:szCs w:val="28"/>
        </w:rPr>
        <w:t>років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lastRenderedPageBreak/>
        <w:t>Вимоги</w:t>
      </w:r>
      <w:proofErr w:type="spellEnd"/>
      <w:r w:rsidRPr="00AC6AA0">
        <w:rPr>
          <w:color w:val="1C1C1C"/>
          <w:sz w:val="28"/>
          <w:szCs w:val="28"/>
        </w:rPr>
        <w:t xml:space="preserve"> до </w:t>
      </w:r>
      <w:proofErr w:type="spellStart"/>
      <w:r w:rsidRPr="00AC6AA0">
        <w:rPr>
          <w:color w:val="1C1C1C"/>
          <w:sz w:val="28"/>
          <w:szCs w:val="28"/>
        </w:rPr>
        <w:t>учасників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r w:rsidRPr="00AC6AA0">
        <w:rPr>
          <w:color w:val="1C1C1C"/>
          <w:sz w:val="28"/>
          <w:szCs w:val="28"/>
        </w:rPr>
        <w:t xml:space="preserve">автор </w:t>
      </w:r>
      <w:proofErr w:type="spellStart"/>
      <w:r w:rsidRPr="00AC6AA0">
        <w:rPr>
          <w:color w:val="1C1C1C"/>
          <w:sz w:val="28"/>
          <w:szCs w:val="28"/>
        </w:rPr>
        <w:t>присутній</w:t>
      </w:r>
      <w:proofErr w:type="spellEnd"/>
      <w:r w:rsidRPr="00AC6AA0">
        <w:rPr>
          <w:color w:val="1C1C1C"/>
          <w:sz w:val="28"/>
          <w:szCs w:val="28"/>
        </w:rPr>
        <w:t xml:space="preserve"> на </w:t>
      </w:r>
      <w:proofErr w:type="spellStart"/>
      <w:r w:rsidRPr="00AC6AA0">
        <w:rPr>
          <w:color w:val="1C1C1C"/>
          <w:sz w:val="28"/>
          <w:szCs w:val="28"/>
        </w:rPr>
        <w:t>сцені</w:t>
      </w:r>
      <w:proofErr w:type="spellEnd"/>
      <w:r w:rsidRPr="00AC6AA0">
        <w:rPr>
          <w:color w:val="1C1C1C"/>
          <w:sz w:val="28"/>
          <w:szCs w:val="28"/>
          <w:lang w:val="uk-UA"/>
        </w:rPr>
        <w:t>,</w:t>
      </w:r>
      <w:r w:rsidRPr="00AC6AA0">
        <w:rPr>
          <w:color w:val="1C1C1C"/>
          <w:sz w:val="28"/>
          <w:szCs w:val="28"/>
        </w:rPr>
        <w:t xml:space="preserve"> як </w:t>
      </w:r>
      <w:proofErr w:type="spellStart"/>
      <w:r w:rsidRPr="00AC6AA0">
        <w:rPr>
          <w:color w:val="1C1C1C"/>
          <w:sz w:val="28"/>
          <w:szCs w:val="28"/>
        </w:rPr>
        <w:t>соліст</w:t>
      </w:r>
      <w:proofErr w:type="spellEnd"/>
      <w:r w:rsidRPr="00AC6AA0">
        <w:rPr>
          <w:color w:val="1C1C1C"/>
          <w:sz w:val="28"/>
          <w:szCs w:val="28"/>
          <w:lang w:val="uk-UA"/>
        </w:rPr>
        <w:t>,</w:t>
      </w:r>
      <w:r w:rsidRPr="00AC6AA0">
        <w:rPr>
          <w:color w:val="1C1C1C"/>
          <w:sz w:val="28"/>
          <w:szCs w:val="28"/>
        </w:rPr>
        <w:t xml:space="preserve"> </w:t>
      </w:r>
      <w:proofErr w:type="spellStart"/>
      <w:r w:rsidRPr="00AC6AA0">
        <w:rPr>
          <w:color w:val="1C1C1C"/>
          <w:sz w:val="28"/>
          <w:szCs w:val="28"/>
        </w:rPr>
        <w:t>або</w:t>
      </w:r>
      <w:proofErr w:type="spellEnd"/>
      <w:r w:rsidRPr="00AC6AA0">
        <w:rPr>
          <w:color w:val="1C1C1C"/>
          <w:sz w:val="28"/>
          <w:szCs w:val="28"/>
        </w:rPr>
        <w:t xml:space="preserve"> один з </w:t>
      </w:r>
      <w:proofErr w:type="spellStart"/>
      <w:r w:rsidRPr="00AC6AA0">
        <w:rPr>
          <w:color w:val="1C1C1C"/>
          <w:sz w:val="28"/>
          <w:szCs w:val="28"/>
        </w:rPr>
        <w:t>виконавців</w:t>
      </w:r>
      <w:proofErr w:type="spellEnd"/>
      <w:r w:rsidRPr="00AC6AA0">
        <w:rPr>
          <w:color w:val="1C1C1C"/>
          <w:sz w:val="28"/>
          <w:szCs w:val="28"/>
        </w:rPr>
        <w:t xml:space="preserve"> у </w:t>
      </w:r>
      <w:proofErr w:type="spellStart"/>
      <w:r w:rsidRPr="00AC6AA0">
        <w:rPr>
          <w:color w:val="1C1C1C"/>
          <w:sz w:val="28"/>
          <w:szCs w:val="28"/>
        </w:rPr>
        <w:t>складі</w:t>
      </w:r>
      <w:proofErr w:type="spellEnd"/>
      <w:r w:rsidRPr="00AC6AA0">
        <w:rPr>
          <w:color w:val="1C1C1C"/>
          <w:sz w:val="28"/>
          <w:szCs w:val="28"/>
        </w:rPr>
        <w:t xml:space="preserve"> </w:t>
      </w:r>
      <w:proofErr w:type="spellStart"/>
      <w:r w:rsidRPr="00AC6AA0">
        <w:rPr>
          <w:color w:val="1C1C1C"/>
          <w:sz w:val="28"/>
          <w:szCs w:val="28"/>
        </w:rPr>
        <w:t>колективу</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мова</w:t>
      </w:r>
      <w:proofErr w:type="spellEnd"/>
      <w:r w:rsidRPr="00AC6AA0">
        <w:rPr>
          <w:color w:val="1C1C1C"/>
          <w:sz w:val="28"/>
          <w:szCs w:val="28"/>
        </w:rPr>
        <w:t xml:space="preserve"> </w:t>
      </w:r>
      <w:proofErr w:type="spellStart"/>
      <w:r w:rsidRPr="00AC6AA0">
        <w:rPr>
          <w:color w:val="1C1C1C"/>
          <w:sz w:val="28"/>
          <w:szCs w:val="28"/>
        </w:rPr>
        <w:t>виконання</w:t>
      </w:r>
      <w:proofErr w:type="spellEnd"/>
      <w:r w:rsidRPr="00AC6AA0">
        <w:rPr>
          <w:color w:val="1C1C1C"/>
          <w:sz w:val="28"/>
          <w:szCs w:val="28"/>
        </w:rPr>
        <w:t xml:space="preserve"> </w:t>
      </w:r>
      <w:proofErr w:type="spellStart"/>
      <w:r w:rsidRPr="00AC6AA0">
        <w:rPr>
          <w:color w:val="1C1C1C"/>
          <w:sz w:val="28"/>
          <w:szCs w:val="28"/>
        </w:rPr>
        <w:t>українська</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супровід</w:t>
      </w:r>
      <w:proofErr w:type="spellEnd"/>
      <w:r w:rsidRPr="00AC6AA0">
        <w:rPr>
          <w:color w:val="1C1C1C"/>
          <w:sz w:val="28"/>
          <w:szCs w:val="28"/>
        </w:rPr>
        <w:t xml:space="preserve"> </w:t>
      </w:r>
      <w:proofErr w:type="spellStart"/>
      <w:r w:rsidRPr="00AC6AA0">
        <w:rPr>
          <w:color w:val="1C1C1C"/>
          <w:sz w:val="28"/>
          <w:szCs w:val="28"/>
        </w:rPr>
        <w:t>музичного</w:t>
      </w:r>
      <w:proofErr w:type="spellEnd"/>
      <w:r w:rsidRPr="00AC6AA0">
        <w:rPr>
          <w:color w:val="1C1C1C"/>
          <w:sz w:val="28"/>
          <w:szCs w:val="28"/>
        </w:rPr>
        <w:t xml:space="preserve"> </w:t>
      </w:r>
      <w:proofErr w:type="spellStart"/>
      <w:r w:rsidRPr="00AC6AA0">
        <w:rPr>
          <w:color w:val="1C1C1C"/>
          <w:sz w:val="28"/>
          <w:szCs w:val="28"/>
        </w:rPr>
        <w:t>інструменту</w:t>
      </w:r>
      <w:proofErr w:type="spellEnd"/>
      <w:r w:rsidRPr="00AC6AA0">
        <w:rPr>
          <w:color w:val="1C1C1C"/>
          <w:sz w:val="28"/>
          <w:szCs w:val="28"/>
        </w:rPr>
        <w:t xml:space="preserve"> (</w:t>
      </w:r>
      <w:proofErr w:type="spellStart"/>
      <w:r w:rsidRPr="00AC6AA0">
        <w:rPr>
          <w:color w:val="1C1C1C"/>
          <w:sz w:val="28"/>
          <w:szCs w:val="28"/>
        </w:rPr>
        <w:t>гітари</w:t>
      </w:r>
      <w:proofErr w:type="spellEnd"/>
      <w:r w:rsidRPr="00AC6AA0">
        <w:rPr>
          <w:color w:val="1C1C1C"/>
          <w:sz w:val="28"/>
          <w:szCs w:val="28"/>
        </w:rPr>
        <w:t xml:space="preserve">, </w:t>
      </w:r>
      <w:proofErr w:type="spellStart"/>
      <w:r w:rsidRPr="00AC6AA0">
        <w:rPr>
          <w:color w:val="1C1C1C"/>
          <w:sz w:val="28"/>
          <w:szCs w:val="28"/>
        </w:rPr>
        <w:t>бандури</w:t>
      </w:r>
      <w:proofErr w:type="spellEnd"/>
      <w:r w:rsidRPr="00AC6AA0">
        <w:rPr>
          <w:color w:val="1C1C1C"/>
          <w:sz w:val="28"/>
          <w:szCs w:val="28"/>
        </w:rPr>
        <w:t>,</w:t>
      </w:r>
      <w:r>
        <w:rPr>
          <w:color w:val="1C1C1C"/>
          <w:sz w:val="28"/>
          <w:szCs w:val="28"/>
        </w:rPr>
        <w:t xml:space="preserve"> </w:t>
      </w:r>
      <w:proofErr w:type="spellStart"/>
      <w:r>
        <w:rPr>
          <w:color w:val="1C1C1C"/>
          <w:sz w:val="28"/>
          <w:szCs w:val="28"/>
        </w:rPr>
        <w:t>фортепіано</w:t>
      </w:r>
      <w:proofErr w:type="spellEnd"/>
      <w:r>
        <w:rPr>
          <w:color w:val="1C1C1C"/>
          <w:sz w:val="28"/>
          <w:szCs w:val="28"/>
        </w:rPr>
        <w:t xml:space="preserve"> </w:t>
      </w:r>
      <w:proofErr w:type="spellStart"/>
      <w:r>
        <w:rPr>
          <w:color w:val="1C1C1C"/>
          <w:sz w:val="28"/>
          <w:szCs w:val="28"/>
        </w:rPr>
        <w:t>тощо</w:t>
      </w:r>
      <w:proofErr w:type="spellEnd"/>
      <w:r>
        <w:rPr>
          <w:color w:val="1C1C1C"/>
          <w:sz w:val="28"/>
          <w:szCs w:val="28"/>
        </w:rPr>
        <w:t xml:space="preserve">) </w:t>
      </w:r>
      <w:proofErr w:type="spellStart"/>
      <w:r>
        <w:rPr>
          <w:color w:val="1C1C1C"/>
          <w:sz w:val="28"/>
          <w:szCs w:val="28"/>
        </w:rPr>
        <w:t>або</w:t>
      </w:r>
      <w:proofErr w:type="spellEnd"/>
      <w:r>
        <w:rPr>
          <w:color w:val="1C1C1C"/>
          <w:sz w:val="28"/>
          <w:szCs w:val="28"/>
        </w:rPr>
        <w:t xml:space="preserve"> </w:t>
      </w:r>
      <w:proofErr w:type="spellStart"/>
      <w:r>
        <w:rPr>
          <w:color w:val="1C1C1C"/>
          <w:sz w:val="28"/>
          <w:szCs w:val="28"/>
        </w:rPr>
        <w:t>фонограми</w:t>
      </w:r>
      <w:proofErr w:type="spellEnd"/>
      <w:r>
        <w:rPr>
          <w:color w:val="1C1C1C"/>
          <w:sz w:val="28"/>
          <w:szCs w:val="28"/>
        </w:rPr>
        <w:t>.</w:t>
      </w:r>
    </w:p>
    <w:p w:rsidR="00C56A0F" w:rsidRPr="00D34FD5" w:rsidRDefault="00C56A0F" w:rsidP="00C56A0F">
      <w:pPr>
        <w:ind w:firstLine="426"/>
        <w:contextualSpacing/>
        <w:jc w:val="both"/>
        <w:rPr>
          <w:color w:val="000000"/>
          <w:sz w:val="28"/>
          <w:szCs w:val="28"/>
        </w:rPr>
      </w:pPr>
      <w:proofErr w:type="spellStart"/>
      <w:r w:rsidRPr="00D34FD5">
        <w:rPr>
          <w:color w:val="000000"/>
          <w:sz w:val="28"/>
          <w:szCs w:val="28"/>
        </w:rPr>
        <w:t>Додаткову</w:t>
      </w:r>
      <w:proofErr w:type="spellEnd"/>
      <w:r w:rsidRPr="00D34FD5">
        <w:rPr>
          <w:color w:val="000000"/>
          <w:sz w:val="28"/>
          <w:szCs w:val="28"/>
        </w:rPr>
        <w:t xml:space="preserve"> </w:t>
      </w:r>
      <w:proofErr w:type="spellStart"/>
      <w:r w:rsidRPr="00D34FD5">
        <w:rPr>
          <w:color w:val="000000"/>
          <w:sz w:val="28"/>
          <w:szCs w:val="28"/>
        </w:rPr>
        <w:t>інформацію</w:t>
      </w:r>
      <w:proofErr w:type="spellEnd"/>
      <w:r w:rsidRPr="00D34FD5">
        <w:rPr>
          <w:color w:val="000000"/>
          <w:sz w:val="28"/>
          <w:szCs w:val="28"/>
        </w:rPr>
        <w:t xml:space="preserve"> </w:t>
      </w:r>
      <w:proofErr w:type="spellStart"/>
      <w:r w:rsidRPr="00D34FD5">
        <w:rPr>
          <w:color w:val="000000"/>
          <w:sz w:val="28"/>
          <w:szCs w:val="28"/>
        </w:rPr>
        <w:t>можна</w:t>
      </w:r>
      <w:proofErr w:type="spellEnd"/>
      <w:r w:rsidRPr="00D34FD5">
        <w:rPr>
          <w:color w:val="000000"/>
          <w:sz w:val="28"/>
          <w:szCs w:val="28"/>
        </w:rPr>
        <w:t xml:space="preserve"> </w:t>
      </w:r>
      <w:proofErr w:type="spellStart"/>
      <w:r w:rsidRPr="00D34FD5">
        <w:rPr>
          <w:color w:val="000000"/>
          <w:sz w:val="28"/>
          <w:szCs w:val="28"/>
        </w:rPr>
        <w:t>отримати</w:t>
      </w:r>
      <w:proofErr w:type="spellEnd"/>
      <w:r w:rsidRPr="00D34FD5">
        <w:rPr>
          <w:color w:val="000000"/>
          <w:sz w:val="28"/>
          <w:szCs w:val="28"/>
        </w:rPr>
        <w:t xml:space="preserve"> за тел</w:t>
      </w:r>
      <w:r>
        <w:rPr>
          <w:color w:val="000000"/>
          <w:sz w:val="28"/>
          <w:szCs w:val="28"/>
          <w:lang w:val="uk-UA"/>
        </w:rPr>
        <w:t>.</w:t>
      </w:r>
      <w:r w:rsidRPr="00CB7F9A">
        <w:rPr>
          <w:color w:val="000000"/>
          <w:sz w:val="28"/>
          <w:szCs w:val="28"/>
        </w:rPr>
        <w:t xml:space="preserve"> </w:t>
      </w:r>
      <w:r w:rsidRPr="00D34FD5">
        <w:rPr>
          <w:color w:val="000000"/>
          <w:sz w:val="28"/>
          <w:szCs w:val="28"/>
        </w:rPr>
        <w:t>(096</w:t>
      </w:r>
      <w:r>
        <w:rPr>
          <w:color w:val="000000"/>
          <w:sz w:val="28"/>
          <w:szCs w:val="28"/>
          <w:lang w:val="uk-UA"/>
        </w:rPr>
        <w:t>)</w:t>
      </w:r>
      <w:r>
        <w:rPr>
          <w:color w:val="000000"/>
          <w:sz w:val="28"/>
          <w:szCs w:val="28"/>
        </w:rPr>
        <w:t xml:space="preserve"> 306-93-79</w:t>
      </w:r>
      <w:r w:rsidRPr="00D34FD5">
        <w:rPr>
          <w:color w:val="000000"/>
          <w:sz w:val="28"/>
          <w:szCs w:val="28"/>
        </w:rPr>
        <w:t xml:space="preserve"> </w:t>
      </w:r>
      <w:proofErr w:type="gramStart"/>
      <w:r>
        <w:rPr>
          <w:color w:val="000000"/>
          <w:sz w:val="28"/>
          <w:szCs w:val="28"/>
          <w:lang w:val="uk-UA"/>
        </w:rPr>
        <w:t>(</w:t>
      </w:r>
      <w:r w:rsidRPr="00D34FD5">
        <w:rPr>
          <w:color w:val="000000"/>
          <w:sz w:val="28"/>
          <w:szCs w:val="28"/>
        </w:rPr>
        <w:t xml:space="preserve"> </w:t>
      </w:r>
      <w:r>
        <w:rPr>
          <w:color w:val="000000"/>
          <w:sz w:val="28"/>
          <w:szCs w:val="28"/>
          <w:lang w:val="uk-UA"/>
        </w:rPr>
        <w:t>к</w:t>
      </w:r>
      <w:proofErr w:type="spellStart"/>
      <w:r w:rsidRPr="00D34FD5">
        <w:rPr>
          <w:color w:val="000000"/>
          <w:sz w:val="28"/>
          <w:szCs w:val="28"/>
        </w:rPr>
        <w:t>онтактн</w:t>
      </w:r>
      <w:proofErr w:type="spellEnd"/>
      <w:r>
        <w:rPr>
          <w:color w:val="000000"/>
          <w:sz w:val="28"/>
          <w:szCs w:val="28"/>
          <w:lang w:val="uk-UA"/>
        </w:rPr>
        <w:t>а</w:t>
      </w:r>
      <w:proofErr w:type="gramEnd"/>
      <w:r w:rsidRPr="00D34FD5">
        <w:rPr>
          <w:color w:val="000000"/>
          <w:sz w:val="28"/>
          <w:szCs w:val="28"/>
        </w:rPr>
        <w:t xml:space="preserve"> особ</w:t>
      </w:r>
      <w:r>
        <w:rPr>
          <w:color w:val="000000"/>
          <w:sz w:val="28"/>
          <w:szCs w:val="28"/>
          <w:lang w:val="uk-UA"/>
        </w:rPr>
        <w:t>а</w:t>
      </w:r>
      <w:r>
        <w:rPr>
          <w:color w:val="000000"/>
          <w:sz w:val="28"/>
          <w:szCs w:val="28"/>
        </w:rPr>
        <w:t xml:space="preserve"> - </w:t>
      </w:r>
      <w:proofErr w:type="spellStart"/>
      <w:r w:rsidRPr="00D34FD5">
        <w:rPr>
          <w:color w:val="000000"/>
          <w:sz w:val="28"/>
          <w:szCs w:val="28"/>
        </w:rPr>
        <w:t>Ірина</w:t>
      </w:r>
      <w:proofErr w:type="spellEnd"/>
      <w:r w:rsidRPr="00D34FD5">
        <w:rPr>
          <w:color w:val="000000"/>
          <w:sz w:val="28"/>
          <w:szCs w:val="28"/>
        </w:rPr>
        <w:t xml:space="preserve"> </w:t>
      </w:r>
      <w:proofErr w:type="spellStart"/>
      <w:r w:rsidRPr="00D34FD5">
        <w:rPr>
          <w:color w:val="000000"/>
          <w:sz w:val="28"/>
          <w:szCs w:val="28"/>
        </w:rPr>
        <w:t>Смаль</w:t>
      </w:r>
      <w:proofErr w:type="spellEnd"/>
      <w:r>
        <w:rPr>
          <w:color w:val="000000"/>
          <w:sz w:val="28"/>
          <w:szCs w:val="28"/>
          <w:lang w:val="uk-UA"/>
        </w:rPr>
        <w:t>).</w:t>
      </w:r>
      <w:r w:rsidRPr="00D34FD5">
        <w:rPr>
          <w:color w:val="000000"/>
          <w:sz w:val="28"/>
          <w:szCs w:val="28"/>
        </w:rPr>
        <w:t xml:space="preserve"> </w:t>
      </w:r>
    </w:p>
    <w:p w:rsidR="00C56A0F" w:rsidRPr="00D34FD5" w:rsidRDefault="00C56A0F" w:rsidP="00C56A0F">
      <w:pPr>
        <w:ind w:firstLine="426"/>
        <w:contextualSpacing/>
        <w:jc w:val="both"/>
        <w:rPr>
          <w:sz w:val="28"/>
          <w:szCs w:val="28"/>
        </w:rPr>
      </w:pPr>
      <w:proofErr w:type="gramStart"/>
      <w:r w:rsidRPr="00D34FD5">
        <w:rPr>
          <w:color w:val="000000"/>
          <w:sz w:val="28"/>
          <w:szCs w:val="28"/>
        </w:rPr>
        <w:t>Ел</w:t>
      </w:r>
      <w:r>
        <w:rPr>
          <w:color w:val="000000"/>
          <w:sz w:val="28"/>
          <w:szCs w:val="28"/>
          <w:lang w:val="uk-UA"/>
        </w:rPr>
        <w:t>.</w:t>
      </w:r>
      <w:r w:rsidRPr="00D34FD5">
        <w:rPr>
          <w:color w:val="000000"/>
          <w:sz w:val="28"/>
          <w:szCs w:val="28"/>
        </w:rPr>
        <w:t>адреса</w:t>
      </w:r>
      <w:proofErr w:type="gramEnd"/>
      <w:r w:rsidRPr="00D34FD5">
        <w:rPr>
          <w:color w:val="000000"/>
          <w:sz w:val="28"/>
          <w:szCs w:val="28"/>
        </w:rPr>
        <w:t xml:space="preserve">: </w:t>
      </w:r>
      <w:hyperlink r:id="rId7" w:history="1">
        <w:r w:rsidRPr="00D34FD5">
          <w:rPr>
            <w:rStyle w:val="a3"/>
            <w:sz w:val="28"/>
            <w:szCs w:val="28"/>
          </w:rPr>
          <w:t>smal.surmy.21@gmail.com</w:t>
        </w:r>
      </w:hyperlink>
    </w:p>
    <w:p w:rsidR="00C56A0F" w:rsidRPr="001D0CED" w:rsidRDefault="00C56A0F" w:rsidP="00C56A0F">
      <w:pPr>
        <w:ind w:firstLine="426"/>
        <w:contextualSpacing/>
        <w:jc w:val="both"/>
        <w:rPr>
          <w:sz w:val="28"/>
          <w:szCs w:val="28"/>
        </w:rPr>
      </w:pPr>
      <w:r w:rsidRPr="001D0CED">
        <w:rPr>
          <w:color w:val="1C1C1C"/>
          <w:sz w:val="28"/>
          <w:szCs w:val="28"/>
          <w:lang w:val="uk-UA"/>
        </w:rPr>
        <w:t xml:space="preserve">5.1.7. Номінація «Художнє читання </w:t>
      </w:r>
      <w:r w:rsidRPr="001D0CED">
        <w:rPr>
          <w:sz w:val="28"/>
          <w:szCs w:val="28"/>
        </w:rPr>
        <w:t xml:space="preserve">та </w:t>
      </w:r>
      <w:proofErr w:type="spellStart"/>
      <w:r w:rsidRPr="001D0CED">
        <w:rPr>
          <w:sz w:val="28"/>
          <w:szCs w:val="28"/>
        </w:rPr>
        <w:t>авторськ</w:t>
      </w:r>
      <w:proofErr w:type="spellEnd"/>
      <w:r w:rsidRPr="001D0CED">
        <w:rPr>
          <w:sz w:val="28"/>
          <w:szCs w:val="28"/>
          <w:lang w:val="uk-UA"/>
        </w:rPr>
        <w:t>а</w:t>
      </w:r>
      <w:r w:rsidRPr="001D0CED">
        <w:rPr>
          <w:sz w:val="28"/>
          <w:szCs w:val="28"/>
        </w:rPr>
        <w:t xml:space="preserve"> </w:t>
      </w:r>
      <w:proofErr w:type="spellStart"/>
      <w:r w:rsidRPr="001D0CED">
        <w:rPr>
          <w:sz w:val="28"/>
          <w:szCs w:val="28"/>
        </w:rPr>
        <w:t>поезі</w:t>
      </w:r>
      <w:proofErr w:type="spellEnd"/>
      <w:r w:rsidRPr="001D0CED">
        <w:rPr>
          <w:sz w:val="28"/>
          <w:szCs w:val="28"/>
          <w:lang w:val="uk-UA"/>
        </w:rPr>
        <w:t xml:space="preserve">я»: </w:t>
      </w:r>
    </w:p>
    <w:p w:rsidR="00C56A0F" w:rsidRPr="00AC6AA0" w:rsidRDefault="00C56A0F" w:rsidP="00C56A0F">
      <w:pPr>
        <w:ind w:firstLine="426"/>
        <w:contextualSpacing/>
        <w:jc w:val="both"/>
        <w:rPr>
          <w:sz w:val="28"/>
          <w:szCs w:val="28"/>
        </w:rPr>
      </w:pPr>
      <w:r w:rsidRPr="00022A81">
        <w:rPr>
          <w:sz w:val="28"/>
          <w:szCs w:val="28"/>
        </w:rPr>
        <w:t xml:space="preserve">До </w:t>
      </w:r>
      <w:proofErr w:type="spellStart"/>
      <w:r w:rsidRPr="00022A81">
        <w:rPr>
          <w:sz w:val="28"/>
          <w:szCs w:val="28"/>
        </w:rPr>
        <w:t>участі</w:t>
      </w:r>
      <w:proofErr w:type="spellEnd"/>
      <w:r w:rsidRPr="00022A81">
        <w:rPr>
          <w:sz w:val="28"/>
          <w:szCs w:val="28"/>
        </w:rPr>
        <w:t xml:space="preserve"> у </w:t>
      </w:r>
      <w:proofErr w:type="spellStart"/>
      <w:r w:rsidRPr="00022A81">
        <w:rPr>
          <w:sz w:val="28"/>
          <w:szCs w:val="28"/>
        </w:rPr>
        <w:t>конкурсі</w:t>
      </w:r>
      <w:proofErr w:type="spellEnd"/>
      <w:r w:rsidRPr="00022A81">
        <w:rPr>
          <w:sz w:val="28"/>
          <w:szCs w:val="28"/>
        </w:rPr>
        <w:t xml:space="preserve"> </w:t>
      </w:r>
      <w:proofErr w:type="spellStart"/>
      <w:r w:rsidRPr="00022A81">
        <w:rPr>
          <w:sz w:val="28"/>
          <w:szCs w:val="28"/>
        </w:rPr>
        <w:t>запрошуються</w:t>
      </w:r>
      <w:proofErr w:type="spellEnd"/>
      <w:r w:rsidRPr="00022A81">
        <w:rPr>
          <w:sz w:val="28"/>
          <w:szCs w:val="28"/>
        </w:rPr>
        <w:t xml:space="preserve"> </w:t>
      </w:r>
      <w:proofErr w:type="spellStart"/>
      <w:r w:rsidRPr="00022A81">
        <w:rPr>
          <w:sz w:val="28"/>
          <w:szCs w:val="28"/>
        </w:rPr>
        <w:t>діти</w:t>
      </w:r>
      <w:proofErr w:type="spellEnd"/>
      <w:r w:rsidRPr="00022A81">
        <w:rPr>
          <w:sz w:val="28"/>
          <w:szCs w:val="28"/>
        </w:rPr>
        <w:t xml:space="preserve"> та молодь </w:t>
      </w:r>
      <w:proofErr w:type="spellStart"/>
      <w:r w:rsidRPr="00022A81">
        <w:rPr>
          <w:sz w:val="28"/>
          <w:szCs w:val="28"/>
        </w:rPr>
        <w:t>віком</w:t>
      </w:r>
      <w:proofErr w:type="spellEnd"/>
      <w:r w:rsidRPr="00022A81">
        <w:rPr>
          <w:sz w:val="28"/>
          <w:szCs w:val="28"/>
        </w:rPr>
        <w:t xml:space="preserve"> </w:t>
      </w:r>
      <w:proofErr w:type="spellStart"/>
      <w:r w:rsidRPr="00022A81">
        <w:rPr>
          <w:sz w:val="28"/>
          <w:szCs w:val="28"/>
        </w:rPr>
        <w:t>від</w:t>
      </w:r>
      <w:proofErr w:type="spellEnd"/>
      <w:r w:rsidRPr="00022A81">
        <w:rPr>
          <w:sz w:val="28"/>
          <w:szCs w:val="28"/>
        </w:rPr>
        <w:t xml:space="preserve"> 10</w:t>
      </w:r>
      <w:r w:rsidRPr="00AC6AA0">
        <w:rPr>
          <w:color w:val="1C1C1C"/>
          <w:sz w:val="28"/>
          <w:szCs w:val="28"/>
        </w:rPr>
        <w:t xml:space="preserve"> до 2</w:t>
      </w:r>
      <w:r w:rsidRPr="00AC6AA0">
        <w:rPr>
          <w:color w:val="1C1C1C"/>
          <w:sz w:val="28"/>
          <w:szCs w:val="28"/>
          <w:lang w:val="uk-UA"/>
        </w:rPr>
        <w:t>7</w:t>
      </w:r>
      <w:r w:rsidRPr="00AC6AA0">
        <w:rPr>
          <w:color w:val="1C1C1C"/>
          <w:sz w:val="28"/>
          <w:szCs w:val="28"/>
        </w:rPr>
        <w:t xml:space="preserve"> </w:t>
      </w:r>
      <w:proofErr w:type="spellStart"/>
      <w:r w:rsidRPr="00AC6AA0">
        <w:rPr>
          <w:color w:val="1C1C1C"/>
          <w:sz w:val="28"/>
          <w:szCs w:val="28"/>
        </w:rPr>
        <w:t>років</w:t>
      </w:r>
      <w:proofErr w:type="spellEnd"/>
      <w:r w:rsidRPr="00AC6AA0">
        <w:rPr>
          <w:color w:val="1C1C1C"/>
          <w:sz w:val="28"/>
          <w:szCs w:val="28"/>
        </w:rPr>
        <w:t xml:space="preserve">. </w:t>
      </w:r>
      <w:r w:rsidRPr="00AC6AA0">
        <w:rPr>
          <w:color w:val="1C1C1C"/>
          <w:sz w:val="28"/>
          <w:szCs w:val="28"/>
          <w:lang w:val="uk-UA"/>
        </w:rPr>
        <w:t xml:space="preserve"> </w:t>
      </w:r>
    </w:p>
    <w:p w:rsidR="00C56A0F" w:rsidRPr="00AC6AA0" w:rsidRDefault="00C56A0F" w:rsidP="00C56A0F">
      <w:pPr>
        <w:ind w:firstLine="426"/>
        <w:contextualSpacing/>
        <w:jc w:val="both"/>
        <w:rPr>
          <w:sz w:val="28"/>
          <w:szCs w:val="28"/>
        </w:rPr>
      </w:pPr>
      <w:r w:rsidRPr="00AC6AA0">
        <w:rPr>
          <w:color w:val="1C1C1C"/>
          <w:sz w:val="28"/>
          <w:szCs w:val="28"/>
          <w:lang w:val="uk-UA"/>
        </w:rPr>
        <w:t>Вікові категорії:</w:t>
      </w:r>
      <w:r w:rsidRPr="00AC6AA0">
        <w:rPr>
          <w:color w:val="1C1C1C"/>
          <w:sz w:val="28"/>
          <w:szCs w:val="28"/>
        </w:rPr>
        <w:t xml:space="preserve"> </w:t>
      </w:r>
    </w:p>
    <w:p w:rsidR="00C56A0F" w:rsidRPr="00AC6AA0" w:rsidRDefault="00C56A0F" w:rsidP="00C56A0F">
      <w:pPr>
        <w:ind w:firstLine="426"/>
        <w:contextualSpacing/>
        <w:jc w:val="both"/>
        <w:rPr>
          <w:sz w:val="28"/>
          <w:szCs w:val="28"/>
        </w:rPr>
      </w:pPr>
      <w:r w:rsidRPr="00AC6AA0">
        <w:rPr>
          <w:color w:val="1C1C1C"/>
          <w:sz w:val="28"/>
          <w:szCs w:val="28"/>
        </w:rPr>
        <w:t xml:space="preserve">Перша - 10 – 16 </w:t>
      </w:r>
      <w:proofErr w:type="spellStart"/>
      <w:r w:rsidRPr="00AC6AA0">
        <w:rPr>
          <w:color w:val="1C1C1C"/>
          <w:sz w:val="28"/>
          <w:szCs w:val="28"/>
        </w:rPr>
        <w:t>років</w:t>
      </w:r>
      <w:proofErr w:type="spellEnd"/>
      <w:r w:rsidRPr="00AC6AA0">
        <w:rPr>
          <w:color w:val="1C1C1C"/>
          <w:sz w:val="28"/>
          <w:szCs w:val="28"/>
        </w:rPr>
        <w:t xml:space="preserve">; </w:t>
      </w:r>
    </w:p>
    <w:p w:rsidR="00C56A0F" w:rsidRPr="00AC6AA0" w:rsidRDefault="00C56A0F" w:rsidP="00C56A0F">
      <w:pPr>
        <w:ind w:firstLine="426"/>
        <w:contextualSpacing/>
        <w:jc w:val="both"/>
        <w:rPr>
          <w:sz w:val="28"/>
          <w:szCs w:val="28"/>
        </w:rPr>
      </w:pPr>
      <w:r w:rsidRPr="00AC6AA0">
        <w:rPr>
          <w:color w:val="1C1C1C"/>
          <w:sz w:val="28"/>
          <w:szCs w:val="28"/>
        </w:rPr>
        <w:t>Друга - 17 – 2</w:t>
      </w:r>
      <w:r w:rsidRPr="00AC6AA0">
        <w:rPr>
          <w:color w:val="1C1C1C"/>
          <w:sz w:val="28"/>
          <w:szCs w:val="28"/>
          <w:lang w:val="uk-UA"/>
        </w:rPr>
        <w:t>7</w:t>
      </w:r>
      <w:r w:rsidRPr="00AC6AA0">
        <w:rPr>
          <w:color w:val="1C1C1C"/>
          <w:sz w:val="28"/>
          <w:szCs w:val="28"/>
        </w:rPr>
        <w:t xml:space="preserve"> </w:t>
      </w:r>
      <w:proofErr w:type="spellStart"/>
      <w:r w:rsidRPr="00AC6AA0">
        <w:rPr>
          <w:color w:val="1C1C1C"/>
          <w:sz w:val="28"/>
          <w:szCs w:val="28"/>
        </w:rPr>
        <w:t>років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proofErr w:type="spellStart"/>
      <w:r w:rsidRPr="00AC6AA0">
        <w:rPr>
          <w:color w:val="1C1C1C"/>
          <w:sz w:val="28"/>
          <w:szCs w:val="28"/>
        </w:rPr>
        <w:t>Художнє</w:t>
      </w:r>
      <w:proofErr w:type="spellEnd"/>
      <w:r w:rsidRPr="00AC6AA0">
        <w:rPr>
          <w:color w:val="1C1C1C"/>
          <w:sz w:val="28"/>
          <w:szCs w:val="28"/>
        </w:rPr>
        <w:t xml:space="preserve"> </w:t>
      </w:r>
      <w:proofErr w:type="spellStart"/>
      <w:r w:rsidRPr="00AC6AA0">
        <w:rPr>
          <w:color w:val="1C1C1C"/>
          <w:sz w:val="28"/>
          <w:szCs w:val="28"/>
        </w:rPr>
        <w:t>читання</w:t>
      </w:r>
      <w:proofErr w:type="spellEnd"/>
      <w:r w:rsidRPr="00AC6AA0">
        <w:rPr>
          <w:color w:val="1C1C1C"/>
          <w:sz w:val="28"/>
          <w:szCs w:val="28"/>
        </w:rPr>
        <w:t>:</w:t>
      </w:r>
      <w:r w:rsidRPr="00AC6AA0">
        <w:rPr>
          <w:color w:val="1C1C1C"/>
          <w:sz w:val="28"/>
          <w:szCs w:val="28"/>
          <w:lang w:val="uk-UA"/>
        </w:rPr>
        <w:t xml:space="preserve"> (</w:t>
      </w:r>
      <w:proofErr w:type="spellStart"/>
      <w:r w:rsidRPr="00AC6AA0">
        <w:rPr>
          <w:color w:val="1C1C1C"/>
          <w:sz w:val="28"/>
          <w:szCs w:val="28"/>
        </w:rPr>
        <w:t>подаються</w:t>
      </w:r>
      <w:proofErr w:type="spellEnd"/>
      <w:r w:rsidRPr="00AC6AA0">
        <w:rPr>
          <w:color w:val="1C1C1C"/>
          <w:sz w:val="28"/>
          <w:szCs w:val="28"/>
        </w:rPr>
        <w:t xml:space="preserve"> </w:t>
      </w:r>
      <w:proofErr w:type="spellStart"/>
      <w:r w:rsidRPr="00AC6AA0">
        <w:rPr>
          <w:color w:val="1C1C1C"/>
          <w:sz w:val="28"/>
          <w:szCs w:val="28"/>
        </w:rPr>
        <w:t>віршовані</w:t>
      </w:r>
      <w:proofErr w:type="spellEnd"/>
      <w:r w:rsidRPr="00AC6AA0">
        <w:rPr>
          <w:color w:val="1C1C1C"/>
          <w:sz w:val="28"/>
          <w:szCs w:val="28"/>
        </w:rPr>
        <w:t xml:space="preserve"> та </w:t>
      </w:r>
      <w:proofErr w:type="spellStart"/>
      <w:r w:rsidRPr="00AC6AA0">
        <w:rPr>
          <w:color w:val="1C1C1C"/>
          <w:sz w:val="28"/>
          <w:szCs w:val="28"/>
        </w:rPr>
        <w:t>прозові</w:t>
      </w:r>
      <w:proofErr w:type="spellEnd"/>
      <w:r w:rsidRPr="00AC6AA0">
        <w:rPr>
          <w:color w:val="1C1C1C"/>
          <w:sz w:val="28"/>
          <w:szCs w:val="28"/>
        </w:rPr>
        <w:t xml:space="preserve"> твори </w:t>
      </w:r>
      <w:proofErr w:type="spellStart"/>
      <w:r w:rsidRPr="00AC6AA0">
        <w:rPr>
          <w:color w:val="1C1C1C"/>
          <w:sz w:val="28"/>
          <w:szCs w:val="28"/>
        </w:rPr>
        <w:t>національного</w:t>
      </w:r>
      <w:proofErr w:type="spellEnd"/>
      <w:r w:rsidRPr="00AC6AA0">
        <w:rPr>
          <w:color w:val="1C1C1C"/>
          <w:sz w:val="28"/>
          <w:szCs w:val="28"/>
        </w:rPr>
        <w:t xml:space="preserve"> </w:t>
      </w:r>
      <w:proofErr w:type="spellStart"/>
      <w:r w:rsidRPr="00AC6AA0">
        <w:rPr>
          <w:color w:val="1C1C1C"/>
          <w:sz w:val="28"/>
          <w:szCs w:val="28"/>
        </w:rPr>
        <w:t>патріотичного</w:t>
      </w:r>
      <w:proofErr w:type="spellEnd"/>
      <w:r w:rsidRPr="00AC6AA0">
        <w:rPr>
          <w:color w:val="1C1C1C"/>
          <w:sz w:val="28"/>
          <w:szCs w:val="28"/>
        </w:rPr>
        <w:t xml:space="preserve"> </w:t>
      </w:r>
      <w:proofErr w:type="spellStart"/>
      <w:r w:rsidRPr="00AC6AA0">
        <w:rPr>
          <w:color w:val="1C1C1C"/>
          <w:sz w:val="28"/>
          <w:szCs w:val="28"/>
        </w:rPr>
        <w:t>спрямування</w:t>
      </w:r>
      <w:proofErr w:type="spellEnd"/>
      <w:r w:rsidRPr="00AC6AA0">
        <w:rPr>
          <w:color w:val="1C1C1C"/>
          <w:sz w:val="28"/>
          <w:szCs w:val="28"/>
        </w:rPr>
        <w:t xml:space="preserve"> </w:t>
      </w:r>
      <w:proofErr w:type="spellStart"/>
      <w:r w:rsidRPr="00AC6AA0">
        <w:rPr>
          <w:color w:val="1C1C1C"/>
          <w:sz w:val="28"/>
          <w:szCs w:val="28"/>
        </w:rPr>
        <w:t>поетів</w:t>
      </w:r>
      <w:proofErr w:type="spellEnd"/>
      <w:r w:rsidRPr="00AC6AA0">
        <w:rPr>
          <w:color w:val="1C1C1C"/>
          <w:sz w:val="28"/>
          <w:szCs w:val="28"/>
        </w:rPr>
        <w:t xml:space="preserve"> та </w:t>
      </w:r>
      <w:proofErr w:type="spellStart"/>
      <w:r w:rsidRPr="00AC6AA0">
        <w:rPr>
          <w:color w:val="1C1C1C"/>
          <w:sz w:val="28"/>
          <w:szCs w:val="28"/>
        </w:rPr>
        <w:t>прозаїків</w:t>
      </w:r>
      <w:proofErr w:type="spellEnd"/>
      <w:r w:rsidRPr="00AC6AA0">
        <w:rPr>
          <w:color w:val="1C1C1C"/>
          <w:sz w:val="28"/>
          <w:szCs w:val="28"/>
        </w:rPr>
        <w:t xml:space="preserve"> – </w:t>
      </w:r>
      <w:proofErr w:type="spellStart"/>
      <w:r w:rsidRPr="00AC6AA0">
        <w:rPr>
          <w:color w:val="1C1C1C"/>
          <w:sz w:val="28"/>
          <w:szCs w:val="28"/>
        </w:rPr>
        <w:t>учасників</w:t>
      </w:r>
      <w:proofErr w:type="spellEnd"/>
      <w:r w:rsidRPr="00AC6AA0">
        <w:rPr>
          <w:color w:val="1C1C1C"/>
          <w:sz w:val="28"/>
          <w:szCs w:val="28"/>
        </w:rPr>
        <w:t xml:space="preserve"> </w:t>
      </w:r>
      <w:proofErr w:type="spellStart"/>
      <w:r w:rsidRPr="00AC6AA0">
        <w:rPr>
          <w:color w:val="1C1C1C"/>
          <w:sz w:val="28"/>
          <w:szCs w:val="28"/>
        </w:rPr>
        <w:t>визвольних</w:t>
      </w:r>
      <w:proofErr w:type="spellEnd"/>
      <w:r w:rsidRPr="00AC6AA0">
        <w:rPr>
          <w:color w:val="1C1C1C"/>
          <w:sz w:val="28"/>
          <w:szCs w:val="28"/>
        </w:rPr>
        <w:t xml:space="preserve"> </w:t>
      </w:r>
      <w:proofErr w:type="spellStart"/>
      <w:r w:rsidRPr="00AC6AA0">
        <w:rPr>
          <w:color w:val="1C1C1C"/>
          <w:sz w:val="28"/>
          <w:szCs w:val="28"/>
        </w:rPr>
        <w:t>змагань</w:t>
      </w:r>
      <w:proofErr w:type="spellEnd"/>
      <w:r w:rsidRPr="00AC6AA0">
        <w:rPr>
          <w:color w:val="1C1C1C"/>
          <w:sz w:val="28"/>
          <w:szCs w:val="28"/>
        </w:rPr>
        <w:t xml:space="preserve"> ХХ ст., та </w:t>
      </w:r>
      <w:proofErr w:type="spellStart"/>
      <w:r w:rsidRPr="00AC6AA0">
        <w:rPr>
          <w:color w:val="1C1C1C"/>
          <w:sz w:val="28"/>
          <w:szCs w:val="28"/>
        </w:rPr>
        <w:t>сучасні</w:t>
      </w:r>
      <w:proofErr w:type="spellEnd"/>
      <w:r w:rsidRPr="00AC6AA0">
        <w:rPr>
          <w:color w:val="1C1C1C"/>
          <w:sz w:val="28"/>
          <w:szCs w:val="28"/>
        </w:rPr>
        <w:t xml:space="preserve"> твори, </w:t>
      </w:r>
      <w:proofErr w:type="spellStart"/>
      <w:r w:rsidRPr="00AC6AA0">
        <w:rPr>
          <w:color w:val="1C1C1C"/>
          <w:sz w:val="28"/>
          <w:szCs w:val="28"/>
        </w:rPr>
        <w:t>що</w:t>
      </w:r>
      <w:proofErr w:type="spellEnd"/>
      <w:r w:rsidRPr="00AC6AA0">
        <w:rPr>
          <w:color w:val="1C1C1C"/>
          <w:sz w:val="28"/>
          <w:szCs w:val="28"/>
        </w:rPr>
        <w:t xml:space="preserve"> </w:t>
      </w:r>
      <w:proofErr w:type="spellStart"/>
      <w:r w:rsidRPr="00AC6AA0">
        <w:rPr>
          <w:color w:val="1C1C1C"/>
          <w:sz w:val="28"/>
          <w:szCs w:val="28"/>
        </w:rPr>
        <w:t>висвітлюють</w:t>
      </w:r>
      <w:proofErr w:type="spellEnd"/>
      <w:r w:rsidRPr="00AC6AA0">
        <w:rPr>
          <w:color w:val="1C1C1C"/>
          <w:sz w:val="28"/>
          <w:szCs w:val="28"/>
        </w:rPr>
        <w:t xml:space="preserve"> </w:t>
      </w:r>
      <w:proofErr w:type="spellStart"/>
      <w:r w:rsidRPr="00AC6AA0">
        <w:rPr>
          <w:color w:val="1C1C1C"/>
          <w:sz w:val="28"/>
          <w:szCs w:val="28"/>
        </w:rPr>
        <w:t>героїку</w:t>
      </w:r>
      <w:proofErr w:type="spellEnd"/>
      <w:r w:rsidRPr="00AC6AA0">
        <w:rPr>
          <w:color w:val="1C1C1C"/>
          <w:sz w:val="28"/>
          <w:szCs w:val="28"/>
        </w:rPr>
        <w:t xml:space="preserve"> </w:t>
      </w:r>
      <w:proofErr w:type="spellStart"/>
      <w:r w:rsidRPr="00AC6AA0">
        <w:rPr>
          <w:color w:val="1C1C1C"/>
          <w:sz w:val="28"/>
          <w:szCs w:val="28"/>
        </w:rPr>
        <w:t>вказаного</w:t>
      </w:r>
      <w:proofErr w:type="spellEnd"/>
      <w:r w:rsidRPr="00AC6AA0">
        <w:rPr>
          <w:color w:val="1C1C1C"/>
          <w:sz w:val="28"/>
          <w:szCs w:val="28"/>
        </w:rPr>
        <w:t xml:space="preserve"> </w:t>
      </w:r>
      <w:proofErr w:type="spellStart"/>
      <w:r w:rsidRPr="00AC6AA0">
        <w:rPr>
          <w:color w:val="1C1C1C"/>
          <w:sz w:val="28"/>
          <w:szCs w:val="28"/>
        </w:rPr>
        <w:t>періоду</w:t>
      </w:r>
      <w:proofErr w:type="spellEnd"/>
      <w:r w:rsidRPr="00AC6AA0">
        <w:rPr>
          <w:color w:val="1C1C1C"/>
          <w:sz w:val="28"/>
          <w:szCs w:val="28"/>
        </w:rPr>
        <w:t xml:space="preserve"> </w:t>
      </w:r>
      <w:proofErr w:type="spellStart"/>
      <w:r w:rsidRPr="00AC6AA0">
        <w:rPr>
          <w:color w:val="1C1C1C"/>
          <w:sz w:val="28"/>
          <w:szCs w:val="28"/>
        </w:rPr>
        <w:t>або</w:t>
      </w:r>
      <w:proofErr w:type="spellEnd"/>
      <w:r w:rsidRPr="00AC6AA0">
        <w:rPr>
          <w:color w:val="1C1C1C"/>
          <w:sz w:val="28"/>
          <w:szCs w:val="28"/>
        </w:rPr>
        <w:t xml:space="preserve"> </w:t>
      </w:r>
      <w:proofErr w:type="spellStart"/>
      <w:r w:rsidRPr="00AC6AA0">
        <w:rPr>
          <w:color w:val="1C1C1C"/>
          <w:sz w:val="28"/>
          <w:szCs w:val="28"/>
        </w:rPr>
        <w:t>присвячені</w:t>
      </w:r>
      <w:proofErr w:type="spellEnd"/>
      <w:r w:rsidRPr="00AC6AA0">
        <w:rPr>
          <w:color w:val="1C1C1C"/>
          <w:sz w:val="28"/>
          <w:szCs w:val="28"/>
        </w:rPr>
        <w:t xml:space="preserve"> </w:t>
      </w:r>
      <w:proofErr w:type="spellStart"/>
      <w:r w:rsidRPr="00AC6AA0">
        <w:rPr>
          <w:color w:val="1C1C1C"/>
          <w:sz w:val="28"/>
          <w:szCs w:val="28"/>
        </w:rPr>
        <w:t>учасникам</w:t>
      </w:r>
      <w:proofErr w:type="spellEnd"/>
      <w:r w:rsidRPr="00AC6AA0">
        <w:rPr>
          <w:color w:val="1C1C1C"/>
          <w:sz w:val="28"/>
          <w:szCs w:val="28"/>
        </w:rPr>
        <w:t xml:space="preserve"> та </w:t>
      </w:r>
      <w:proofErr w:type="spellStart"/>
      <w:r w:rsidRPr="00AC6AA0">
        <w:rPr>
          <w:color w:val="1C1C1C"/>
          <w:sz w:val="28"/>
          <w:szCs w:val="28"/>
        </w:rPr>
        <w:t>подіям</w:t>
      </w:r>
      <w:proofErr w:type="spellEnd"/>
      <w:r w:rsidRPr="00AC6AA0">
        <w:rPr>
          <w:color w:val="1C1C1C"/>
          <w:sz w:val="28"/>
          <w:szCs w:val="28"/>
        </w:rPr>
        <w:t xml:space="preserve"> </w:t>
      </w:r>
      <w:proofErr w:type="spellStart"/>
      <w:r w:rsidRPr="00AC6AA0">
        <w:rPr>
          <w:color w:val="1C1C1C"/>
          <w:sz w:val="28"/>
          <w:szCs w:val="28"/>
        </w:rPr>
        <w:t>Революції</w:t>
      </w:r>
      <w:proofErr w:type="spellEnd"/>
      <w:r w:rsidRPr="00AC6AA0">
        <w:rPr>
          <w:color w:val="1C1C1C"/>
          <w:sz w:val="28"/>
          <w:szCs w:val="28"/>
        </w:rPr>
        <w:t xml:space="preserve"> </w:t>
      </w:r>
      <w:proofErr w:type="spellStart"/>
      <w:r w:rsidRPr="00AC6AA0">
        <w:rPr>
          <w:color w:val="1C1C1C"/>
          <w:sz w:val="28"/>
          <w:szCs w:val="28"/>
        </w:rPr>
        <w:t>Гідності</w:t>
      </w:r>
      <w:proofErr w:type="spellEnd"/>
      <w:r w:rsidRPr="00AC6AA0">
        <w:rPr>
          <w:color w:val="1C1C1C"/>
          <w:sz w:val="28"/>
          <w:szCs w:val="28"/>
        </w:rPr>
        <w:t xml:space="preserve"> та героям </w:t>
      </w:r>
      <w:r w:rsidRPr="00AC6AA0">
        <w:rPr>
          <w:color w:val="1C1C1C"/>
          <w:sz w:val="28"/>
          <w:szCs w:val="28"/>
          <w:lang w:val="uk-UA"/>
        </w:rPr>
        <w:t>ООС</w:t>
      </w:r>
      <w:r w:rsidRPr="00AC6AA0">
        <w:rPr>
          <w:color w:val="1C1C1C"/>
          <w:sz w:val="28"/>
          <w:szCs w:val="28"/>
        </w:rPr>
        <w:t>.</w:t>
      </w:r>
    </w:p>
    <w:p w:rsidR="00C56A0F" w:rsidRPr="00AC6AA0" w:rsidRDefault="00C56A0F" w:rsidP="00C56A0F">
      <w:pPr>
        <w:ind w:firstLine="426"/>
        <w:contextualSpacing/>
        <w:jc w:val="both"/>
        <w:rPr>
          <w:sz w:val="28"/>
          <w:szCs w:val="28"/>
        </w:rPr>
      </w:pPr>
      <w:r w:rsidRPr="00AC6AA0">
        <w:rPr>
          <w:color w:val="1C1C1C"/>
          <w:sz w:val="28"/>
          <w:szCs w:val="28"/>
          <w:lang w:val="uk-UA"/>
        </w:rPr>
        <w:t xml:space="preserve">Вітається також патріотичний український гумор та політична сатира. </w:t>
      </w:r>
    </w:p>
    <w:p w:rsidR="00C56A0F" w:rsidRPr="00AC6AA0" w:rsidRDefault="00C56A0F" w:rsidP="00C56A0F">
      <w:pPr>
        <w:ind w:firstLine="426"/>
        <w:contextualSpacing/>
        <w:jc w:val="both"/>
        <w:rPr>
          <w:sz w:val="28"/>
          <w:szCs w:val="28"/>
        </w:rPr>
      </w:pPr>
      <w:proofErr w:type="spellStart"/>
      <w:proofErr w:type="gramStart"/>
      <w:r w:rsidRPr="00AC6AA0">
        <w:rPr>
          <w:color w:val="1C1C1C"/>
          <w:sz w:val="28"/>
          <w:szCs w:val="28"/>
        </w:rPr>
        <w:t>Тривалість</w:t>
      </w:r>
      <w:proofErr w:type="spellEnd"/>
      <w:r w:rsidRPr="00AC6AA0">
        <w:rPr>
          <w:color w:val="1C1C1C"/>
          <w:sz w:val="28"/>
          <w:szCs w:val="28"/>
        </w:rPr>
        <w:t xml:space="preserve">  </w:t>
      </w:r>
      <w:proofErr w:type="spellStart"/>
      <w:r w:rsidRPr="00AC6AA0">
        <w:rPr>
          <w:color w:val="1C1C1C"/>
          <w:sz w:val="28"/>
          <w:szCs w:val="28"/>
        </w:rPr>
        <w:t>виступу</w:t>
      </w:r>
      <w:proofErr w:type="spellEnd"/>
      <w:proofErr w:type="gramEnd"/>
      <w:r w:rsidRPr="00AC6AA0">
        <w:rPr>
          <w:color w:val="1C1C1C"/>
          <w:sz w:val="28"/>
          <w:szCs w:val="28"/>
        </w:rPr>
        <w:t xml:space="preserve"> - </w:t>
      </w:r>
      <w:r w:rsidRPr="00AC6AA0">
        <w:rPr>
          <w:color w:val="1C1C1C"/>
          <w:sz w:val="28"/>
          <w:szCs w:val="28"/>
          <w:lang w:val="uk-UA"/>
        </w:rPr>
        <w:t>3-</w:t>
      </w:r>
      <w:r w:rsidRPr="00AC6AA0">
        <w:rPr>
          <w:color w:val="1C1C1C"/>
          <w:sz w:val="28"/>
          <w:szCs w:val="28"/>
        </w:rPr>
        <w:t xml:space="preserve"> </w:t>
      </w:r>
      <w:r w:rsidRPr="00AC6AA0">
        <w:rPr>
          <w:color w:val="1C1C1C"/>
          <w:sz w:val="28"/>
          <w:szCs w:val="28"/>
          <w:lang w:val="uk-UA"/>
        </w:rPr>
        <w:t xml:space="preserve">5 </w:t>
      </w:r>
      <w:proofErr w:type="spellStart"/>
      <w:r w:rsidRPr="00AC6AA0">
        <w:rPr>
          <w:color w:val="1C1C1C"/>
          <w:sz w:val="28"/>
          <w:szCs w:val="28"/>
        </w:rPr>
        <w:t>хв</w:t>
      </w:r>
      <w:proofErr w:type="spellEnd"/>
      <w:r w:rsidRPr="00AC6AA0">
        <w:rPr>
          <w:color w:val="1C1C1C"/>
          <w:sz w:val="28"/>
          <w:szCs w:val="28"/>
        </w:rPr>
        <w:t>.</w:t>
      </w:r>
    </w:p>
    <w:p w:rsidR="00C56A0F" w:rsidRPr="00AC6AA0" w:rsidRDefault="00C56A0F" w:rsidP="00C56A0F">
      <w:pPr>
        <w:ind w:firstLine="426"/>
        <w:contextualSpacing/>
        <w:jc w:val="both"/>
        <w:rPr>
          <w:sz w:val="28"/>
          <w:szCs w:val="28"/>
        </w:rPr>
      </w:pPr>
      <w:r w:rsidRPr="00AC6AA0">
        <w:rPr>
          <w:color w:val="1C1C1C"/>
          <w:sz w:val="28"/>
          <w:szCs w:val="28"/>
        </w:rPr>
        <w:t xml:space="preserve">До </w:t>
      </w:r>
      <w:proofErr w:type="spellStart"/>
      <w:r w:rsidRPr="00AC6AA0">
        <w:rPr>
          <w:color w:val="1C1C1C"/>
          <w:sz w:val="28"/>
          <w:szCs w:val="28"/>
        </w:rPr>
        <w:t>уваги</w:t>
      </w:r>
      <w:proofErr w:type="spellEnd"/>
      <w:r w:rsidRPr="00AC6AA0">
        <w:rPr>
          <w:color w:val="1C1C1C"/>
          <w:sz w:val="28"/>
          <w:szCs w:val="28"/>
        </w:rPr>
        <w:t xml:space="preserve"> </w:t>
      </w:r>
      <w:proofErr w:type="spellStart"/>
      <w:r w:rsidRPr="00AC6AA0">
        <w:rPr>
          <w:color w:val="1C1C1C"/>
          <w:sz w:val="28"/>
          <w:szCs w:val="28"/>
        </w:rPr>
        <w:t>учасників</w:t>
      </w:r>
      <w:proofErr w:type="spellEnd"/>
      <w:r w:rsidRPr="00AC6AA0">
        <w:rPr>
          <w:color w:val="1C1C1C"/>
          <w:sz w:val="28"/>
          <w:szCs w:val="28"/>
        </w:rPr>
        <w:t xml:space="preserve"> в </w:t>
      </w:r>
      <w:proofErr w:type="spellStart"/>
      <w:r w:rsidRPr="00AC6AA0">
        <w:rPr>
          <w:color w:val="1C1C1C"/>
          <w:sz w:val="28"/>
          <w:szCs w:val="28"/>
        </w:rPr>
        <w:t>номінації</w:t>
      </w:r>
      <w:proofErr w:type="spellEnd"/>
      <w:r w:rsidRPr="00AC6AA0">
        <w:rPr>
          <w:color w:val="1C1C1C"/>
          <w:sz w:val="28"/>
          <w:szCs w:val="28"/>
        </w:rPr>
        <w:t xml:space="preserve"> «</w:t>
      </w:r>
      <w:proofErr w:type="spellStart"/>
      <w:r w:rsidRPr="00AC6AA0">
        <w:rPr>
          <w:color w:val="1C1C1C"/>
          <w:sz w:val="28"/>
          <w:szCs w:val="28"/>
        </w:rPr>
        <w:t>Художнє</w:t>
      </w:r>
      <w:proofErr w:type="spellEnd"/>
      <w:r w:rsidRPr="00AC6AA0">
        <w:rPr>
          <w:color w:val="1C1C1C"/>
          <w:sz w:val="28"/>
          <w:szCs w:val="28"/>
        </w:rPr>
        <w:t xml:space="preserve"> </w:t>
      </w:r>
      <w:proofErr w:type="spellStart"/>
      <w:r w:rsidRPr="00AC6AA0">
        <w:rPr>
          <w:color w:val="1C1C1C"/>
          <w:sz w:val="28"/>
          <w:szCs w:val="28"/>
        </w:rPr>
        <w:t>читання</w:t>
      </w:r>
      <w:proofErr w:type="spellEnd"/>
      <w:r w:rsidRPr="00AC6AA0">
        <w:rPr>
          <w:color w:val="1C1C1C"/>
          <w:sz w:val="28"/>
          <w:szCs w:val="28"/>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Колективи та виконавці, що бажають взяти участь у програмі Фестивалю попередньо </w:t>
      </w:r>
      <w:r>
        <w:rPr>
          <w:color w:val="1C1C1C"/>
          <w:sz w:val="28"/>
          <w:szCs w:val="28"/>
          <w:lang w:val="uk-UA"/>
        </w:rPr>
        <w:t>необхідно надіслати до 18</w:t>
      </w:r>
      <w:r w:rsidRPr="00D34FD5">
        <w:rPr>
          <w:color w:val="1C1C1C"/>
          <w:sz w:val="28"/>
          <w:szCs w:val="28"/>
          <w:lang w:val="uk-UA"/>
        </w:rPr>
        <w:t xml:space="preserve"> жовтня 2021 року на </w:t>
      </w:r>
      <w:proofErr w:type="spellStart"/>
      <w:r w:rsidRPr="00D34FD5">
        <w:rPr>
          <w:color w:val="1C1C1C"/>
          <w:sz w:val="28"/>
          <w:szCs w:val="28"/>
          <w:lang w:val="uk-UA"/>
        </w:rPr>
        <w:t>ел</w:t>
      </w:r>
      <w:proofErr w:type="spellEnd"/>
      <w:r>
        <w:rPr>
          <w:color w:val="1C1C1C"/>
          <w:sz w:val="28"/>
          <w:szCs w:val="28"/>
          <w:lang w:val="uk-UA"/>
        </w:rPr>
        <w:t>.</w:t>
      </w:r>
      <w:r w:rsidRPr="00D34FD5">
        <w:rPr>
          <w:color w:val="1C1C1C"/>
          <w:sz w:val="28"/>
          <w:szCs w:val="28"/>
          <w:lang w:val="uk-UA"/>
        </w:rPr>
        <w:t xml:space="preserve"> адресу chytci.surmy@gmail.com:</w:t>
      </w:r>
    </w:p>
    <w:p w:rsidR="00C56A0F" w:rsidRDefault="00C56A0F" w:rsidP="00C56A0F">
      <w:pPr>
        <w:ind w:firstLine="426"/>
        <w:contextualSpacing/>
        <w:jc w:val="both"/>
        <w:rPr>
          <w:color w:val="1C1C1C"/>
          <w:sz w:val="28"/>
          <w:szCs w:val="28"/>
          <w:lang w:val="uk-UA"/>
        </w:rPr>
      </w:pPr>
      <w:r>
        <w:rPr>
          <w:color w:val="1C1C1C"/>
          <w:sz w:val="28"/>
          <w:szCs w:val="28"/>
          <w:lang w:val="uk-UA"/>
        </w:rPr>
        <w:t>заявку встановленого зразка (Додаток)</w:t>
      </w:r>
      <w:r w:rsidRPr="00D34FD5">
        <w:rPr>
          <w:color w:val="1C1C1C"/>
          <w:sz w:val="28"/>
          <w:szCs w:val="28"/>
          <w:lang w:val="uk-UA"/>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відеозапис виступу (MPEG-4 640 x 480/24 (5 </w:t>
      </w:r>
      <w:proofErr w:type="spellStart"/>
      <w:r w:rsidRPr="00D34FD5">
        <w:rPr>
          <w:color w:val="1C1C1C"/>
          <w:sz w:val="28"/>
          <w:szCs w:val="28"/>
          <w:lang w:val="uk-UA"/>
        </w:rPr>
        <w:t>Mбіт</w:t>
      </w:r>
      <w:proofErr w:type="spellEnd"/>
      <w:r w:rsidRPr="00D34FD5">
        <w:rPr>
          <w:color w:val="1C1C1C"/>
          <w:sz w:val="28"/>
          <w:szCs w:val="28"/>
          <w:lang w:val="uk-UA"/>
        </w:rPr>
        <w:t>/</w:t>
      </w:r>
      <w:proofErr w:type="spellStart"/>
      <w:r w:rsidRPr="00D34FD5">
        <w:rPr>
          <w:color w:val="1C1C1C"/>
          <w:sz w:val="28"/>
          <w:szCs w:val="28"/>
          <w:lang w:val="uk-UA"/>
        </w:rPr>
        <w:t>сек</w:t>
      </w:r>
      <w:proofErr w:type="spellEnd"/>
      <w:r w:rsidRPr="00D34FD5">
        <w:rPr>
          <w:color w:val="1C1C1C"/>
          <w:sz w:val="28"/>
          <w:szCs w:val="28"/>
          <w:lang w:val="uk-UA"/>
        </w:rPr>
        <w:t>) записаний загальним планом, одним епізодом (без монтажу).</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До </w:t>
      </w:r>
      <w:proofErr w:type="spellStart"/>
      <w:r w:rsidRPr="00D34FD5">
        <w:rPr>
          <w:color w:val="1C1C1C"/>
          <w:sz w:val="28"/>
          <w:szCs w:val="28"/>
          <w:lang w:val="uk-UA"/>
        </w:rPr>
        <w:t>оціновання</w:t>
      </w:r>
      <w:proofErr w:type="spellEnd"/>
      <w:r w:rsidRPr="00D34FD5">
        <w:rPr>
          <w:color w:val="1C1C1C"/>
          <w:sz w:val="28"/>
          <w:szCs w:val="28"/>
          <w:lang w:val="uk-UA"/>
        </w:rPr>
        <w:t xml:space="preserve"> приймається:</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сольне читання</w:t>
      </w:r>
      <w:r>
        <w:rPr>
          <w:color w:val="1C1C1C"/>
          <w:sz w:val="28"/>
          <w:szCs w:val="28"/>
          <w:lang w:val="uk-UA"/>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дуети читців (парний конферанс)</w:t>
      </w:r>
      <w:r>
        <w:rPr>
          <w:color w:val="1C1C1C"/>
          <w:sz w:val="28"/>
          <w:szCs w:val="28"/>
          <w:lang w:val="uk-UA"/>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групове читання (до 6-ти читців. Не плутати з літе</w:t>
      </w:r>
      <w:r>
        <w:rPr>
          <w:color w:val="1C1C1C"/>
          <w:sz w:val="28"/>
          <w:szCs w:val="28"/>
          <w:lang w:val="uk-UA"/>
        </w:rPr>
        <w:t>ратурно-музичними композиціями!</w:t>
      </w:r>
      <w:r w:rsidRPr="00D34FD5">
        <w:rPr>
          <w:color w:val="1C1C1C"/>
          <w:sz w:val="28"/>
          <w:szCs w:val="28"/>
          <w:lang w:val="uk-UA"/>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Учасники у цій номінації, що пройшли попередній заочний відбірковий тур, НА ЗАПРОШЕННЯ ОРГКОМІТЕТУ приїжджають особисто 6 листопада (субота) згідно укладеного графіку і виступають на малій сцені окремо від інших номінацій Фестивалю. </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Заявки подані з порушенням календарних термінів та вимог </w:t>
      </w:r>
      <w:r>
        <w:rPr>
          <w:color w:val="1C1C1C"/>
          <w:sz w:val="28"/>
          <w:szCs w:val="28"/>
          <w:lang w:val="uk-UA"/>
        </w:rPr>
        <w:t xml:space="preserve">Умов проведення фестивалю </w:t>
      </w:r>
      <w:r w:rsidRPr="00D34FD5">
        <w:rPr>
          <w:color w:val="1C1C1C"/>
          <w:sz w:val="28"/>
          <w:szCs w:val="28"/>
          <w:lang w:val="uk-UA"/>
        </w:rPr>
        <w:t>не розглядаються</w:t>
      </w:r>
      <w:r>
        <w:rPr>
          <w:color w:val="1C1C1C"/>
          <w:sz w:val="28"/>
          <w:szCs w:val="28"/>
          <w:lang w:val="uk-UA"/>
        </w:rPr>
        <w:t>!</w:t>
      </w:r>
      <w:r w:rsidRPr="00D34FD5">
        <w:rPr>
          <w:color w:val="1C1C1C"/>
          <w:sz w:val="28"/>
          <w:szCs w:val="28"/>
          <w:lang w:val="uk-UA"/>
        </w:rPr>
        <w:t>.</w:t>
      </w:r>
    </w:p>
    <w:p w:rsidR="00C56A0F" w:rsidRPr="00D34FD5" w:rsidRDefault="00C56A0F" w:rsidP="00C56A0F">
      <w:pPr>
        <w:ind w:firstLine="426"/>
        <w:contextualSpacing/>
        <w:jc w:val="both"/>
        <w:rPr>
          <w:color w:val="1C1C1C"/>
          <w:sz w:val="28"/>
          <w:szCs w:val="28"/>
          <w:lang w:val="uk-UA"/>
        </w:rPr>
      </w:pPr>
      <w:r w:rsidRPr="00D34FD5">
        <w:rPr>
          <w:color w:val="1C1C1C"/>
          <w:sz w:val="28"/>
          <w:szCs w:val="28"/>
          <w:lang w:val="uk-UA"/>
        </w:rPr>
        <w:t xml:space="preserve">Додаткову інформацію можна отримати за </w:t>
      </w:r>
      <w:proofErr w:type="spellStart"/>
      <w:r w:rsidRPr="00D34FD5">
        <w:rPr>
          <w:color w:val="1C1C1C"/>
          <w:sz w:val="28"/>
          <w:szCs w:val="28"/>
          <w:lang w:val="uk-UA"/>
        </w:rPr>
        <w:t>тел</w:t>
      </w:r>
      <w:proofErr w:type="spellEnd"/>
      <w:r>
        <w:rPr>
          <w:color w:val="1C1C1C"/>
          <w:sz w:val="28"/>
          <w:szCs w:val="28"/>
          <w:lang w:val="uk-UA"/>
        </w:rPr>
        <w:t>.</w:t>
      </w:r>
      <w:r w:rsidRPr="00D34FD5">
        <w:rPr>
          <w:color w:val="1C1C1C"/>
          <w:sz w:val="28"/>
          <w:szCs w:val="28"/>
          <w:lang w:val="uk-UA"/>
        </w:rPr>
        <w:t xml:space="preserve"> </w:t>
      </w:r>
      <w:r>
        <w:rPr>
          <w:color w:val="1C1C1C"/>
          <w:sz w:val="28"/>
          <w:szCs w:val="28"/>
          <w:lang w:val="uk-UA"/>
        </w:rPr>
        <w:t xml:space="preserve"> (</w:t>
      </w:r>
      <w:r w:rsidRPr="00D34FD5">
        <w:rPr>
          <w:color w:val="1C1C1C"/>
          <w:sz w:val="28"/>
          <w:szCs w:val="28"/>
          <w:lang w:val="uk-UA"/>
        </w:rPr>
        <w:t>063</w:t>
      </w:r>
      <w:r>
        <w:rPr>
          <w:color w:val="1C1C1C"/>
          <w:sz w:val="28"/>
          <w:szCs w:val="28"/>
          <w:lang w:val="uk-UA"/>
        </w:rPr>
        <w:t xml:space="preserve">) </w:t>
      </w:r>
      <w:r w:rsidRPr="00D34FD5">
        <w:rPr>
          <w:color w:val="1C1C1C"/>
          <w:sz w:val="28"/>
          <w:szCs w:val="28"/>
          <w:lang w:val="uk-UA"/>
        </w:rPr>
        <w:t>492</w:t>
      </w:r>
      <w:r>
        <w:rPr>
          <w:color w:val="1C1C1C"/>
          <w:sz w:val="28"/>
          <w:szCs w:val="28"/>
          <w:lang w:val="uk-UA"/>
        </w:rPr>
        <w:t>-</w:t>
      </w:r>
      <w:r w:rsidRPr="00D34FD5">
        <w:rPr>
          <w:color w:val="1C1C1C"/>
          <w:sz w:val="28"/>
          <w:szCs w:val="28"/>
          <w:lang w:val="uk-UA"/>
        </w:rPr>
        <w:t>14</w:t>
      </w:r>
      <w:r>
        <w:rPr>
          <w:color w:val="1C1C1C"/>
          <w:sz w:val="28"/>
          <w:szCs w:val="28"/>
          <w:lang w:val="uk-UA"/>
        </w:rPr>
        <w:t>-98 (</w:t>
      </w:r>
      <w:r w:rsidRPr="00D34FD5">
        <w:rPr>
          <w:color w:val="1C1C1C"/>
          <w:sz w:val="28"/>
          <w:szCs w:val="28"/>
          <w:lang w:val="uk-UA"/>
        </w:rPr>
        <w:t xml:space="preserve"> </w:t>
      </w:r>
      <w:r>
        <w:rPr>
          <w:color w:val="1C1C1C"/>
          <w:sz w:val="28"/>
          <w:szCs w:val="28"/>
          <w:lang w:val="uk-UA"/>
        </w:rPr>
        <w:t>к</w:t>
      </w:r>
      <w:r w:rsidRPr="00D34FD5">
        <w:rPr>
          <w:color w:val="1C1C1C"/>
          <w:sz w:val="28"/>
          <w:szCs w:val="28"/>
          <w:lang w:val="uk-UA"/>
        </w:rPr>
        <w:t xml:space="preserve">онтактна особа – Валерій </w:t>
      </w:r>
      <w:proofErr w:type="spellStart"/>
      <w:r w:rsidRPr="00D34FD5">
        <w:rPr>
          <w:color w:val="1C1C1C"/>
          <w:sz w:val="28"/>
          <w:szCs w:val="28"/>
          <w:lang w:val="uk-UA"/>
        </w:rPr>
        <w:t>Собецький</w:t>
      </w:r>
      <w:proofErr w:type="spellEnd"/>
      <w:r>
        <w:rPr>
          <w:color w:val="1C1C1C"/>
          <w:sz w:val="28"/>
          <w:szCs w:val="28"/>
          <w:lang w:val="uk-UA"/>
        </w:rPr>
        <w:t>)</w:t>
      </w:r>
      <w:r w:rsidRPr="00D34FD5">
        <w:rPr>
          <w:color w:val="1C1C1C"/>
          <w:sz w:val="28"/>
          <w:szCs w:val="28"/>
          <w:lang w:val="uk-UA"/>
        </w:rPr>
        <w:t xml:space="preserve"> </w:t>
      </w:r>
      <w:r>
        <w:rPr>
          <w:color w:val="1C1C1C"/>
          <w:sz w:val="28"/>
          <w:szCs w:val="28"/>
          <w:lang w:val="uk-UA"/>
        </w:rPr>
        <w:t xml:space="preserve"> </w:t>
      </w:r>
    </w:p>
    <w:p w:rsidR="00C56A0F" w:rsidRDefault="00C56A0F" w:rsidP="00C56A0F">
      <w:pPr>
        <w:ind w:firstLine="426"/>
        <w:contextualSpacing/>
        <w:jc w:val="both"/>
        <w:rPr>
          <w:color w:val="1C1C1C"/>
          <w:sz w:val="28"/>
          <w:szCs w:val="28"/>
          <w:lang w:val="uk-UA"/>
        </w:rPr>
      </w:pPr>
      <w:proofErr w:type="spellStart"/>
      <w:r>
        <w:rPr>
          <w:color w:val="1C1C1C"/>
          <w:sz w:val="28"/>
          <w:szCs w:val="28"/>
          <w:lang w:val="uk-UA"/>
        </w:rPr>
        <w:t>е</w:t>
      </w:r>
      <w:r w:rsidRPr="00D34FD5">
        <w:rPr>
          <w:color w:val="1C1C1C"/>
          <w:sz w:val="28"/>
          <w:szCs w:val="28"/>
          <w:lang w:val="uk-UA"/>
        </w:rPr>
        <w:t>л</w:t>
      </w:r>
      <w:proofErr w:type="spellEnd"/>
      <w:r>
        <w:rPr>
          <w:color w:val="1C1C1C"/>
          <w:sz w:val="28"/>
          <w:szCs w:val="28"/>
          <w:lang w:val="uk-UA"/>
        </w:rPr>
        <w:t>.</w:t>
      </w:r>
      <w:r w:rsidRPr="00D34FD5">
        <w:rPr>
          <w:color w:val="1C1C1C"/>
          <w:sz w:val="28"/>
          <w:szCs w:val="28"/>
          <w:lang w:val="uk-UA"/>
        </w:rPr>
        <w:t xml:space="preserve"> адреса: chytci.surmy@gmail.com</w:t>
      </w:r>
    </w:p>
    <w:p w:rsidR="00C56A0F" w:rsidRPr="00022A81" w:rsidRDefault="00C56A0F" w:rsidP="00C56A0F">
      <w:pPr>
        <w:ind w:firstLine="426"/>
        <w:contextualSpacing/>
        <w:jc w:val="both"/>
        <w:rPr>
          <w:color w:val="1C1C1C"/>
          <w:sz w:val="28"/>
          <w:szCs w:val="28"/>
          <w:lang w:val="uk-UA"/>
        </w:rPr>
      </w:pPr>
      <w:r>
        <w:rPr>
          <w:color w:val="1C1C1C"/>
          <w:sz w:val="28"/>
          <w:szCs w:val="28"/>
          <w:lang w:val="uk-UA"/>
        </w:rPr>
        <w:t>А</w:t>
      </w:r>
      <w:r w:rsidRPr="00022A81">
        <w:rPr>
          <w:color w:val="1C1C1C"/>
          <w:sz w:val="28"/>
          <w:szCs w:val="28"/>
          <w:lang w:val="uk-UA"/>
        </w:rPr>
        <w:t>вторськ</w:t>
      </w:r>
      <w:r>
        <w:rPr>
          <w:color w:val="1C1C1C"/>
          <w:sz w:val="28"/>
          <w:szCs w:val="28"/>
          <w:lang w:val="uk-UA"/>
        </w:rPr>
        <w:t>а</w:t>
      </w:r>
      <w:r w:rsidRPr="00022A81">
        <w:rPr>
          <w:color w:val="1C1C1C"/>
          <w:sz w:val="28"/>
          <w:szCs w:val="28"/>
          <w:lang w:val="uk-UA"/>
        </w:rPr>
        <w:t xml:space="preserve"> поезі</w:t>
      </w:r>
      <w:r>
        <w:rPr>
          <w:color w:val="1C1C1C"/>
          <w:sz w:val="28"/>
          <w:szCs w:val="28"/>
          <w:lang w:val="uk-UA"/>
        </w:rPr>
        <w:t>я:</w:t>
      </w:r>
      <w:r w:rsidRPr="00022A81">
        <w:rPr>
          <w:color w:val="1C1C1C"/>
          <w:sz w:val="28"/>
          <w:szCs w:val="28"/>
          <w:lang w:val="uk-UA"/>
        </w:rPr>
        <w:t xml:space="preserve"> </w:t>
      </w:r>
      <w:r>
        <w:rPr>
          <w:color w:val="1C1C1C"/>
          <w:sz w:val="28"/>
          <w:szCs w:val="28"/>
          <w:lang w:val="uk-UA"/>
        </w:rPr>
        <w:t>у</w:t>
      </w:r>
      <w:r w:rsidRPr="00022A81">
        <w:rPr>
          <w:color w:val="1C1C1C"/>
          <w:sz w:val="28"/>
          <w:szCs w:val="28"/>
          <w:lang w:val="uk-UA"/>
        </w:rPr>
        <w:t xml:space="preserve">часники в жанрі авторської поезії подають виключно тексти творів до 18 жовтня 2021 року на </w:t>
      </w:r>
      <w:proofErr w:type="spellStart"/>
      <w:r w:rsidRPr="00022A81">
        <w:rPr>
          <w:color w:val="1C1C1C"/>
          <w:sz w:val="28"/>
          <w:szCs w:val="28"/>
          <w:lang w:val="uk-UA"/>
        </w:rPr>
        <w:t>ел</w:t>
      </w:r>
      <w:proofErr w:type="spellEnd"/>
      <w:r>
        <w:rPr>
          <w:color w:val="1C1C1C"/>
          <w:sz w:val="28"/>
          <w:szCs w:val="28"/>
          <w:lang w:val="uk-UA"/>
        </w:rPr>
        <w:t>.</w:t>
      </w:r>
      <w:r w:rsidRPr="00022A81">
        <w:rPr>
          <w:color w:val="1C1C1C"/>
          <w:sz w:val="28"/>
          <w:szCs w:val="28"/>
          <w:lang w:val="uk-UA"/>
        </w:rPr>
        <w:t xml:space="preserve"> адресу smal.surmy.21@gmail.com для розгляду членами журі. Перед текстом твору обов’язково подати інформацію про автора, його вік, керівника, освітній заклад, номер мобільного телефону.</w:t>
      </w:r>
    </w:p>
    <w:p w:rsidR="00C56A0F" w:rsidRPr="00022A81" w:rsidRDefault="00C56A0F" w:rsidP="00C56A0F">
      <w:pPr>
        <w:ind w:firstLine="426"/>
        <w:contextualSpacing/>
        <w:jc w:val="both"/>
        <w:rPr>
          <w:color w:val="1C1C1C"/>
          <w:sz w:val="28"/>
          <w:szCs w:val="28"/>
          <w:lang w:val="uk-UA"/>
        </w:rPr>
      </w:pPr>
      <w:r w:rsidRPr="00022A81">
        <w:rPr>
          <w:color w:val="1C1C1C"/>
          <w:sz w:val="28"/>
          <w:szCs w:val="28"/>
          <w:lang w:val="uk-UA"/>
        </w:rPr>
        <w:lastRenderedPageBreak/>
        <w:t>Учасники конкурсу зобов’язані чітко дотримуватися регламенту Фестивалю.</w:t>
      </w:r>
    </w:p>
    <w:p w:rsidR="00C56A0F" w:rsidRPr="00022A81" w:rsidRDefault="00C56A0F" w:rsidP="00C56A0F">
      <w:pPr>
        <w:ind w:firstLine="426"/>
        <w:contextualSpacing/>
        <w:jc w:val="both"/>
        <w:rPr>
          <w:color w:val="1C1C1C"/>
          <w:sz w:val="28"/>
          <w:szCs w:val="28"/>
          <w:lang w:val="uk-UA"/>
        </w:rPr>
      </w:pPr>
      <w:r w:rsidRPr="00022A81">
        <w:rPr>
          <w:color w:val="1C1C1C"/>
          <w:sz w:val="28"/>
          <w:szCs w:val="28"/>
          <w:lang w:val="uk-UA"/>
        </w:rPr>
        <w:t xml:space="preserve">Додаткову інформацію можна отримати за телефонами оргкомітету. </w:t>
      </w:r>
    </w:p>
    <w:p w:rsidR="00C56A0F" w:rsidRPr="00022A81" w:rsidRDefault="00C56A0F" w:rsidP="00C56A0F">
      <w:pPr>
        <w:ind w:firstLine="709"/>
        <w:contextualSpacing/>
        <w:jc w:val="both"/>
        <w:rPr>
          <w:color w:val="1C1C1C"/>
          <w:sz w:val="28"/>
          <w:szCs w:val="28"/>
          <w:lang w:val="uk-UA"/>
        </w:rPr>
      </w:pPr>
      <w:r w:rsidRPr="00022A81">
        <w:rPr>
          <w:color w:val="1C1C1C"/>
          <w:sz w:val="28"/>
          <w:szCs w:val="28"/>
          <w:lang w:val="uk-UA"/>
        </w:rPr>
        <w:t>Контактні особи –</w:t>
      </w:r>
      <w:r>
        <w:rPr>
          <w:color w:val="1C1C1C"/>
          <w:sz w:val="28"/>
          <w:szCs w:val="28"/>
          <w:lang w:val="uk-UA"/>
        </w:rPr>
        <w:t xml:space="preserve"> </w:t>
      </w:r>
      <w:r w:rsidRPr="00022A81">
        <w:rPr>
          <w:color w:val="1C1C1C"/>
          <w:sz w:val="28"/>
          <w:szCs w:val="28"/>
          <w:lang w:val="uk-UA"/>
        </w:rPr>
        <w:t xml:space="preserve">Ірина </w:t>
      </w:r>
      <w:proofErr w:type="spellStart"/>
      <w:r w:rsidRPr="00022A81">
        <w:rPr>
          <w:color w:val="1C1C1C"/>
          <w:sz w:val="28"/>
          <w:szCs w:val="28"/>
          <w:lang w:val="uk-UA"/>
        </w:rPr>
        <w:t>Смаль</w:t>
      </w:r>
      <w:proofErr w:type="spellEnd"/>
      <w:r>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w:t>
      </w:r>
      <w:r w:rsidRPr="00022A81">
        <w:rPr>
          <w:color w:val="1C1C1C"/>
          <w:sz w:val="28"/>
          <w:szCs w:val="28"/>
          <w:lang w:val="uk-UA"/>
        </w:rPr>
        <w:t xml:space="preserve"> </w:t>
      </w:r>
      <w:r>
        <w:rPr>
          <w:color w:val="1C1C1C"/>
          <w:sz w:val="28"/>
          <w:szCs w:val="28"/>
          <w:lang w:val="uk-UA"/>
        </w:rPr>
        <w:t>(</w:t>
      </w:r>
      <w:r w:rsidRPr="00022A81">
        <w:rPr>
          <w:color w:val="1C1C1C"/>
          <w:sz w:val="28"/>
          <w:szCs w:val="28"/>
          <w:lang w:val="uk-UA"/>
        </w:rPr>
        <w:t>096</w:t>
      </w:r>
      <w:r>
        <w:rPr>
          <w:color w:val="1C1C1C"/>
          <w:sz w:val="28"/>
          <w:szCs w:val="28"/>
          <w:lang w:val="uk-UA"/>
        </w:rPr>
        <w:t xml:space="preserve">) 306-93-79, </w:t>
      </w:r>
      <w:r w:rsidRPr="00022A81">
        <w:rPr>
          <w:color w:val="1C1C1C"/>
          <w:sz w:val="28"/>
          <w:szCs w:val="28"/>
          <w:lang w:val="uk-UA"/>
        </w:rPr>
        <w:t>Катерина Мартинюк-Лотоцька</w:t>
      </w:r>
      <w:r>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 (</w:t>
      </w:r>
      <w:r w:rsidRPr="00022A81">
        <w:rPr>
          <w:color w:val="1C1C1C"/>
          <w:sz w:val="28"/>
          <w:szCs w:val="28"/>
          <w:lang w:val="uk-UA"/>
        </w:rPr>
        <w:t>067</w:t>
      </w:r>
      <w:r>
        <w:rPr>
          <w:color w:val="1C1C1C"/>
          <w:sz w:val="28"/>
          <w:szCs w:val="28"/>
          <w:lang w:val="uk-UA"/>
        </w:rPr>
        <w:t xml:space="preserve">) </w:t>
      </w:r>
      <w:r w:rsidRPr="00022A81">
        <w:rPr>
          <w:color w:val="1C1C1C"/>
          <w:sz w:val="28"/>
          <w:szCs w:val="28"/>
          <w:lang w:val="uk-UA"/>
        </w:rPr>
        <w:t xml:space="preserve">186-53-14 </w:t>
      </w:r>
    </w:p>
    <w:p w:rsidR="00C56A0F" w:rsidRPr="00AC6AA0" w:rsidRDefault="00C56A0F" w:rsidP="00C56A0F">
      <w:pPr>
        <w:ind w:firstLine="709"/>
        <w:contextualSpacing/>
        <w:jc w:val="both"/>
        <w:rPr>
          <w:color w:val="1C1C1C"/>
          <w:sz w:val="28"/>
          <w:szCs w:val="28"/>
          <w:lang w:val="uk-UA"/>
        </w:rPr>
      </w:pPr>
      <w:proofErr w:type="spellStart"/>
      <w:r>
        <w:rPr>
          <w:color w:val="1C1C1C"/>
          <w:sz w:val="28"/>
          <w:szCs w:val="28"/>
          <w:lang w:val="uk-UA"/>
        </w:rPr>
        <w:t>е</w:t>
      </w:r>
      <w:r w:rsidRPr="00022A81">
        <w:rPr>
          <w:color w:val="1C1C1C"/>
          <w:sz w:val="28"/>
          <w:szCs w:val="28"/>
          <w:lang w:val="uk-UA"/>
        </w:rPr>
        <w:t>л</w:t>
      </w:r>
      <w:proofErr w:type="spellEnd"/>
      <w:r>
        <w:rPr>
          <w:color w:val="1C1C1C"/>
          <w:sz w:val="28"/>
          <w:szCs w:val="28"/>
          <w:lang w:val="uk-UA"/>
        </w:rPr>
        <w:t xml:space="preserve">. </w:t>
      </w:r>
      <w:r w:rsidRPr="00022A81">
        <w:rPr>
          <w:color w:val="1C1C1C"/>
          <w:sz w:val="28"/>
          <w:szCs w:val="28"/>
          <w:lang w:val="uk-UA"/>
        </w:rPr>
        <w:t>адреса: smal.surmy.21@gmail.com</w:t>
      </w:r>
    </w:p>
    <w:p w:rsidR="00C56A0F" w:rsidRPr="00AC6AA0" w:rsidRDefault="00C56A0F" w:rsidP="00C56A0F">
      <w:pPr>
        <w:numPr>
          <w:ilvl w:val="0"/>
          <w:numId w:val="1"/>
        </w:numPr>
        <w:ind w:left="709"/>
        <w:contextualSpacing/>
        <w:jc w:val="center"/>
        <w:rPr>
          <w:sz w:val="28"/>
          <w:szCs w:val="28"/>
        </w:rPr>
      </w:pPr>
      <w:r w:rsidRPr="00AC6AA0">
        <w:rPr>
          <w:color w:val="1C1C1C"/>
          <w:sz w:val="28"/>
          <w:szCs w:val="28"/>
          <w:lang w:val="uk-UA"/>
        </w:rPr>
        <w:t>Хід проведення Фестивалю</w:t>
      </w:r>
    </w:p>
    <w:p w:rsidR="00C56A0F" w:rsidRPr="00AC6AA0" w:rsidRDefault="00C56A0F" w:rsidP="00C56A0F">
      <w:pPr>
        <w:ind w:firstLine="426"/>
        <w:contextualSpacing/>
        <w:jc w:val="both"/>
        <w:rPr>
          <w:sz w:val="28"/>
          <w:szCs w:val="28"/>
        </w:rPr>
      </w:pPr>
      <w:r w:rsidRPr="00AC6AA0">
        <w:rPr>
          <w:color w:val="1C1C1C"/>
          <w:sz w:val="28"/>
          <w:szCs w:val="28"/>
          <w:lang w:val="uk-UA"/>
        </w:rPr>
        <w:t>6.1 Дитячо-юнацький Фестиваль мистецтв «Сурми звитяги» проводиться         у два тури:</w:t>
      </w:r>
    </w:p>
    <w:p w:rsidR="00C56A0F" w:rsidRDefault="00C56A0F" w:rsidP="00C56A0F">
      <w:pPr>
        <w:ind w:firstLine="426"/>
        <w:contextualSpacing/>
        <w:jc w:val="both"/>
        <w:rPr>
          <w:sz w:val="28"/>
          <w:szCs w:val="28"/>
          <w:lang w:val="uk-UA"/>
        </w:rPr>
      </w:pPr>
      <w:r w:rsidRPr="00D64C6F">
        <w:rPr>
          <w:sz w:val="28"/>
          <w:szCs w:val="28"/>
          <w:lang w:val="uk-UA"/>
        </w:rPr>
        <w:t>І-й тур - проводиться у містах, районах, областях України та громадах діаспори у жовтні 202</w:t>
      </w:r>
      <w:r>
        <w:rPr>
          <w:sz w:val="28"/>
          <w:szCs w:val="28"/>
          <w:lang w:val="uk-UA"/>
        </w:rPr>
        <w:t>1</w:t>
      </w:r>
      <w:r w:rsidRPr="00D64C6F">
        <w:rPr>
          <w:sz w:val="28"/>
          <w:szCs w:val="28"/>
          <w:lang w:val="uk-UA"/>
        </w:rPr>
        <w:t xml:space="preserve"> р.</w:t>
      </w:r>
      <w:r w:rsidRPr="00D64C6F">
        <w:rPr>
          <w:sz w:val="28"/>
          <w:szCs w:val="28"/>
        </w:rPr>
        <w:t>.</w:t>
      </w:r>
      <w:r w:rsidRPr="00D64C6F">
        <w:rPr>
          <w:sz w:val="28"/>
          <w:szCs w:val="28"/>
          <w:lang w:val="uk-UA"/>
        </w:rPr>
        <w:t xml:space="preserve"> Місцеві оргкомітети переглядають запропоновані програми, відбирають кращих учасників та надсилають заявки для участі у другому турі Фестивалю на електронну адресу оргкомітету: </w:t>
      </w:r>
      <w:proofErr w:type="spellStart"/>
      <w:r w:rsidRPr="00DE11AD">
        <w:rPr>
          <w:sz w:val="28"/>
          <w:szCs w:val="28"/>
        </w:rPr>
        <w:t>smal</w:t>
      </w:r>
      <w:proofErr w:type="spellEnd"/>
      <w:r w:rsidRPr="00DE11AD">
        <w:rPr>
          <w:sz w:val="28"/>
          <w:szCs w:val="28"/>
          <w:lang w:val="uk-UA"/>
        </w:rPr>
        <w:t>.</w:t>
      </w:r>
      <w:proofErr w:type="spellStart"/>
      <w:r w:rsidRPr="00DE11AD">
        <w:rPr>
          <w:sz w:val="28"/>
          <w:szCs w:val="28"/>
        </w:rPr>
        <w:t>surmy</w:t>
      </w:r>
      <w:proofErr w:type="spellEnd"/>
      <w:r w:rsidRPr="00DE11AD">
        <w:rPr>
          <w:sz w:val="28"/>
          <w:szCs w:val="28"/>
          <w:lang w:val="uk-UA"/>
        </w:rPr>
        <w:t>.21@</w:t>
      </w:r>
      <w:proofErr w:type="spellStart"/>
      <w:r w:rsidRPr="00DE11AD">
        <w:rPr>
          <w:sz w:val="28"/>
          <w:szCs w:val="28"/>
        </w:rPr>
        <w:t>gmail</w:t>
      </w:r>
      <w:proofErr w:type="spellEnd"/>
      <w:r w:rsidRPr="00DE11AD">
        <w:rPr>
          <w:sz w:val="28"/>
          <w:szCs w:val="28"/>
          <w:lang w:val="uk-UA"/>
        </w:rPr>
        <w:t>.</w:t>
      </w:r>
      <w:proofErr w:type="spellStart"/>
      <w:r w:rsidRPr="00DE11AD">
        <w:rPr>
          <w:sz w:val="28"/>
          <w:szCs w:val="28"/>
        </w:rPr>
        <w:t>com</w:t>
      </w:r>
      <w:proofErr w:type="spellEnd"/>
      <w:r w:rsidRPr="00DE11AD">
        <w:rPr>
          <w:sz w:val="28"/>
          <w:szCs w:val="28"/>
          <w:lang w:val="uk-UA"/>
        </w:rPr>
        <w:t xml:space="preserve"> з 14 по 23 жовтня 2021 р. (крім тих номінацій, які мають встановленні інші дати: образотворче мистецтво, художнє читання та авторська поезія). Оргкомітет може достроково припинити прийом заявок за умови повного сценічного наповнення усіх конкурсних днів.</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 xml:space="preserve">ІІ тур (Всеукраїнський) </w:t>
      </w:r>
      <w:r>
        <w:rPr>
          <w:color w:val="1C1C1C"/>
          <w:sz w:val="28"/>
          <w:szCs w:val="28"/>
          <w:lang w:val="uk-UA"/>
        </w:rPr>
        <w:t>в</w:t>
      </w:r>
      <w:r w:rsidRPr="00DE11AD">
        <w:rPr>
          <w:color w:val="1C1C1C"/>
          <w:sz w:val="28"/>
          <w:szCs w:val="28"/>
          <w:lang w:val="uk-UA"/>
        </w:rPr>
        <w:t>ідбудеться 05-07 листопада 2021 р. у с.</w:t>
      </w:r>
      <w:r>
        <w:rPr>
          <w:color w:val="1C1C1C"/>
          <w:sz w:val="28"/>
          <w:szCs w:val="28"/>
          <w:lang w:val="uk-UA"/>
        </w:rPr>
        <w:t xml:space="preserve"> </w:t>
      </w:r>
      <w:r w:rsidRPr="00DE11AD">
        <w:rPr>
          <w:color w:val="1C1C1C"/>
          <w:sz w:val="28"/>
          <w:szCs w:val="28"/>
          <w:lang w:val="uk-UA"/>
        </w:rPr>
        <w:t xml:space="preserve">Сокільники Львівської області, у Центрі мистецтв та дозвілля «Просвіта» (Львівська обл. </w:t>
      </w:r>
      <w:proofErr w:type="spellStart"/>
      <w:r w:rsidRPr="00DE11AD">
        <w:rPr>
          <w:color w:val="1C1C1C"/>
          <w:sz w:val="28"/>
          <w:szCs w:val="28"/>
          <w:lang w:val="uk-UA"/>
        </w:rPr>
        <w:t>с.Сокільники</w:t>
      </w:r>
      <w:proofErr w:type="spellEnd"/>
      <w:r w:rsidRPr="00DE11AD">
        <w:rPr>
          <w:color w:val="1C1C1C"/>
          <w:sz w:val="28"/>
          <w:szCs w:val="28"/>
          <w:lang w:val="uk-UA"/>
        </w:rPr>
        <w:t>, вул. Д.</w:t>
      </w:r>
      <w:r>
        <w:rPr>
          <w:color w:val="1C1C1C"/>
          <w:sz w:val="28"/>
          <w:szCs w:val="28"/>
          <w:lang w:val="uk-UA"/>
        </w:rPr>
        <w:t xml:space="preserve"> </w:t>
      </w:r>
      <w:r w:rsidRPr="00DE11AD">
        <w:rPr>
          <w:color w:val="1C1C1C"/>
          <w:sz w:val="28"/>
          <w:szCs w:val="28"/>
          <w:lang w:val="uk-UA"/>
        </w:rPr>
        <w:t>Галицького, 1; їхати маршрутним таксі №1004 від вул. Шота Руставелі у м.</w:t>
      </w:r>
      <w:r>
        <w:rPr>
          <w:color w:val="1C1C1C"/>
          <w:sz w:val="28"/>
          <w:szCs w:val="28"/>
          <w:lang w:val="uk-UA"/>
        </w:rPr>
        <w:t xml:space="preserve"> </w:t>
      </w:r>
      <w:r w:rsidRPr="00DE11AD">
        <w:rPr>
          <w:color w:val="1C1C1C"/>
          <w:sz w:val="28"/>
          <w:szCs w:val="28"/>
          <w:lang w:val="uk-UA"/>
        </w:rPr>
        <w:t>Льв</w:t>
      </w:r>
      <w:r>
        <w:rPr>
          <w:color w:val="1C1C1C"/>
          <w:sz w:val="28"/>
          <w:szCs w:val="28"/>
          <w:lang w:val="uk-UA"/>
        </w:rPr>
        <w:t>ів</w:t>
      </w:r>
      <w:r w:rsidRPr="00DE11AD">
        <w:rPr>
          <w:color w:val="1C1C1C"/>
          <w:sz w:val="28"/>
          <w:szCs w:val="28"/>
          <w:lang w:val="uk-UA"/>
        </w:rPr>
        <w:t xml:space="preserve"> (кожні 15-20 хв.) до Центру мистецтв та дозвілля «Просвіта», або від приміського залізничного вокзалу (від «Скрині») маршрутним таксі №</w:t>
      </w:r>
      <w:r>
        <w:rPr>
          <w:color w:val="1C1C1C"/>
          <w:sz w:val="28"/>
          <w:szCs w:val="28"/>
          <w:lang w:val="uk-UA"/>
        </w:rPr>
        <w:t xml:space="preserve"> </w:t>
      </w:r>
      <w:r w:rsidRPr="00DE11AD">
        <w:rPr>
          <w:color w:val="1C1C1C"/>
          <w:sz w:val="28"/>
          <w:szCs w:val="28"/>
          <w:lang w:val="uk-UA"/>
        </w:rPr>
        <w:t>141</w:t>
      </w:r>
      <w:r>
        <w:rPr>
          <w:color w:val="1C1C1C"/>
          <w:sz w:val="28"/>
          <w:szCs w:val="28"/>
          <w:lang w:val="uk-UA"/>
        </w:rPr>
        <w:t xml:space="preserve"> </w:t>
      </w:r>
      <w:r w:rsidRPr="00DE11AD">
        <w:rPr>
          <w:color w:val="1C1C1C"/>
          <w:sz w:val="28"/>
          <w:szCs w:val="28"/>
          <w:lang w:val="uk-UA"/>
        </w:rPr>
        <w:t>(все, що їде до Пустомит) до першої зупинки «Сокільники»</w:t>
      </w:r>
      <w:r>
        <w:rPr>
          <w:color w:val="1C1C1C"/>
          <w:sz w:val="28"/>
          <w:szCs w:val="28"/>
          <w:lang w:val="uk-UA"/>
        </w:rPr>
        <w:t xml:space="preserve"> і пішки до Центру 15-20 хвилин).</w:t>
      </w:r>
    </w:p>
    <w:p w:rsidR="00C56A0F" w:rsidRPr="006E07AF" w:rsidRDefault="00C56A0F" w:rsidP="00C56A0F">
      <w:pPr>
        <w:ind w:firstLine="426"/>
        <w:contextualSpacing/>
        <w:jc w:val="both"/>
        <w:rPr>
          <w:sz w:val="28"/>
          <w:szCs w:val="28"/>
          <w:lang w:val="uk-UA"/>
        </w:rPr>
      </w:pPr>
      <w:r w:rsidRPr="006E07AF">
        <w:rPr>
          <w:sz w:val="28"/>
          <w:szCs w:val="28"/>
          <w:lang w:val="uk-UA"/>
        </w:rPr>
        <w:t>Переможці Всеукраї</w:t>
      </w:r>
      <w:r>
        <w:rPr>
          <w:sz w:val="28"/>
          <w:szCs w:val="28"/>
          <w:lang w:val="uk-UA"/>
        </w:rPr>
        <w:t>нського туру у своїх номінаціях</w:t>
      </w:r>
      <w:r w:rsidRPr="006E07AF">
        <w:rPr>
          <w:sz w:val="28"/>
          <w:szCs w:val="28"/>
          <w:lang w:val="uk-UA"/>
        </w:rPr>
        <w:t xml:space="preserve"> нагороджуються дипломами відповідни</w:t>
      </w:r>
      <w:r>
        <w:rPr>
          <w:sz w:val="28"/>
          <w:szCs w:val="28"/>
          <w:lang w:val="uk-UA"/>
        </w:rPr>
        <w:t xml:space="preserve">х ступенів. </w:t>
      </w:r>
      <w:r w:rsidRPr="006E07AF">
        <w:rPr>
          <w:sz w:val="28"/>
          <w:szCs w:val="28"/>
          <w:lang w:val="uk-UA"/>
        </w:rPr>
        <w:t xml:space="preserve">Серед </w:t>
      </w:r>
      <w:r>
        <w:rPr>
          <w:sz w:val="28"/>
          <w:szCs w:val="28"/>
          <w:lang w:val="uk-UA"/>
        </w:rPr>
        <w:t>переможців</w:t>
      </w:r>
      <w:r w:rsidRPr="006E07AF">
        <w:rPr>
          <w:sz w:val="28"/>
          <w:szCs w:val="28"/>
          <w:lang w:val="uk-UA"/>
        </w:rPr>
        <w:t xml:space="preserve"> Фестивалю журі визначає учасників заключного </w:t>
      </w:r>
      <w:r>
        <w:rPr>
          <w:sz w:val="28"/>
          <w:szCs w:val="28"/>
          <w:lang w:val="uk-UA"/>
        </w:rPr>
        <w:t>Г</w:t>
      </w:r>
      <w:r w:rsidRPr="006E07AF">
        <w:rPr>
          <w:sz w:val="28"/>
          <w:szCs w:val="28"/>
          <w:lang w:val="uk-UA"/>
        </w:rPr>
        <w:t>ала-концерту.</w:t>
      </w:r>
    </w:p>
    <w:p w:rsidR="00C56A0F" w:rsidRPr="00AC6AA0" w:rsidRDefault="00C56A0F" w:rsidP="00C56A0F">
      <w:pPr>
        <w:ind w:firstLine="426"/>
        <w:contextualSpacing/>
        <w:jc w:val="both"/>
        <w:rPr>
          <w:sz w:val="28"/>
          <w:szCs w:val="28"/>
        </w:rPr>
      </w:pPr>
      <w:r w:rsidRPr="00AC6AA0">
        <w:rPr>
          <w:color w:val="1C1C1C"/>
          <w:sz w:val="28"/>
          <w:szCs w:val="28"/>
          <w:lang w:val="uk-UA"/>
        </w:rPr>
        <w:t>6.2. Гала-концерт та церемонія нагородження лауреатів.</w:t>
      </w:r>
    </w:p>
    <w:p w:rsidR="00C56A0F" w:rsidRDefault="00C56A0F" w:rsidP="00C56A0F">
      <w:pPr>
        <w:ind w:firstLine="426"/>
        <w:contextualSpacing/>
        <w:jc w:val="both"/>
        <w:rPr>
          <w:color w:val="1C1C1C"/>
          <w:sz w:val="28"/>
          <w:szCs w:val="28"/>
          <w:lang w:val="uk-UA"/>
        </w:rPr>
      </w:pPr>
      <w:r w:rsidRPr="006076D3">
        <w:rPr>
          <w:color w:val="1C1C1C"/>
          <w:sz w:val="28"/>
          <w:szCs w:val="28"/>
          <w:lang w:val="uk-UA"/>
        </w:rPr>
        <w:t xml:space="preserve">29 листопада 2021р. у приміщенні Львівського національного академічного театру опери та балету ім. Соломії Крушельницької відбудеться церемонія нагородження </w:t>
      </w:r>
      <w:r>
        <w:rPr>
          <w:color w:val="1C1C1C"/>
          <w:sz w:val="28"/>
          <w:szCs w:val="28"/>
          <w:lang w:val="uk-UA"/>
        </w:rPr>
        <w:t xml:space="preserve">переможців Фестивалю </w:t>
      </w:r>
      <w:r w:rsidRPr="006076D3">
        <w:rPr>
          <w:color w:val="1C1C1C"/>
          <w:sz w:val="28"/>
          <w:szCs w:val="28"/>
          <w:lang w:val="uk-UA"/>
        </w:rPr>
        <w:t xml:space="preserve">та святковий </w:t>
      </w:r>
      <w:r>
        <w:rPr>
          <w:color w:val="1C1C1C"/>
          <w:sz w:val="28"/>
          <w:szCs w:val="28"/>
          <w:lang w:val="uk-UA"/>
        </w:rPr>
        <w:t>Гала-концерт.</w:t>
      </w:r>
    </w:p>
    <w:p w:rsidR="00C56A0F" w:rsidRDefault="00C56A0F" w:rsidP="00C56A0F">
      <w:pPr>
        <w:ind w:firstLine="426"/>
        <w:contextualSpacing/>
        <w:jc w:val="both"/>
        <w:rPr>
          <w:color w:val="1C1C1C"/>
          <w:sz w:val="28"/>
          <w:szCs w:val="28"/>
          <w:lang w:val="uk-UA"/>
        </w:rPr>
      </w:pPr>
      <w:r w:rsidRPr="006076D3">
        <w:rPr>
          <w:color w:val="1C1C1C"/>
          <w:sz w:val="28"/>
          <w:szCs w:val="28"/>
          <w:lang w:val="uk-UA"/>
        </w:rPr>
        <w:t>УВАГА!!! Дата може змінюватися.</w:t>
      </w:r>
    </w:p>
    <w:p w:rsidR="00C56A0F" w:rsidRDefault="00C56A0F" w:rsidP="00C56A0F">
      <w:pPr>
        <w:ind w:firstLine="426"/>
        <w:contextualSpacing/>
        <w:jc w:val="both"/>
        <w:rPr>
          <w:color w:val="1C1C1C"/>
          <w:sz w:val="28"/>
          <w:szCs w:val="28"/>
          <w:lang w:val="uk-UA"/>
        </w:rPr>
      </w:pPr>
    </w:p>
    <w:p w:rsidR="00C56A0F" w:rsidRPr="00AC6AA0" w:rsidRDefault="00C56A0F" w:rsidP="00C56A0F">
      <w:pPr>
        <w:numPr>
          <w:ilvl w:val="0"/>
          <w:numId w:val="1"/>
        </w:numPr>
        <w:ind w:left="0" w:firstLine="0"/>
        <w:contextualSpacing/>
        <w:jc w:val="center"/>
        <w:rPr>
          <w:sz w:val="28"/>
          <w:szCs w:val="28"/>
        </w:rPr>
      </w:pPr>
      <w:r w:rsidRPr="00AC6AA0">
        <w:rPr>
          <w:color w:val="1C1C1C"/>
          <w:sz w:val="28"/>
          <w:szCs w:val="28"/>
          <w:lang w:val="uk-UA"/>
        </w:rPr>
        <w:t>Фінансування Фестивалю</w:t>
      </w:r>
    </w:p>
    <w:p w:rsidR="00C56A0F" w:rsidRDefault="00C56A0F" w:rsidP="00C56A0F">
      <w:pPr>
        <w:ind w:firstLine="426"/>
        <w:contextualSpacing/>
        <w:jc w:val="both"/>
        <w:rPr>
          <w:color w:val="1C1C1C"/>
          <w:sz w:val="28"/>
          <w:szCs w:val="28"/>
          <w:lang w:val="uk-UA"/>
        </w:rPr>
      </w:pPr>
      <w:r w:rsidRPr="00AC6AA0">
        <w:rPr>
          <w:color w:val="1C1C1C"/>
          <w:sz w:val="28"/>
          <w:szCs w:val="28"/>
          <w:lang w:val="uk-UA"/>
        </w:rPr>
        <w:t>7.1. Витрати на проїзд, проживання та харчування учасників Фестивалю здійснюються за рахунок організації, що їх відряджає або інших джерел фінансування, не заборонених чинним законодавством України.</w:t>
      </w:r>
    </w:p>
    <w:p w:rsidR="00C56A0F" w:rsidRPr="00C56A0F" w:rsidRDefault="00C56A0F" w:rsidP="00C56A0F">
      <w:pPr>
        <w:ind w:firstLine="426"/>
        <w:contextualSpacing/>
        <w:jc w:val="center"/>
        <w:rPr>
          <w:color w:val="1C1C1C"/>
          <w:sz w:val="28"/>
          <w:szCs w:val="28"/>
        </w:rPr>
      </w:pPr>
    </w:p>
    <w:p w:rsidR="00C56A0F" w:rsidRPr="00AC6AA0" w:rsidRDefault="00C56A0F" w:rsidP="00C56A0F">
      <w:pPr>
        <w:ind w:firstLine="426"/>
        <w:contextualSpacing/>
        <w:jc w:val="center"/>
        <w:rPr>
          <w:sz w:val="28"/>
          <w:szCs w:val="28"/>
        </w:rPr>
      </w:pPr>
      <w:r w:rsidRPr="00AC6AA0">
        <w:rPr>
          <w:color w:val="1C1C1C"/>
          <w:sz w:val="28"/>
          <w:szCs w:val="28"/>
          <w:lang w:val="en-US"/>
        </w:rPr>
        <w:t>VIII</w:t>
      </w:r>
      <w:r w:rsidRPr="00AC6AA0">
        <w:rPr>
          <w:color w:val="1C1C1C"/>
          <w:sz w:val="28"/>
          <w:szCs w:val="28"/>
          <w:lang w:val="uk-UA"/>
        </w:rPr>
        <w:t>. Перебування учасників Фестивалю у м. Львові</w:t>
      </w:r>
    </w:p>
    <w:p w:rsidR="00C56A0F" w:rsidRPr="00AC6AA0" w:rsidRDefault="00C56A0F" w:rsidP="00C56A0F">
      <w:pPr>
        <w:ind w:firstLine="426"/>
        <w:contextualSpacing/>
        <w:jc w:val="both"/>
        <w:rPr>
          <w:sz w:val="28"/>
          <w:szCs w:val="28"/>
        </w:rPr>
      </w:pPr>
      <w:r>
        <w:rPr>
          <w:color w:val="1C1C1C"/>
          <w:sz w:val="28"/>
          <w:szCs w:val="28"/>
          <w:lang w:val="uk-UA"/>
        </w:rPr>
        <w:t xml:space="preserve"> </w:t>
      </w:r>
      <w:r w:rsidRPr="00AC6AA0">
        <w:rPr>
          <w:color w:val="1C1C1C"/>
          <w:sz w:val="28"/>
          <w:szCs w:val="28"/>
          <w:lang w:val="uk-UA"/>
        </w:rPr>
        <w:t>8.</w:t>
      </w:r>
      <w:r>
        <w:rPr>
          <w:color w:val="1C1C1C"/>
          <w:sz w:val="28"/>
          <w:szCs w:val="28"/>
          <w:lang w:val="uk-UA"/>
        </w:rPr>
        <w:t>1</w:t>
      </w:r>
      <w:r w:rsidRPr="00AC6AA0">
        <w:rPr>
          <w:color w:val="1C1C1C"/>
          <w:sz w:val="28"/>
          <w:szCs w:val="28"/>
          <w:lang w:val="uk-UA"/>
        </w:rPr>
        <w:t xml:space="preserve">. Під час святкового Гала-концерту </w:t>
      </w:r>
      <w:r>
        <w:rPr>
          <w:color w:val="1C1C1C"/>
          <w:sz w:val="28"/>
          <w:szCs w:val="28"/>
          <w:lang w:val="uk-UA"/>
        </w:rPr>
        <w:t>29</w:t>
      </w:r>
      <w:r w:rsidRPr="00AC6AA0">
        <w:rPr>
          <w:color w:val="1C1C1C"/>
          <w:sz w:val="28"/>
          <w:szCs w:val="28"/>
          <w:lang w:val="uk-UA"/>
        </w:rPr>
        <w:t xml:space="preserve"> листопада 202</w:t>
      </w:r>
      <w:r>
        <w:rPr>
          <w:color w:val="1C1C1C"/>
          <w:sz w:val="28"/>
          <w:szCs w:val="28"/>
          <w:lang w:val="uk-UA"/>
        </w:rPr>
        <w:t>1</w:t>
      </w:r>
      <w:r w:rsidRPr="00AC6AA0">
        <w:rPr>
          <w:color w:val="1C1C1C"/>
          <w:sz w:val="28"/>
          <w:szCs w:val="28"/>
          <w:lang w:val="uk-UA"/>
        </w:rPr>
        <w:t>р. у Львівському національному академічному театрі опери та балету ім. Соломії Крушельницької відбудеться:</w:t>
      </w:r>
    </w:p>
    <w:p w:rsidR="00C56A0F" w:rsidRPr="00AC6AA0" w:rsidRDefault="00C56A0F" w:rsidP="00C56A0F">
      <w:pPr>
        <w:suppressAutoHyphens w:val="0"/>
        <w:ind w:left="426"/>
        <w:contextualSpacing/>
        <w:jc w:val="both"/>
        <w:rPr>
          <w:sz w:val="28"/>
          <w:szCs w:val="28"/>
        </w:rPr>
      </w:pPr>
      <w:r w:rsidRPr="00AC6AA0">
        <w:rPr>
          <w:color w:val="1C1C1C"/>
          <w:sz w:val="28"/>
          <w:szCs w:val="28"/>
          <w:lang w:val="uk-UA"/>
        </w:rPr>
        <w:t xml:space="preserve">генеральна репетиція Гала-концерту, </w:t>
      </w:r>
    </w:p>
    <w:p w:rsidR="00C56A0F" w:rsidRPr="00AC6AA0" w:rsidRDefault="00C56A0F" w:rsidP="00C56A0F">
      <w:pPr>
        <w:suppressAutoHyphens w:val="0"/>
        <w:ind w:left="426"/>
        <w:contextualSpacing/>
        <w:jc w:val="both"/>
        <w:rPr>
          <w:sz w:val="28"/>
          <w:szCs w:val="28"/>
        </w:rPr>
      </w:pPr>
      <w:r w:rsidRPr="00AC6AA0">
        <w:rPr>
          <w:color w:val="1C1C1C"/>
          <w:sz w:val="28"/>
          <w:szCs w:val="28"/>
          <w:lang w:val="uk-UA"/>
        </w:rPr>
        <w:t xml:space="preserve">церемонія урочистого нагородження лауреатів та дипломантів, </w:t>
      </w:r>
    </w:p>
    <w:p w:rsidR="00C56A0F" w:rsidRPr="00AC6AA0" w:rsidRDefault="00C56A0F" w:rsidP="00C56A0F">
      <w:pPr>
        <w:suppressAutoHyphens w:val="0"/>
        <w:ind w:left="426"/>
        <w:contextualSpacing/>
        <w:jc w:val="both"/>
        <w:rPr>
          <w:sz w:val="28"/>
          <w:szCs w:val="28"/>
        </w:rPr>
      </w:pPr>
      <w:r w:rsidRPr="00AC6AA0">
        <w:rPr>
          <w:color w:val="1C1C1C"/>
          <w:sz w:val="28"/>
          <w:szCs w:val="28"/>
          <w:lang w:val="uk-UA"/>
        </w:rPr>
        <w:t>святковий Гала-концерт лауреатів та гостей Фестивалю.</w:t>
      </w:r>
    </w:p>
    <w:p w:rsidR="00C56A0F" w:rsidRPr="00AC6AA0" w:rsidRDefault="00C56A0F" w:rsidP="00C56A0F">
      <w:pPr>
        <w:ind w:firstLine="426"/>
        <w:contextualSpacing/>
        <w:jc w:val="both"/>
        <w:rPr>
          <w:color w:val="1C1C1C"/>
          <w:sz w:val="28"/>
          <w:szCs w:val="28"/>
        </w:rPr>
      </w:pPr>
      <w:proofErr w:type="spellStart"/>
      <w:r w:rsidRPr="00AC6AA0">
        <w:rPr>
          <w:color w:val="1C1C1C"/>
          <w:sz w:val="28"/>
          <w:szCs w:val="28"/>
        </w:rPr>
        <w:lastRenderedPageBreak/>
        <w:t>Додаткові</w:t>
      </w:r>
      <w:proofErr w:type="spellEnd"/>
      <w:r w:rsidRPr="00AC6AA0">
        <w:rPr>
          <w:color w:val="1C1C1C"/>
          <w:sz w:val="28"/>
          <w:szCs w:val="28"/>
        </w:rPr>
        <w:t xml:space="preserve"> </w:t>
      </w:r>
      <w:proofErr w:type="spellStart"/>
      <w:r w:rsidRPr="00AC6AA0">
        <w:rPr>
          <w:color w:val="1C1C1C"/>
          <w:sz w:val="28"/>
          <w:szCs w:val="28"/>
        </w:rPr>
        <w:t>питання</w:t>
      </w:r>
      <w:proofErr w:type="spellEnd"/>
      <w:r w:rsidRPr="00AC6AA0">
        <w:rPr>
          <w:color w:val="1C1C1C"/>
          <w:sz w:val="28"/>
          <w:szCs w:val="28"/>
        </w:rPr>
        <w:t xml:space="preserve"> </w:t>
      </w:r>
      <w:proofErr w:type="spellStart"/>
      <w:r w:rsidRPr="00AC6AA0">
        <w:rPr>
          <w:color w:val="1C1C1C"/>
          <w:sz w:val="28"/>
          <w:szCs w:val="28"/>
        </w:rPr>
        <w:t>перебування</w:t>
      </w:r>
      <w:proofErr w:type="spellEnd"/>
      <w:r w:rsidRPr="00AC6AA0">
        <w:rPr>
          <w:color w:val="1C1C1C"/>
          <w:sz w:val="28"/>
          <w:szCs w:val="28"/>
        </w:rPr>
        <w:t xml:space="preserve"> </w:t>
      </w:r>
      <w:proofErr w:type="spellStart"/>
      <w:r w:rsidRPr="00AC6AA0">
        <w:rPr>
          <w:color w:val="1C1C1C"/>
          <w:sz w:val="28"/>
          <w:szCs w:val="28"/>
        </w:rPr>
        <w:t>учасників</w:t>
      </w:r>
      <w:proofErr w:type="spellEnd"/>
      <w:r w:rsidRPr="00AC6AA0">
        <w:rPr>
          <w:color w:val="1C1C1C"/>
          <w:sz w:val="28"/>
          <w:szCs w:val="28"/>
        </w:rPr>
        <w:t xml:space="preserve"> </w:t>
      </w:r>
      <w:proofErr w:type="spellStart"/>
      <w:r w:rsidRPr="00AC6AA0">
        <w:rPr>
          <w:color w:val="1C1C1C"/>
          <w:sz w:val="28"/>
          <w:szCs w:val="28"/>
        </w:rPr>
        <w:t>святкового</w:t>
      </w:r>
      <w:proofErr w:type="spellEnd"/>
      <w:r w:rsidRPr="00AC6AA0">
        <w:rPr>
          <w:color w:val="1C1C1C"/>
          <w:sz w:val="28"/>
          <w:szCs w:val="28"/>
        </w:rPr>
        <w:t xml:space="preserve"> концерту                     у м. </w:t>
      </w:r>
      <w:proofErr w:type="spellStart"/>
      <w:r w:rsidRPr="00AC6AA0">
        <w:rPr>
          <w:color w:val="1C1C1C"/>
          <w:sz w:val="28"/>
          <w:szCs w:val="28"/>
        </w:rPr>
        <w:t>Льв</w:t>
      </w:r>
      <w:r>
        <w:rPr>
          <w:color w:val="1C1C1C"/>
          <w:sz w:val="28"/>
          <w:szCs w:val="28"/>
          <w:lang w:val="uk-UA"/>
        </w:rPr>
        <w:t>ів</w:t>
      </w:r>
      <w:proofErr w:type="spellEnd"/>
      <w:r w:rsidRPr="00AC6AA0">
        <w:rPr>
          <w:color w:val="1C1C1C"/>
          <w:sz w:val="28"/>
          <w:szCs w:val="28"/>
        </w:rPr>
        <w:t xml:space="preserve"> </w:t>
      </w:r>
      <w:proofErr w:type="spellStart"/>
      <w:r w:rsidRPr="00AC6AA0">
        <w:rPr>
          <w:color w:val="1C1C1C"/>
          <w:sz w:val="28"/>
          <w:szCs w:val="28"/>
        </w:rPr>
        <w:t>погоджується</w:t>
      </w:r>
      <w:proofErr w:type="spellEnd"/>
      <w:r w:rsidRPr="00AC6AA0">
        <w:rPr>
          <w:color w:val="1C1C1C"/>
          <w:sz w:val="28"/>
          <w:szCs w:val="28"/>
        </w:rPr>
        <w:t xml:space="preserve"> з </w:t>
      </w:r>
      <w:proofErr w:type="spellStart"/>
      <w:r w:rsidRPr="00AC6AA0">
        <w:rPr>
          <w:color w:val="1C1C1C"/>
          <w:sz w:val="28"/>
          <w:szCs w:val="28"/>
        </w:rPr>
        <w:t>оргкомітетом</w:t>
      </w:r>
      <w:proofErr w:type="spellEnd"/>
      <w:r w:rsidRPr="00AC6AA0">
        <w:rPr>
          <w:color w:val="1C1C1C"/>
          <w:sz w:val="28"/>
          <w:szCs w:val="28"/>
        </w:rPr>
        <w:t xml:space="preserve"> </w:t>
      </w:r>
      <w:r w:rsidRPr="00AC6AA0">
        <w:rPr>
          <w:color w:val="1C1C1C"/>
          <w:sz w:val="28"/>
          <w:szCs w:val="28"/>
          <w:lang w:val="uk-UA"/>
        </w:rPr>
        <w:t>у</w:t>
      </w:r>
      <w:r w:rsidRPr="00AC6AA0">
        <w:rPr>
          <w:color w:val="1C1C1C"/>
          <w:sz w:val="28"/>
          <w:szCs w:val="28"/>
        </w:rPr>
        <w:t xml:space="preserve"> </w:t>
      </w:r>
      <w:proofErr w:type="spellStart"/>
      <w:r w:rsidRPr="00AC6AA0">
        <w:rPr>
          <w:color w:val="1C1C1C"/>
          <w:sz w:val="28"/>
          <w:szCs w:val="28"/>
        </w:rPr>
        <w:t>робочому</w:t>
      </w:r>
      <w:proofErr w:type="spellEnd"/>
      <w:r w:rsidRPr="00AC6AA0">
        <w:rPr>
          <w:color w:val="1C1C1C"/>
          <w:sz w:val="28"/>
          <w:szCs w:val="28"/>
        </w:rPr>
        <w:t xml:space="preserve"> порядку. </w:t>
      </w:r>
      <w:r w:rsidRPr="00AC6AA0">
        <w:rPr>
          <w:color w:val="1C1C1C"/>
          <w:sz w:val="28"/>
          <w:szCs w:val="28"/>
          <w:u w:val="single"/>
        </w:rPr>
        <w:t xml:space="preserve">Дата і час </w:t>
      </w:r>
      <w:proofErr w:type="spellStart"/>
      <w:r w:rsidRPr="00AC6AA0">
        <w:rPr>
          <w:color w:val="1C1C1C"/>
          <w:sz w:val="28"/>
          <w:szCs w:val="28"/>
          <w:u w:val="single"/>
        </w:rPr>
        <w:t>генеральної</w:t>
      </w:r>
      <w:proofErr w:type="spellEnd"/>
      <w:r w:rsidRPr="00AC6AA0">
        <w:rPr>
          <w:color w:val="1C1C1C"/>
          <w:sz w:val="28"/>
          <w:szCs w:val="28"/>
          <w:u w:val="single"/>
        </w:rPr>
        <w:t xml:space="preserve"> </w:t>
      </w:r>
      <w:proofErr w:type="spellStart"/>
      <w:r w:rsidRPr="00AC6AA0">
        <w:rPr>
          <w:color w:val="1C1C1C"/>
          <w:sz w:val="28"/>
          <w:szCs w:val="28"/>
          <w:u w:val="single"/>
        </w:rPr>
        <w:t>репетиції</w:t>
      </w:r>
      <w:proofErr w:type="spellEnd"/>
      <w:r w:rsidRPr="00AC6AA0">
        <w:rPr>
          <w:color w:val="1C1C1C"/>
          <w:sz w:val="28"/>
          <w:szCs w:val="28"/>
          <w:u w:val="single"/>
        </w:rPr>
        <w:t xml:space="preserve">, </w:t>
      </w:r>
      <w:proofErr w:type="spellStart"/>
      <w:r w:rsidRPr="00AC6AA0">
        <w:rPr>
          <w:color w:val="1C1C1C"/>
          <w:sz w:val="28"/>
          <w:szCs w:val="28"/>
          <w:u w:val="single"/>
        </w:rPr>
        <w:t>церемонії</w:t>
      </w:r>
      <w:proofErr w:type="spellEnd"/>
      <w:r w:rsidRPr="00AC6AA0">
        <w:rPr>
          <w:color w:val="1C1C1C"/>
          <w:sz w:val="28"/>
          <w:szCs w:val="28"/>
          <w:u w:val="single"/>
        </w:rPr>
        <w:t xml:space="preserve"> </w:t>
      </w:r>
      <w:proofErr w:type="spellStart"/>
      <w:r w:rsidRPr="00AC6AA0">
        <w:rPr>
          <w:color w:val="1C1C1C"/>
          <w:sz w:val="28"/>
          <w:szCs w:val="28"/>
          <w:u w:val="single"/>
        </w:rPr>
        <w:t>нагородження</w:t>
      </w:r>
      <w:proofErr w:type="spellEnd"/>
      <w:r w:rsidRPr="00AC6AA0">
        <w:rPr>
          <w:color w:val="1C1C1C"/>
          <w:sz w:val="28"/>
          <w:szCs w:val="28"/>
          <w:u w:val="single"/>
        </w:rPr>
        <w:t xml:space="preserve"> та </w:t>
      </w:r>
      <w:r w:rsidRPr="00AC6AA0">
        <w:rPr>
          <w:color w:val="1C1C1C"/>
          <w:sz w:val="28"/>
          <w:szCs w:val="28"/>
          <w:u w:val="single"/>
          <w:lang w:val="uk-UA"/>
        </w:rPr>
        <w:t>Г</w:t>
      </w:r>
      <w:r w:rsidRPr="00AC6AA0">
        <w:rPr>
          <w:color w:val="1C1C1C"/>
          <w:sz w:val="28"/>
          <w:szCs w:val="28"/>
          <w:u w:val="single"/>
        </w:rPr>
        <w:t xml:space="preserve">ала-концерту </w:t>
      </w:r>
      <w:proofErr w:type="spellStart"/>
      <w:r w:rsidRPr="00AC6AA0">
        <w:rPr>
          <w:color w:val="1C1C1C"/>
          <w:sz w:val="28"/>
          <w:szCs w:val="28"/>
          <w:u w:val="single"/>
        </w:rPr>
        <w:t>може</w:t>
      </w:r>
      <w:proofErr w:type="spellEnd"/>
      <w:r w:rsidRPr="00AC6AA0">
        <w:rPr>
          <w:color w:val="1C1C1C"/>
          <w:sz w:val="28"/>
          <w:szCs w:val="28"/>
          <w:u w:val="single"/>
        </w:rPr>
        <w:t xml:space="preserve"> бути </w:t>
      </w:r>
      <w:proofErr w:type="spellStart"/>
      <w:r w:rsidRPr="00AC6AA0">
        <w:rPr>
          <w:color w:val="1C1C1C"/>
          <w:sz w:val="28"/>
          <w:szCs w:val="28"/>
          <w:u w:val="single"/>
        </w:rPr>
        <w:t>скорегована</w:t>
      </w:r>
      <w:proofErr w:type="spellEnd"/>
      <w:r w:rsidRPr="00AC6AA0">
        <w:rPr>
          <w:color w:val="1C1C1C"/>
          <w:sz w:val="28"/>
          <w:szCs w:val="28"/>
          <w:u w:val="single"/>
        </w:rPr>
        <w:t>.</w:t>
      </w:r>
    </w:p>
    <w:p w:rsidR="00C56A0F" w:rsidRPr="006076D3" w:rsidRDefault="00C56A0F" w:rsidP="00C56A0F">
      <w:pPr>
        <w:ind w:firstLine="426"/>
        <w:contextualSpacing/>
        <w:jc w:val="both"/>
        <w:rPr>
          <w:color w:val="1C1C1C"/>
          <w:sz w:val="28"/>
          <w:szCs w:val="28"/>
          <w:lang w:val="uk-UA"/>
        </w:rPr>
      </w:pPr>
      <w:proofErr w:type="spellStart"/>
      <w:r w:rsidRPr="006076D3">
        <w:rPr>
          <w:color w:val="1C1C1C"/>
          <w:sz w:val="28"/>
          <w:szCs w:val="28"/>
        </w:rPr>
        <w:t>Додаткову</w:t>
      </w:r>
      <w:proofErr w:type="spellEnd"/>
      <w:r w:rsidRPr="006076D3">
        <w:rPr>
          <w:color w:val="1C1C1C"/>
          <w:sz w:val="28"/>
          <w:szCs w:val="28"/>
        </w:rPr>
        <w:t xml:space="preserve"> </w:t>
      </w:r>
      <w:proofErr w:type="spellStart"/>
      <w:r w:rsidRPr="006076D3">
        <w:rPr>
          <w:color w:val="1C1C1C"/>
          <w:sz w:val="28"/>
          <w:szCs w:val="28"/>
        </w:rPr>
        <w:t>інформацію</w:t>
      </w:r>
      <w:proofErr w:type="spellEnd"/>
      <w:r w:rsidRPr="006076D3">
        <w:rPr>
          <w:color w:val="1C1C1C"/>
          <w:sz w:val="28"/>
          <w:szCs w:val="28"/>
        </w:rPr>
        <w:t xml:space="preserve"> </w:t>
      </w:r>
      <w:proofErr w:type="spellStart"/>
      <w:r w:rsidRPr="006076D3">
        <w:rPr>
          <w:color w:val="1C1C1C"/>
          <w:sz w:val="28"/>
          <w:szCs w:val="28"/>
        </w:rPr>
        <w:t>можна</w:t>
      </w:r>
      <w:proofErr w:type="spellEnd"/>
      <w:r w:rsidRPr="006076D3">
        <w:rPr>
          <w:color w:val="1C1C1C"/>
          <w:sz w:val="28"/>
          <w:szCs w:val="28"/>
        </w:rPr>
        <w:t xml:space="preserve"> </w:t>
      </w:r>
      <w:proofErr w:type="spellStart"/>
      <w:r w:rsidRPr="006076D3">
        <w:rPr>
          <w:color w:val="1C1C1C"/>
          <w:sz w:val="28"/>
          <w:szCs w:val="28"/>
        </w:rPr>
        <w:t>отримати</w:t>
      </w:r>
      <w:proofErr w:type="spellEnd"/>
      <w:r w:rsidRPr="006076D3">
        <w:rPr>
          <w:color w:val="1C1C1C"/>
          <w:sz w:val="28"/>
          <w:szCs w:val="28"/>
        </w:rPr>
        <w:t xml:space="preserve"> за телефонами </w:t>
      </w:r>
      <w:proofErr w:type="spellStart"/>
      <w:r w:rsidRPr="006076D3">
        <w:rPr>
          <w:color w:val="1C1C1C"/>
          <w:sz w:val="28"/>
          <w:szCs w:val="28"/>
        </w:rPr>
        <w:t>оргкомітету</w:t>
      </w:r>
      <w:proofErr w:type="spellEnd"/>
      <w:r w:rsidRPr="006076D3">
        <w:rPr>
          <w:color w:val="1C1C1C"/>
          <w:sz w:val="28"/>
          <w:szCs w:val="28"/>
        </w:rPr>
        <w:t xml:space="preserve">. </w:t>
      </w:r>
      <w:proofErr w:type="spellStart"/>
      <w:r w:rsidRPr="006076D3">
        <w:rPr>
          <w:color w:val="1C1C1C"/>
          <w:sz w:val="28"/>
          <w:szCs w:val="28"/>
        </w:rPr>
        <w:t>Контактні</w:t>
      </w:r>
      <w:proofErr w:type="spellEnd"/>
      <w:r w:rsidRPr="006076D3">
        <w:rPr>
          <w:color w:val="1C1C1C"/>
          <w:sz w:val="28"/>
          <w:szCs w:val="28"/>
        </w:rPr>
        <w:t xml:space="preserve"> особи –</w:t>
      </w:r>
      <w:proofErr w:type="spellStart"/>
      <w:r w:rsidRPr="006076D3">
        <w:rPr>
          <w:color w:val="1C1C1C"/>
          <w:sz w:val="28"/>
          <w:szCs w:val="28"/>
        </w:rPr>
        <w:t>Ірина</w:t>
      </w:r>
      <w:proofErr w:type="spellEnd"/>
      <w:r w:rsidRPr="006076D3">
        <w:rPr>
          <w:color w:val="1C1C1C"/>
          <w:sz w:val="28"/>
          <w:szCs w:val="28"/>
        </w:rPr>
        <w:t xml:space="preserve"> </w:t>
      </w:r>
      <w:proofErr w:type="spellStart"/>
      <w:r w:rsidRPr="006076D3">
        <w:rPr>
          <w:color w:val="1C1C1C"/>
          <w:sz w:val="28"/>
          <w:szCs w:val="28"/>
        </w:rPr>
        <w:t>Смаль</w:t>
      </w:r>
      <w:proofErr w:type="spellEnd"/>
      <w:r>
        <w:rPr>
          <w:color w:val="1C1C1C"/>
          <w:sz w:val="28"/>
          <w:szCs w:val="28"/>
          <w:lang w:val="uk-UA"/>
        </w:rPr>
        <w:t xml:space="preserve"> </w:t>
      </w:r>
      <w:proofErr w:type="spellStart"/>
      <w:r>
        <w:rPr>
          <w:color w:val="1C1C1C"/>
          <w:sz w:val="28"/>
          <w:szCs w:val="28"/>
          <w:lang w:val="uk-UA"/>
        </w:rPr>
        <w:t>тел</w:t>
      </w:r>
      <w:proofErr w:type="spellEnd"/>
      <w:r>
        <w:rPr>
          <w:color w:val="1C1C1C"/>
          <w:sz w:val="28"/>
          <w:szCs w:val="28"/>
          <w:lang w:val="uk-UA"/>
        </w:rPr>
        <w:t>.</w:t>
      </w:r>
      <w:r w:rsidRPr="006076D3">
        <w:rPr>
          <w:color w:val="1C1C1C"/>
          <w:sz w:val="28"/>
          <w:szCs w:val="28"/>
        </w:rPr>
        <w:t xml:space="preserve"> </w:t>
      </w:r>
      <w:r>
        <w:rPr>
          <w:color w:val="1C1C1C"/>
          <w:sz w:val="28"/>
          <w:szCs w:val="28"/>
          <w:lang w:val="uk-UA"/>
        </w:rPr>
        <w:t>(</w:t>
      </w:r>
      <w:r w:rsidRPr="006076D3">
        <w:rPr>
          <w:color w:val="1C1C1C"/>
          <w:sz w:val="28"/>
          <w:szCs w:val="28"/>
        </w:rPr>
        <w:t>096</w:t>
      </w:r>
      <w:r>
        <w:rPr>
          <w:color w:val="1C1C1C"/>
          <w:sz w:val="28"/>
          <w:szCs w:val="28"/>
          <w:lang w:val="uk-UA"/>
        </w:rPr>
        <w:t>)</w:t>
      </w:r>
      <w:r>
        <w:rPr>
          <w:color w:val="1C1C1C"/>
          <w:sz w:val="28"/>
          <w:szCs w:val="28"/>
        </w:rPr>
        <w:t xml:space="preserve"> 306-93-79, </w:t>
      </w:r>
      <w:r w:rsidRPr="006076D3">
        <w:rPr>
          <w:color w:val="1C1C1C"/>
          <w:sz w:val="28"/>
          <w:szCs w:val="28"/>
        </w:rPr>
        <w:t xml:space="preserve">Катерина </w:t>
      </w:r>
      <w:proofErr w:type="spellStart"/>
      <w:r w:rsidRPr="006076D3">
        <w:rPr>
          <w:color w:val="1C1C1C"/>
          <w:sz w:val="28"/>
          <w:szCs w:val="28"/>
        </w:rPr>
        <w:t>Мартинюк-Лотоцька</w:t>
      </w:r>
      <w:proofErr w:type="spellEnd"/>
      <w:r w:rsidRPr="006076D3">
        <w:rPr>
          <w:color w:val="1C1C1C"/>
          <w:sz w:val="28"/>
          <w:szCs w:val="28"/>
        </w:rPr>
        <w:t xml:space="preserve"> </w:t>
      </w:r>
      <w:proofErr w:type="spellStart"/>
      <w:r>
        <w:rPr>
          <w:color w:val="1C1C1C"/>
          <w:sz w:val="28"/>
          <w:szCs w:val="28"/>
          <w:lang w:val="uk-UA"/>
        </w:rPr>
        <w:t>тел</w:t>
      </w:r>
      <w:proofErr w:type="spellEnd"/>
      <w:r>
        <w:rPr>
          <w:color w:val="1C1C1C"/>
          <w:sz w:val="28"/>
          <w:szCs w:val="28"/>
          <w:lang w:val="uk-UA"/>
        </w:rPr>
        <w:t>. (</w:t>
      </w:r>
      <w:r w:rsidRPr="006076D3">
        <w:rPr>
          <w:color w:val="1C1C1C"/>
          <w:sz w:val="28"/>
          <w:szCs w:val="28"/>
        </w:rPr>
        <w:t>067</w:t>
      </w:r>
      <w:r>
        <w:rPr>
          <w:color w:val="1C1C1C"/>
          <w:sz w:val="28"/>
          <w:szCs w:val="28"/>
          <w:lang w:val="uk-UA"/>
        </w:rPr>
        <w:t>)</w:t>
      </w:r>
      <w:r>
        <w:rPr>
          <w:color w:val="1C1C1C"/>
          <w:sz w:val="28"/>
          <w:szCs w:val="28"/>
        </w:rPr>
        <w:t xml:space="preserve"> </w:t>
      </w:r>
      <w:r w:rsidRPr="006076D3">
        <w:rPr>
          <w:color w:val="1C1C1C"/>
          <w:sz w:val="28"/>
          <w:szCs w:val="28"/>
        </w:rPr>
        <w:t>186-53-14</w:t>
      </w:r>
      <w:r>
        <w:rPr>
          <w:color w:val="1C1C1C"/>
          <w:sz w:val="28"/>
          <w:szCs w:val="28"/>
          <w:lang w:val="uk-UA"/>
        </w:rPr>
        <w:t>.</w:t>
      </w:r>
    </w:p>
    <w:p w:rsidR="00C56A0F" w:rsidRDefault="00C56A0F" w:rsidP="00C56A0F">
      <w:pPr>
        <w:ind w:firstLine="426"/>
        <w:contextualSpacing/>
        <w:jc w:val="both"/>
        <w:rPr>
          <w:color w:val="1C1C1C"/>
          <w:sz w:val="28"/>
          <w:szCs w:val="28"/>
        </w:rPr>
      </w:pPr>
      <w:r>
        <w:rPr>
          <w:color w:val="1C1C1C"/>
          <w:sz w:val="28"/>
          <w:szCs w:val="28"/>
          <w:lang w:val="uk-UA"/>
        </w:rPr>
        <w:t>Е</w:t>
      </w:r>
      <w:r w:rsidRPr="006076D3">
        <w:rPr>
          <w:color w:val="1C1C1C"/>
          <w:sz w:val="28"/>
          <w:szCs w:val="28"/>
        </w:rPr>
        <w:t>л</w:t>
      </w:r>
      <w:r>
        <w:rPr>
          <w:color w:val="1C1C1C"/>
          <w:sz w:val="28"/>
          <w:szCs w:val="28"/>
          <w:lang w:val="uk-UA"/>
        </w:rPr>
        <w:t>.</w:t>
      </w:r>
      <w:r w:rsidRPr="006076D3">
        <w:rPr>
          <w:color w:val="1C1C1C"/>
          <w:sz w:val="28"/>
          <w:szCs w:val="28"/>
        </w:rPr>
        <w:t xml:space="preserve"> адрес</w:t>
      </w:r>
      <w:r>
        <w:rPr>
          <w:color w:val="1C1C1C"/>
          <w:sz w:val="28"/>
          <w:szCs w:val="28"/>
          <w:lang w:val="uk-UA"/>
        </w:rPr>
        <w:t>и</w:t>
      </w:r>
      <w:r w:rsidRPr="006076D3">
        <w:rPr>
          <w:color w:val="1C1C1C"/>
          <w:sz w:val="28"/>
          <w:szCs w:val="28"/>
        </w:rPr>
        <w:t xml:space="preserve">: surmyzvytjagy@gmail.com  </w:t>
      </w:r>
    </w:p>
    <w:p w:rsidR="00C56A0F" w:rsidRDefault="00C56A0F" w:rsidP="00C56A0F">
      <w:pPr>
        <w:ind w:firstLine="426"/>
        <w:contextualSpacing/>
        <w:jc w:val="both"/>
        <w:rPr>
          <w:color w:val="1C1C1C"/>
          <w:sz w:val="28"/>
          <w:szCs w:val="28"/>
        </w:rPr>
      </w:pPr>
      <w:r w:rsidRPr="006076D3">
        <w:rPr>
          <w:color w:val="1C1C1C"/>
          <w:sz w:val="28"/>
          <w:szCs w:val="28"/>
        </w:rPr>
        <w:t xml:space="preserve">та  </w:t>
      </w:r>
      <w:hyperlink r:id="rId8" w:history="1">
        <w:r w:rsidRPr="004B1E39">
          <w:rPr>
            <w:rStyle w:val="a3"/>
            <w:sz w:val="28"/>
            <w:szCs w:val="28"/>
          </w:rPr>
          <w:t>smal.surmy.21@gmail.com</w:t>
        </w:r>
      </w:hyperlink>
    </w:p>
    <w:p w:rsidR="00C56A0F" w:rsidRDefault="00C56A0F" w:rsidP="00C56A0F">
      <w:pPr>
        <w:ind w:firstLine="426"/>
        <w:contextualSpacing/>
        <w:jc w:val="both"/>
        <w:rPr>
          <w:color w:val="1C1C1C"/>
          <w:sz w:val="28"/>
          <w:szCs w:val="28"/>
          <w:lang w:val="uk-UA"/>
        </w:rPr>
      </w:pPr>
      <w:r>
        <w:rPr>
          <w:color w:val="1C1C1C"/>
          <w:sz w:val="28"/>
          <w:szCs w:val="28"/>
          <w:lang w:val="uk-UA"/>
        </w:rPr>
        <w:t>Увага!</w:t>
      </w:r>
    </w:p>
    <w:p w:rsidR="00C56A0F" w:rsidRPr="006E07AF" w:rsidRDefault="00C56A0F" w:rsidP="00C56A0F">
      <w:pPr>
        <w:ind w:firstLine="426"/>
        <w:contextualSpacing/>
        <w:jc w:val="both"/>
        <w:rPr>
          <w:color w:val="1C1C1C"/>
          <w:sz w:val="28"/>
          <w:szCs w:val="28"/>
          <w:lang w:val="uk-UA"/>
        </w:rPr>
      </w:pPr>
      <w:r w:rsidRPr="006E07AF">
        <w:rPr>
          <w:color w:val="1C1C1C"/>
          <w:sz w:val="28"/>
          <w:szCs w:val="28"/>
          <w:lang w:val="uk-UA"/>
        </w:rPr>
        <w:t xml:space="preserve">Уся інформація, що стосується діяльності </w:t>
      </w:r>
      <w:r>
        <w:rPr>
          <w:color w:val="1C1C1C"/>
          <w:sz w:val="28"/>
          <w:szCs w:val="28"/>
          <w:lang w:val="uk-UA"/>
        </w:rPr>
        <w:t>Ф</w:t>
      </w:r>
      <w:r w:rsidRPr="006E07AF">
        <w:rPr>
          <w:color w:val="1C1C1C"/>
          <w:sz w:val="28"/>
          <w:szCs w:val="28"/>
          <w:lang w:val="uk-UA"/>
        </w:rPr>
        <w:t>естивалю, висвітлюється на офіційному сайті</w:t>
      </w:r>
      <w:r>
        <w:rPr>
          <w:color w:val="1C1C1C"/>
          <w:sz w:val="28"/>
          <w:szCs w:val="28"/>
          <w:lang w:val="uk-UA"/>
        </w:rPr>
        <w:t xml:space="preserve"> </w:t>
      </w:r>
      <w:r w:rsidRPr="006E07AF">
        <w:rPr>
          <w:color w:val="1C1C1C"/>
          <w:sz w:val="28"/>
          <w:szCs w:val="28"/>
          <w:lang w:val="uk-UA"/>
        </w:rPr>
        <w:t>http://surmy-zvytyahy.in.ua/</w:t>
      </w:r>
    </w:p>
    <w:p w:rsidR="00C56A0F" w:rsidRPr="006E07AF" w:rsidRDefault="00C56A0F" w:rsidP="00C56A0F">
      <w:pPr>
        <w:ind w:firstLine="426"/>
        <w:contextualSpacing/>
        <w:jc w:val="both"/>
        <w:rPr>
          <w:color w:val="1C1C1C"/>
          <w:sz w:val="28"/>
          <w:szCs w:val="28"/>
          <w:lang w:val="uk-UA"/>
        </w:rPr>
      </w:pPr>
      <w:r w:rsidRPr="006E07AF">
        <w:rPr>
          <w:color w:val="1C1C1C"/>
          <w:sz w:val="28"/>
          <w:szCs w:val="28"/>
          <w:lang w:val="uk-UA"/>
        </w:rPr>
        <w:t>сторінка у ФЕЙСБУК</w:t>
      </w:r>
    </w:p>
    <w:p w:rsidR="00C56A0F" w:rsidRPr="006E07AF" w:rsidRDefault="00C56A0F" w:rsidP="00C56A0F">
      <w:pPr>
        <w:ind w:firstLine="426"/>
        <w:contextualSpacing/>
        <w:jc w:val="both"/>
        <w:rPr>
          <w:color w:val="1C1C1C"/>
          <w:sz w:val="28"/>
          <w:szCs w:val="28"/>
          <w:lang w:val="uk-UA"/>
        </w:rPr>
      </w:pPr>
      <w:r w:rsidRPr="006E07AF">
        <w:rPr>
          <w:color w:val="1C1C1C"/>
          <w:sz w:val="28"/>
          <w:szCs w:val="28"/>
          <w:lang w:val="uk-UA"/>
        </w:rPr>
        <w:t>https://www.facebook.com/Trumpets.of.Glory/</w:t>
      </w:r>
    </w:p>
    <w:p w:rsidR="00C56A0F" w:rsidRPr="006076D3" w:rsidRDefault="00C56A0F" w:rsidP="00C56A0F">
      <w:pPr>
        <w:ind w:firstLine="426"/>
        <w:contextualSpacing/>
        <w:jc w:val="both"/>
        <w:rPr>
          <w:color w:val="1C1C1C"/>
          <w:sz w:val="28"/>
          <w:szCs w:val="28"/>
          <w:lang w:val="uk-UA"/>
        </w:rPr>
      </w:pPr>
      <w:r w:rsidRPr="00F142E4">
        <w:rPr>
          <w:color w:val="1C1C1C"/>
          <w:sz w:val="28"/>
          <w:szCs w:val="28"/>
          <w:lang w:val="uk-UA"/>
        </w:rPr>
        <w:t xml:space="preserve">Звертаємо Вашу увагу на те, що в силу об’єктивних та незалежних від оргкомітету обставин (карантинні заходи, пов’язані з пандемією COVID-19) оргкомітет </w:t>
      </w:r>
      <w:r>
        <w:rPr>
          <w:color w:val="1C1C1C"/>
          <w:sz w:val="28"/>
          <w:szCs w:val="28"/>
          <w:lang w:val="uk-UA"/>
        </w:rPr>
        <w:t>Ф</w:t>
      </w:r>
      <w:r w:rsidRPr="00F142E4">
        <w:rPr>
          <w:color w:val="1C1C1C"/>
          <w:sz w:val="28"/>
          <w:szCs w:val="28"/>
          <w:lang w:val="uk-UA"/>
        </w:rPr>
        <w:t xml:space="preserve">естивалю залишає за собою право корегувати формат </w:t>
      </w:r>
      <w:r>
        <w:rPr>
          <w:color w:val="1C1C1C"/>
          <w:sz w:val="28"/>
          <w:szCs w:val="28"/>
          <w:lang w:val="uk-UA"/>
        </w:rPr>
        <w:t>Ф</w:t>
      </w:r>
      <w:r w:rsidRPr="00F142E4">
        <w:rPr>
          <w:color w:val="1C1C1C"/>
          <w:sz w:val="28"/>
          <w:szCs w:val="28"/>
          <w:lang w:val="uk-UA"/>
        </w:rPr>
        <w:t>естивалю (очна або дистанційна форма проведення) та його часові параметри. Просимо Вас слідкувати за інформацією на офіційному сайті фестивалю та на його сторінках у соціальних мережах. Сподіваємося на очну зустріч із нашими конкурсантами.</w:t>
      </w: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Pr="006E07AF" w:rsidRDefault="00C56A0F" w:rsidP="00C56A0F">
      <w:pPr>
        <w:ind w:firstLine="426"/>
        <w:contextualSpacing/>
        <w:jc w:val="both"/>
        <w:rPr>
          <w:color w:val="1C1C1C"/>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rPr>
      </w:pPr>
    </w:p>
    <w:p w:rsidR="00C56A0F" w:rsidRDefault="00C56A0F" w:rsidP="00C56A0F">
      <w:pPr>
        <w:ind w:firstLine="426"/>
        <w:jc w:val="right"/>
        <w:rPr>
          <w:sz w:val="28"/>
          <w:szCs w:val="28"/>
          <w:lang w:val="uk-UA" w:eastAsia="ru-RU"/>
        </w:rPr>
      </w:pPr>
    </w:p>
    <w:p w:rsidR="00C56A0F" w:rsidRDefault="00C56A0F" w:rsidP="00C56A0F">
      <w:pPr>
        <w:suppressAutoHyphens w:val="0"/>
        <w:jc w:val="right"/>
        <w:rPr>
          <w:sz w:val="28"/>
          <w:szCs w:val="28"/>
          <w:lang w:val="uk-UA" w:eastAsia="ru-RU"/>
        </w:rPr>
      </w:pPr>
    </w:p>
    <w:p w:rsidR="00C56A0F" w:rsidRPr="00832E04" w:rsidRDefault="00C56A0F" w:rsidP="00C56A0F">
      <w:pPr>
        <w:ind w:firstLine="426"/>
        <w:jc w:val="both"/>
        <w:rPr>
          <w:sz w:val="24"/>
          <w:szCs w:val="24"/>
        </w:rPr>
      </w:pPr>
      <w:r>
        <w:rPr>
          <w:sz w:val="28"/>
          <w:szCs w:val="28"/>
          <w:lang w:val="uk-UA" w:eastAsia="ru-RU"/>
        </w:rPr>
        <w:t xml:space="preserve"> </w:t>
      </w:r>
    </w:p>
    <w:p w:rsidR="00C56A0F" w:rsidRPr="00832E04" w:rsidRDefault="00C56A0F" w:rsidP="00C56A0F">
      <w:pPr>
        <w:widowControl w:val="0"/>
        <w:autoSpaceDE w:val="0"/>
        <w:autoSpaceDN w:val="0"/>
        <w:adjustRightInd w:val="0"/>
        <w:jc w:val="center"/>
        <w:rPr>
          <w:sz w:val="32"/>
          <w:szCs w:val="32"/>
          <w:lang w:val="uk-UA" w:eastAsia="ru-RU"/>
        </w:rPr>
      </w:pPr>
      <w:r>
        <w:rPr>
          <w:noProof/>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3810</wp:posOffset>
            </wp:positionV>
            <wp:extent cx="1269365" cy="1724025"/>
            <wp:effectExtent l="0" t="0" r="6985" b="9525"/>
            <wp:wrapTight wrapText="bothSides">
              <wp:wrapPolygon edited="0">
                <wp:start x="0" y="0"/>
                <wp:lineTo x="0" y="21481"/>
                <wp:lineTo x="21395" y="21481"/>
                <wp:lineTo x="213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E04">
        <w:rPr>
          <w:b/>
          <w:sz w:val="32"/>
          <w:szCs w:val="32"/>
          <w:lang w:val="uk-UA" w:eastAsia="ru-RU"/>
        </w:rPr>
        <w:t>ЗАЯВКА</w:t>
      </w:r>
    </w:p>
    <w:p w:rsidR="00C56A0F" w:rsidRPr="00832E04" w:rsidRDefault="00C56A0F" w:rsidP="00C56A0F">
      <w:pPr>
        <w:widowControl w:val="0"/>
        <w:autoSpaceDE w:val="0"/>
        <w:autoSpaceDN w:val="0"/>
        <w:adjustRightInd w:val="0"/>
        <w:jc w:val="center"/>
        <w:rPr>
          <w:lang w:val="uk-UA" w:eastAsia="ru-RU"/>
        </w:rPr>
      </w:pPr>
    </w:p>
    <w:p w:rsidR="00C56A0F" w:rsidRPr="00832E04" w:rsidRDefault="00C56A0F" w:rsidP="00C56A0F">
      <w:pPr>
        <w:widowControl w:val="0"/>
        <w:autoSpaceDE w:val="0"/>
        <w:autoSpaceDN w:val="0"/>
        <w:adjustRightInd w:val="0"/>
        <w:jc w:val="center"/>
        <w:rPr>
          <w:sz w:val="28"/>
          <w:szCs w:val="28"/>
          <w:lang w:val="uk-UA" w:eastAsia="ru-RU"/>
        </w:rPr>
      </w:pPr>
      <w:r w:rsidRPr="00832E04">
        <w:rPr>
          <w:sz w:val="28"/>
          <w:szCs w:val="28"/>
          <w:lang w:val="uk-UA" w:eastAsia="ru-RU"/>
        </w:rPr>
        <w:t xml:space="preserve">на участь у </w:t>
      </w:r>
    </w:p>
    <w:p w:rsidR="00C56A0F" w:rsidRPr="006E07AF" w:rsidRDefault="00C56A0F" w:rsidP="00C56A0F">
      <w:pPr>
        <w:widowControl w:val="0"/>
        <w:autoSpaceDE w:val="0"/>
        <w:autoSpaceDN w:val="0"/>
        <w:adjustRightInd w:val="0"/>
        <w:jc w:val="center"/>
        <w:rPr>
          <w:sz w:val="28"/>
          <w:szCs w:val="28"/>
          <w:lang w:val="uk-UA" w:eastAsia="ru-RU"/>
        </w:rPr>
      </w:pPr>
      <w:r w:rsidRPr="006E07AF">
        <w:rPr>
          <w:sz w:val="28"/>
          <w:szCs w:val="28"/>
          <w:lang w:val="uk-UA" w:eastAsia="ru-RU"/>
        </w:rPr>
        <w:t>Двадцять другому Всеукраїнському</w:t>
      </w:r>
    </w:p>
    <w:p w:rsidR="00C56A0F" w:rsidRPr="006E07AF" w:rsidRDefault="00C56A0F" w:rsidP="00C56A0F">
      <w:pPr>
        <w:widowControl w:val="0"/>
        <w:autoSpaceDE w:val="0"/>
        <w:autoSpaceDN w:val="0"/>
        <w:adjustRightInd w:val="0"/>
        <w:jc w:val="center"/>
        <w:rPr>
          <w:sz w:val="28"/>
          <w:szCs w:val="28"/>
          <w:lang w:val="uk-UA" w:eastAsia="ru-RU"/>
        </w:rPr>
      </w:pPr>
      <w:r w:rsidRPr="006E07AF">
        <w:rPr>
          <w:sz w:val="28"/>
          <w:szCs w:val="28"/>
          <w:lang w:val="uk-UA" w:eastAsia="ru-RU"/>
        </w:rPr>
        <w:t>дитячо-юнацькому фестивалі мистецтв</w:t>
      </w:r>
    </w:p>
    <w:p w:rsidR="00C56A0F" w:rsidRPr="00832E04" w:rsidRDefault="00C56A0F" w:rsidP="00C56A0F">
      <w:pPr>
        <w:widowControl w:val="0"/>
        <w:autoSpaceDE w:val="0"/>
        <w:autoSpaceDN w:val="0"/>
        <w:adjustRightInd w:val="0"/>
        <w:jc w:val="center"/>
        <w:rPr>
          <w:b/>
          <w:sz w:val="28"/>
          <w:szCs w:val="28"/>
          <w:lang w:val="uk-UA" w:eastAsia="ru-RU"/>
        </w:rPr>
      </w:pPr>
      <w:r w:rsidRPr="006E07AF">
        <w:rPr>
          <w:sz w:val="28"/>
          <w:szCs w:val="28"/>
          <w:lang w:val="uk-UA" w:eastAsia="ru-RU"/>
        </w:rPr>
        <w:t>«СУРМИ ЗВИТЯГИ</w:t>
      </w:r>
      <w:r w:rsidRPr="00832E04">
        <w:rPr>
          <w:b/>
          <w:sz w:val="28"/>
          <w:szCs w:val="28"/>
          <w:lang w:val="uk-UA" w:eastAsia="ru-RU"/>
        </w:rPr>
        <w:t>»</w:t>
      </w:r>
    </w:p>
    <w:p w:rsidR="00C56A0F" w:rsidRPr="006E07AF" w:rsidRDefault="00C56A0F" w:rsidP="00C56A0F">
      <w:pPr>
        <w:widowControl w:val="0"/>
        <w:autoSpaceDE w:val="0"/>
        <w:autoSpaceDN w:val="0"/>
        <w:adjustRightInd w:val="0"/>
        <w:jc w:val="center"/>
        <w:rPr>
          <w:b/>
          <w:sz w:val="24"/>
          <w:szCs w:val="24"/>
          <w:lang w:val="uk-UA" w:eastAsia="ru-RU"/>
        </w:rPr>
      </w:pPr>
      <w:r w:rsidRPr="006E07AF">
        <w:rPr>
          <w:b/>
          <w:sz w:val="24"/>
          <w:szCs w:val="24"/>
          <w:lang w:val="uk-UA" w:eastAsia="ru-RU"/>
        </w:rPr>
        <w:t>Номінація «Художнє читання»</w:t>
      </w:r>
      <w:bookmarkStart w:id="3" w:name="_GoBack"/>
      <w:bookmarkEnd w:id="3"/>
    </w:p>
    <w:p w:rsidR="00C56A0F" w:rsidRPr="006E07AF" w:rsidRDefault="00C56A0F" w:rsidP="00C56A0F">
      <w:pPr>
        <w:widowControl w:val="0"/>
        <w:autoSpaceDE w:val="0"/>
        <w:autoSpaceDN w:val="0"/>
        <w:adjustRightInd w:val="0"/>
        <w:jc w:val="center"/>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eastAsia="ru-RU"/>
        </w:rPr>
        <w:t>Н</w:t>
      </w:r>
      <w:proofErr w:type="spellStart"/>
      <w:r w:rsidRPr="006E07AF">
        <w:rPr>
          <w:sz w:val="24"/>
          <w:szCs w:val="24"/>
          <w:lang w:val="uk-UA" w:eastAsia="ru-RU"/>
        </w:rPr>
        <w:t>азва</w:t>
      </w:r>
      <w:proofErr w:type="spellEnd"/>
      <w:r w:rsidRPr="006E07AF">
        <w:rPr>
          <w:sz w:val="24"/>
          <w:szCs w:val="24"/>
          <w:lang w:val="uk-UA" w:eastAsia="ru-RU"/>
        </w:rPr>
        <w:t xml:space="preserve"> колек</w:t>
      </w:r>
      <w:r>
        <w:rPr>
          <w:sz w:val="24"/>
          <w:szCs w:val="24"/>
          <w:lang w:val="uk-UA" w:eastAsia="ru-RU"/>
        </w:rPr>
        <w:t>тиву та юридична приналежність</w:t>
      </w:r>
      <w:r w:rsidRPr="006E07AF">
        <w:rPr>
          <w:sz w:val="24"/>
          <w:szCs w:val="24"/>
          <w:lang w:val="uk-UA" w:eastAsia="ru-RU"/>
        </w:rPr>
        <w:t>________________________________________</w:t>
      </w:r>
    </w:p>
    <w:p w:rsidR="00C56A0F" w:rsidRPr="006E07AF" w:rsidRDefault="00C56A0F" w:rsidP="00C56A0F">
      <w:pPr>
        <w:widowControl w:val="0"/>
        <w:autoSpaceDE w:val="0"/>
        <w:autoSpaceDN w:val="0"/>
        <w:adjustRightInd w:val="0"/>
        <w:jc w:val="both"/>
        <w:rPr>
          <w:sz w:val="24"/>
          <w:szCs w:val="24"/>
          <w:lang w:val="uk-UA" w:eastAsia="ru-RU"/>
        </w:rPr>
      </w:pPr>
      <w:r w:rsidRPr="006E07AF">
        <w:rPr>
          <w:sz w:val="24"/>
          <w:szCs w:val="24"/>
          <w:lang w:val="uk-UA" w:eastAsia="ru-RU"/>
        </w:rPr>
        <w:t>________________________________________________________________</w:t>
      </w:r>
      <w:r>
        <w:rPr>
          <w:sz w:val="24"/>
          <w:szCs w:val="24"/>
          <w:lang w:val="uk-UA" w:eastAsia="ru-RU"/>
        </w:rPr>
        <w:t>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Pr>
          <w:sz w:val="24"/>
          <w:szCs w:val="24"/>
          <w:lang w:val="uk-UA" w:eastAsia="ru-RU"/>
        </w:rPr>
        <w:t xml:space="preserve">Прізвище, ім’я, по </w:t>
      </w:r>
      <w:r w:rsidRPr="006E07AF">
        <w:rPr>
          <w:sz w:val="24"/>
          <w:szCs w:val="24"/>
          <w:lang w:val="uk-UA" w:eastAsia="ru-RU"/>
        </w:rPr>
        <w:t xml:space="preserve"> батькові керівника колективу______</w:t>
      </w:r>
      <w:r>
        <w:rPr>
          <w:sz w:val="24"/>
          <w:szCs w:val="24"/>
          <w:lang w:val="uk-UA" w:eastAsia="ru-RU"/>
        </w:rPr>
        <w:t>_______________________________</w:t>
      </w:r>
    </w:p>
    <w:p w:rsidR="00C56A0F" w:rsidRPr="006E07AF" w:rsidRDefault="00C56A0F" w:rsidP="00C56A0F">
      <w:pPr>
        <w:widowControl w:val="0"/>
        <w:autoSpaceDE w:val="0"/>
        <w:autoSpaceDN w:val="0"/>
        <w:adjustRightInd w:val="0"/>
        <w:jc w:val="both"/>
        <w:rPr>
          <w:sz w:val="24"/>
          <w:szCs w:val="24"/>
          <w:lang w:val="uk-UA" w:eastAsia="ru-RU"/>
        </w:rPr>
      </w:pPr>
      <w:r w:rsidRPr="006E07AF">
        <w:rPr>
          <w:sz w:val="24"/>
          <w:szCs w:val="24"/>
          <w:lang w:val="uk-UA" w:eastAsia="ru-RU"/>
        </w:rPr>
        <w:t>________________________________________________</w:t>
      </w:r>
      <w:r>
        <w:rPr>
          <w:sz w:val="24"/>
          <w:szCs w:val="24"/>
          <w:lang w:val="uk-UA" w:eastAsia="ru-RU"/>
        </w:rPr>
        <w:t>_______________________________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 xml:space="preserve">Відомості про найвизначніші творчі здобутки колективу </w:t>
      </w:r>
      <w:r>
        <w:rPr>
          <w:sz w:val="24"/>
          <w:szCs w:val="24"/>
          <w:lang w:val="uk-UA" w:eastAsia="ru-RU"/>
        </w:rPr>
        <w:t xml:space="preserve"> ______________________________</w:t>
      </w:r>
      <w:r w:rsidRPr="006E07AF">
        <w:rPr>
          <w:sz w:val="24"/>
          <w:szCs w:val="24"/>
          <w:lang w:val="uk-UA" w:eastAsia="ru-RU"/>
        </w:rPr>
        <w:t>_______________________________________________________________________________________________________________________________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Кількість учасників в роботі, представленій на Фестиваль (дівчат, хлопців) ________________________________________________________________________________</w:t>
      </w: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Імена та прізвища виконавців, їх вік:________________________________________________</w:t>
      </w:r>
      <w:r>
        <w:rPr>
          <w:sz w:val="24"/>
          <w:szCs w:val="24"/>
          <w:lang w:val="uk-UA" w:eastAsia="ru-RU"/>
        </w:rPr>
        <w:t xml:space="preserve"> __________________________</w:t>
      </w: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Назва твору, його автор ___________________________________________________________</w:t>
      </w:r>
      <w:r>
        <w:rPr>
          <w:sz w:val="24"/>
          <w:szCs w:val="24"/>
          <w:lang w:val="uk-UA" w:eastAsia="ru-RU"/>
        </w:rPr>
        <w:t>___________________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Тривалість виступу _______________________________</w:t>
      </w:r>
      <w:r>
        <w:rPr>
          <w:sz w:val="24"/>
          <w:szCs w:val="24"/>
          <w:lang w:val="uk-UA" w:eastAsia="ru-RU"/>
        </w:rPr>
        <w:t>_____________________________</w:t>
      </w:r>
    </w:p>
    <w:p w:rsidR="00C56A0F" w:rsidRPr="006E07AF" w:rsidRDefault="00C56A0F" w:rsidP="00C56A0F">
      <w:pPr>
        <w:widowControl w:val="0"/>
        <w:autoSpaceDE w:val="0"/>
        <w:autoSpaceDN w:val="0"/>
        <w:adjustRightInd w:val="0"/>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 xml:space="preserve">Адреса, контактні телефони, </w:t>
      </w:r>
      <w:r w:rsidRPr="006E07AF">
        <w:rPr>
          <w:sz w:val="24"/>
          <w:szCs w:val="24"/>
          <w:lang w:eastAsia="ru-RU"/>
        </w:rPr>
        <w:t>E-</w:t>
      </w:r>
      <w:proofErr w:type="spellStart"/>
      <w:r w:rsidRPr="006E07AF">
        <w:rPr>
          <w:sz w:val="24"/>
          <w:szCs w:val="24"/>
          <w:lang w:eastAsia="ru-RU"/>
        </w:rPr>
        <w:t>mail</w:t>
      </w:r>
      <w:proofErr w:type="spellEnd"/>
      <w:r w:rsidRPr="006E07AF">
        <w:rPr>
          <w:sz w:val="24"/>
          <w:szCs w:val="24"/>
          <w:lang w:val="uk-UA" w:eastAsia="ru-RU"/>
        </w:rPr>
        <w:t>_________________________________________________</w:t>
      </w:r>
      <w:r>
        <w:rPr>
          <w:sz w:val="24"/>
          <w:szCs w:val="24"/>
          <w:lang w:val="uk-UA" w:eastAsia="ru-RU"/>
        </w:rPr>
        <w:t>________________________</w:t>
      </w:r>
      <w:r w:rsidRPr="006E07AF">
        <w:rPr>
          <w:sz w:val="24"/>
          <w:szCs w:val="24"/>
          <w:lang w:eastAsia="ru-RU"/>
        </w:rPr>
        <w:t>__</w:t>
      </w: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lang w:val="uk-UA" w:eastAsia="ru-RU"/>
        </w:rPr>
        <w:t>Технічні умови для виступу________________________________________________________</w:t>
      </w:r>
      <w:r>
        <w:rPr>
          <w:sz w:val="24"/>
          <w:szCs w:val="24"/>
          <w:lang w:val="uk-UA" w:eastAsia="ru-RU"/>
        </w:rPr>
        <w:t>________________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jc w:val="both"/>
        <w:rPr>
          <w:sz w:val="24"/>
          <w:szCs w:val="24"/>
          <w:lang w:val="uk-UA" w:eastAsia="ru-RU"/>
        </w:rPr>
      </w:pPr>
      <w:r w:rsidRPr="006E07AF">
        <w:rPr>
          <w:sz w:val="24"/>
          <w:szCs w:val="24"/>
          <w:lang w:val="uk-UA" w:eastAsia="ru-RU"/>
        </w:rPr>
        <w:t>Дата подання заявки «___» ________________ 20___ року.</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jc w:val="both"/>
        <w:rPr>
          <w:sz w:val="24"/>
          <w:szCs w:val="24"/>
          <w:lang w:val="uk-UA" w:eastAsia="ru-RU"/>
        </w:rPr>
      </w:pPr>
      <w:r w:rsidRPr="006E07AF">
        <w:rPr>
          <w:sz w:val="24"/>
          <w:szCs w:val="24"/>
          <w:lang w:val="uk-UA" w:eastAsia="ru-RU"/>
        </w:rPr>
        <w:t>Підпис керівника колективу _____________________________</w:t>
      </w:r>
    </w:p>
    <w:p w:rsidR="00C56A0F" w:rsidRPr="006E07AF" w:rsidRDefault="00C56A0F" w:rsidP="00C56A0F">
      <w:pPr>
        <w:widowControl w:val="0"/>
        <w:autoSpaceDE w:val="0"/>
        <w:autoSpaceDN w:val="0"/>
        <w:adjustRightInd w:val="0"/>
        <w:jc w:val="both"/>
        <w:rPr>
          <w:sz w:val="24"/>
          <w:szCs w:val="24"/>
          <w:lang w:val="uk-UA" w:eastAsia="ru-RU"/>
        </w:rPr>
      </w:pPr>
    </w:p>
    <w:p w:rsidR="00C56A0F" w:rsidRPr="006E07AF" w:rsidRDefault="00C56A0F" w:rsidP="00C56A0F">
      <w:pPr>
        <w:widowControl w:val="0"/>
        <w:autoSpaceDE w:val="0"/>
        <w:autoSpaceDN w:val="0"/>
        <w:adjustRightInd w:val="0"/>
        <w:jc w:val="both"/>
        <w:rPr>
          <w:sz w:val="24"/>
          <w:szCs w:val="24"/>
          <w:lang w:val="uk-UA" w:eastAsia="ru-RU"/>
        </w:rPr>
      </w:pPr>
      <w:r w:rsidRPr="006E07AF">
        <w:rPr>
          <w:sz w:val="24"/>
          <w:szCs w:val="24"/>
          <w:lang w:val="uk-UA" w:eastAsia="ru-RU"/>
        </w:rPr>
        <w:t>Підпис керівника установи ___________________________</w:t>
      </w:r>
      <w:r w:rsidRPr="006E07AF">
        <w:rPr>
          <w:sz w:val="24"/>
          <w:szCs w:val="24"/>
          <w:lang w:val="uk-UA" w:eastAsia="ru-RU"/>
        </w:rPr>
        <w:tab/>
      </w:r>
      <w:r w:rsidRPr="006E07AF">
        <w:rPr>
          <w:sz w:val="24"/>
          <w:szCs w:val="24"/>
          <w:lang w:val="uk-UA" w:eastAsia="ru-RU"/>
        </w:rPr>
        <w:tab/>
      </w:r>
      <w:r w:rsidRPr="006E07AF">
        <w:rPr>
          <w:sz w:val="24"/>
          <w:szCs w:val="24"/>
          <w:lang w:val="uk-UA" w:eastAsia="ru-RU"/>
        </w:rPr>
        <w:tab/>
        <w:t>М.П. (якщо є)</w:t>
      </w:r>
    </w:p>
    <w:p w:rsidR="00C56A0F" w:rsidRPr="006E07AF" w:rsidRDefault="00C56A0F" w:rsidP="00C56A0F">
      <w:pPr>
        <w:widowControl w:val="0"/>
        <w:autoSpaceDE w:val="0"/>
        <w:autoSpaceDN w:val="0"/>
        <w:adjustRightInd w:val="0"/>
        <w:rPr>
          <w:sz w:val="24"/>
          <w:szCs w:val="24"/>
          <w:lang w:val="uk-UA" w:eastAsia="ru-RU"/>
        </w:rPr>
      </w:pPr>
    </w:p>
    <w:p w:rsidR="00C56A0F" w:rsidRPr="006E07AF" w:rsidRDefault="00C56A0F" w:rsidP="00C56A0F">
      <w:pPr>
        <w:widowControl w:val="0"/>
        <w:autoSpaceDE w:val="0"/>
        <w:autoSpaceDN w:val="0"/>
        <w:adjustRightInd w:val="0"/>
        <w:rPr>
          <w:sz w:val="24"/>
          <w:szCs w:val="24"/>
          <w:lang w:val="uk-UA" w:eastAsia="ru-RU"/>
        </w:rPr>
      </w:pPr>
      <w:r w:rsidRPr="006E07AF">
        <w:rPr>
          <w:sz w:val="24"/>
          <w:szCs w:val="24"/>
          <w:vertAlign w:val="superscript"/>
          <w:lang w:val="uk-UA" w:eastAsia="ru-RU"/>
        </w:rPr>
        <w:footnoteRef/>
      </w:r>
      <w:r w:rsidRPr="006E07AF">
        <w:rPr>
          <w:sz w:val="24"/>
          <w:szCs w:val="24"/>
          <w:lang w:val="uk-UA" w:eastAsia="ru-RU"/>
        </w:rPr>
        <w:t>Заявка надсилається разом з відеозаписом на електронну адресу: сhytci.surmy@gmail.com</w:t>
      </w:r>
    </w:p>
    <w:p w:rsidR="00C56A0F" w:rsidRPr="006E07AF" w:rsidRDefault="00C56A0F" w:rsidP="00C56A0F">
      <w:pPr>
        <w:ind w:firstLine="426"/>
        <w:jc w:val="both"/>
        <w:rPr>
          <w:sz w:val="24"/>
          <w:szCs w:val="24"/>
          <w:lang w:val="uk-UA"/>
        </w:rPr>
      </w:pPr>
    </w:p>
    <w:p w:rsidR="00C56A0F" w:rsidRDefault="00C56A0F" w:rsidP="00C56A0F">
      <w:pPr>
        <w:ind w:firstLine="426"/>
        <w:jc w:val="both"/>
        <w:rPr>
          <w:sz w:val="24"/>
          <w:szCs w:val="24"/>
        </w:rPr>
      </w:pPr>
    </w:p>
    <w:p w:rsidR="00DF1CAC" w:rsidRDefault="00DF1CAC"/>
    <w:sectPr w:rsidR="00DF1CAC">
      <w:headerReference w:type="default" r:id="rId10"/>
      <w:headerReference w:type="first" r:id="rId11"/>
      <w:pgSz w:w="11906" w:h="16838"/>
      <w:pgMar w:top="1134" w:right="707" w:bottom="1134" w:left="1701" w:header="720" w:footer="708" w:gutter="0"/>
      <w:cols w:space="72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EE" w:rsidRDefault="00C56A0F">
    <w:pPr>
      <w:pStyle w:val="a4"/>
      <w:jc w:val="center"/>
    </w:pPr>
    <w:r>
      <w:fldChar w:fldCharType="begin"/>
    </w:r>
    <w:r>
      <w:instrText xml:space="preserve"> PAGE </w:instrText>
    </w:r>
    <w:r>
      <w:fldChar w:fldCharType="separate"/>
    </w:r>
    <w:r>
      <w:rPr>
        <w:noProof/>
      </w:rPr>
      <w:t>4</w:t>
    </w:r>
    <w:r>
      <w:fldChar w:fldCharType="end"/>
    </w:r>
  </w:p>
  <w:p w:rsidR="008164EE" w:rsidRDefault="00C56A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EE" w:rsidRDefault="00C56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upperRoman"/>
      <w:lvlText w:val="%1."/>
      <w:lvlJc w:val="left"/>
      <w:pPr>
        <w:tabs>
          <w:tab w:val="num" w:pos="0"/>
        </w:tabs>
        <w:ind w:left="4974" w:hanging="720"/>
      </w:pPr>
      <w:rPr>
        <w:rFonts w:hint="default"/>
        <w:sz w:val="28"/>
        <w:szCs w:val="28"/>
      </w:rPr>
    </w:lvl>
  </w:abstractNum>
  <w:abstractNum w:abstractNumId="1" w15:restartNumberingAfterBreak="0">
    <w:nsid w:val="760A3E33"/>
    <w:multiLevelType w:val="multilevel"/>
    <w:tmpl w:val="DE76DEDC"/>
    <w:lvl w:ilvl="0">
      <w:start w:val="1"/>
      <w:numFmt w:val="upperRoman"/>
      <w:lvlText w:val="%1."/>
      <w:lvlJc w:val="left"/>
      <w:pPr>
        <w:ind w:left="2160" w:hanging="720"/>
      </w:pPr>
      <w:rPr>
        <w:rFonts w:hint="default"/>
        <w:color w:val="1C1C1C"/>
        <w:sz w:val="28"/>
      </w:rPr>
    </w:lvl>
    <w:lvl w:ilvl="1">
      <w:start w:val="1"/>
      <w:numFmt w:val="decimal"/>
      <w:isLgl/>
      <w:lvlText w:val="%1.%2."/>
      <w:lvlJc w:val="left"/>
      <w:pPr>
        <w:ind w:left="2160" w:hanging="720"/>
      </w:pPr>
      <w:rPr>
        <w:rFonts w:hint="default"/>
        <w:color w:val="1C1C1C"/>
      </w:rPr>
    </w:lvl>
    <w:lvl w:ilvl="2">
      <w:start w:val="1"/>
      <w:numFmt w:val="decimal"/>
      <w:isLgl/>
      <w:lvlText w:val="%1.%2.%3."/>
      <w:lvlJc w:val="left"/>
      <w:pPr>
        <w:ind w:left="2160" w:hanging="720"/>
      </w:pPr>
      <w:rPr>
        <w:rFonts w:hint="default"/>
        <w:color w:val="1C1C1C"/>
      </w:rPr>
    </w:lvl>
    <w:lvl w:ilvl="3">
      <w:start w:val="1"/>
      <w:numFmt w:val="decimal"/>
      <w:isLgl/>
      <w:lvlText w:val="%1.%2.%3.%4."/>
      <w:lvlJc w:val="left"/>
      <w:pPr>
        <w:ind w:left="2520" w:hanging="1080"/>
      </w:pPr>
      <w:rPr>
        <w:rFonts w:hint="default"/>
        <w:color w:val="1C1C1C"/>
      </w:rPr>
    </w:lvl>
    <w:lvl w:ilvl="4">
      <w:start w:val="1"/>
      <w:numFmt w:val="decimal"/>
      <w:isLgl/>
      <w:lvlText w:val="%1.%2.%3.%4.%5."/>
      <w:lvlJc w:val="left"/>
      <w:pPr>
        <w:ind w:left="2520" w:hanging="1080"/>
      </w:pPr>
      <w:rPr>
        <w:rFonts w:hint="default"/>
        <w:color w:val="1C1C1C"/>
      </w:rPr>
    </w:lvl>
    <w:lvl w:ilvl="5">
      <w:start w:val="1"/>
      <w:numFmt w:val="decimal"/>
      <w:isLgl/>
      <w:lvlText w:val="%1.%2.%3.%4.%5.%6."/>
      <w:lvlJc w:val="left"/>
      <w:pPr>
        <w:ind w:left="2880" w:hanging="1440"/>
      </w:pPr>
      <w:rPr>
        <w:rFonts w:hint="default"/>
        <w:color w:val="1C1C1C"/>
      </w:rPr>
    </w:lvl>
    <w:lvl w:ilvl="6">
      <w:start w:val="1"/>
      <w:numFmt w:val="decimal"/>
      <w:isLgl/>
      <w:lvlText w:val="%1.%2.%3.%4.%5.%6.%7."/>
      <w:lvlJc w:val="left"/>
      <w:pPr>
        <w:ind w:left="3240" w:hanging="1800"/>
      </w:pPr>
      <w:rPr>
        <w:rFonts w:hint="default"/>
        <w:color w:val="1C1C1C"/>
      </w:rPr>
    </w:lvl>
    <w:lvl w:ilvl="7">
      <w:start w:val="1"/>
      <w:numFmt w:val="decimal"/>
      <w:isLgl/>
      <w:lvlText w:val="%1.%2.%3.%4.%5.%6.%7.%8."/>
      <w:lvlJc w:val="left"/>
      <w:pPr>
        <w:ind w:left="3240" w:hanging="1800"/>
      </w:pPr>
      <w:rPr>
        <w:rFonts w:hint="default"/>
        <w:color w:val="1C1C1C"/>
      </w:rPr>
    </w:lvl>
    <w:lvl w:ilvl="8">
      <w:start w:val="1"/>
      <w:numFmt w:val="decimal"/>
      <w:isLgl/>
      <w:lvlText w:val="%1.%2.%3.%4.%5.%6.%7.%8.%9."/>
      <w:lvlJc w:val="left"/>
      <w:pPr>
        <w:ind w:left="3600" w:hanging="2160"/>
      </w:pPr>
      <w:rPr>
        <w:rFonts w:hint="default"/>
        <w:color w:val="1C1C1C"/>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0F"/>
    <w:rsid w:val="00C56A0F"/>
    <w:rsid w:val="00DF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B2AE"/>
  <w15:chartTrackingRefBased/>
  <w15:docId w15:val="{BED9B080-B966-45D8-9973-BCFC0A26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A0F"/>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6A0F"/>
    <w:rPr>
      <w:color w:val="0000FF"/>
      <w:u w:val="single"/>
      <w:lang/>
    </w:rPr>
  </w:style>
  <w:style w:type="paragraph" w:customStyle="1" w:styleId="msonormalbullet2gif">
    <w:name w:val="msonormalbullet2.gif"/>
    <w:basedOn w:val="a"/>
    <w:rsid w:val="00C56A0F"/>
    <w:pPr>
      <w:spacing w:after="280"/>
    </w:pPr>
    <w:rPr>
      <w:sz w:val="24"/>
      <w:szCs w:val="24"/>
    </w:rPr>
  </w:style>
  <w:style w:type="paragraph" w:styleId="a4">
    <w:name w:val="header"/>
    <w:basedOn w:val="a"/>
    <w:link w:val="a5"/>
    <w:rsid w:val="00C56A0F"/>
    <w:pPr>
      <w:tabs>
        <w:tab w:val="center" w:pos="4677"/>
        <w:tab w:val="right" w:pos="9355"/>
      </w:tabs>
    </w:pPr>
  </w:style>
  <w:style w:type="character" w:customStyle="1" w:styleId="a5">
    <w:name w:val="Верхний колонтитул Знак"/>
    <w:basedOn w:val="a0"/>
    <w:link w:val="a4"/>
    <w:rsid w:val="00C56A0F"/>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surmy.2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l.surmy.2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7nEQ5muvA4q9SpMKA" TargetMode="External"/><Relationship Id="rId11" Type="http://schemas.openxmlformats.org/officeDocument/2006/relationships/header" Target="header2.xml"/><Relationship Id="rId5" Type="http://schemas.openxmlformats.org/officeDocument/2006/relationships/hyperlink" Target="https://forms.gle/7nEQ5muvA4q9SpMK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3154</Words>
  <Characters>17984</Characters>
  <Application>Microsoft Office Word</Application>
  <DocSecurity>0</DocSecurity>
  <Lines>149</Lines>
  <Paragraphs>42</Paragraphs>
  <ScaleCrop>false</ScaleCrop>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Админович Админ</dc:creator>
  <cp:keywords/>
  <dc:description/>
  <cp:lastModifiedBy>Админович Админ</cp:lastModifiedBy>
  <cp:revision>1</cp:revision>
  <dcterms:created xsi:type="dcterms:W3CDTF">2021-09-06T11:29:00Z</dcterms:created>
  <dcterms:modified xsi:type="dcterms:W3CDTF">2021-09-06T11:31:00Z</dcterms:modified>
</cp:coreProperties>
</file>